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E4367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nr  ........ /2021  </w:t>
      </w:r>
      <w:r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 xml:space="preserve">……………………   2021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Pr="00AC4DEB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756E64">
        <w:rPr>
          <w:rFonts w:ascii="Times New Roman" w:eastAsia="Times New Roman" w:hAnsi="Times New Roman" w:cs="Times New Roman"/>
          <w:b/>
        </w:rPr>
        <w:t>11</w:t>
      </w:r>
      <w:r>
        <w:rPr>
          <w:rFonts w:ascii="Times New Roman" w:eastAsia="Times New Roman" w:hAnsi="Times New Roman" w:cs="Times New Roman"/>
          <w:b/>
        </w:rPr>
        <w:t>.2021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AC4DEB">
        <w:rPr>
          <w:rFonts w:ascii="Times New Roman" w:eastAsia="Times New Roman" w:hAnsi="Times New Roman" w:cs="Times New Roman"/>
          <w:b/>
        </w:rPr>
        <w:t xml:space="preserve"> </w:t>
      </w:r>
      <w:r w:rsidR="00AC4DEB" w:rsidRPr="00AC4DEB">
        <w:rPr>
          <w:rFonts w:ascii="Times New Roman" w:eastAsia="Times New Roman" w:hAnsi="Times New Roman" w:cs="Times New Roman"/>
          <w:b/>
        </w:rPr>
        <w:t>„Budowa                      ul. Angielskiej i Francuskiej w Grójcu wraz z odwodnieniem –  I etap”</w:t>
      </w:r>
      <w:r w:rsidRPr="00AC4DEB">
        <w:rPr>
          <w:rFonts w:ascii="Times New Roman" w:eastAsia="Times New Roman" w:hAnsi="Times New Roman" w:cs="Times New Roman"/>
          <w:b/>
        </w:rPr>
        <w:t xml:space="preserve">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 xml:space="preserve">1. Przedmiotem umowy jest realizacja robót budowlanych w ramach zadania inwestycyjnego pn: </w:t>
      </w:r>
      <w:r w:rsidR="00AC4DEB" w:rsidRPr="00AC4DEB">
        <w:rPr>
          <w:rFonts w:ascii="Times New Roman" w:eastAsia="Times New Roman" w:hAnsi="Times New Roman" w:cs="Times New Roman"/>
        </w:rPr>
        <w:t>Budowa ul. Angielskiej i Francuskiej w Grójcu wraz z odwodnieniem –  I etap</w:t>
      </w:r>
      <w:r w:rsidRPr="00AC4DEB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Przedmiot umowy został dookreślony w projekcie technicznym, specyfikacji technicznej wykonania i odbioru robót budowlanych, przedmiarze robót oraz innych 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ofertą,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C4DEB">
        <w:rPr>
          <w:rFonts w:ascii="Times New Roman" w:eastAsia="Times New Roman" w:hAnsi="Times New Roman" w:cs="Times New Roman"/>
          <w:lang w:eastAsia="pl-PL"/>
        </w:rPr>
        <w:t xml:space="preserve"> robót budowlanych, dokumentacją</w:t>
      </w:r>
      <w:r>
        <w:rPr>
          <w:rFonts w:ascii="Times New Roman" w:eastAsia="Times New Roman" w:hAnsi="Times New Roman" w:cs="Times New Roman"/>
          <w:lang w:eastAsia="pl-PL"/>
        </w:rPr>
        <w:t xml:space="preserve"> projektową, specyfikacją warunków zamówienia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ustala się na  dzień ……………….... 2021r .</w:t>
      </w:r>
    </w:p>
    <w:p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bookmarkStart w:id="0" w:name="_GoBack"/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 xml:space="preserve">tanie zrealizowany  w terminie </w:t>
      </w:r>
      <w:r w:rsidR="00756E64">
        <w:rPr>
          <w:rFonts w:ascii="Times New Roman" w:eastAsia="Times New Roman" w:hAnsi="Times New Roman" w:cs="Times New Roman"/>
        </w:rPr>
        <w:t>4</w:t>
      </w:r>
      <w:r w:rsidRPr="009B7CDB">
        <w:rPr>
          <w:rFonts w:ascii="Times New Roman" w:eastAsia="Times New Roman" w:hAnsi="Times New Roman" w:cs="Times New Roman"/>
        </w:rPr>
        <w:t xml:space="preserve"> miesięcy od dnia podpisania niniejszej umowy, </w:t>
      </w:r>
      <w:r>
        <w:rPr>
          <w:rFonts w:ascii="Times New Roman" w:eastAsia="Times New Roman" w:hAnsi="Times New Roman" w:cs="Times New Roman"/>
        </w:rPr>
        <w:t>co oznacza, że</w:t>
      </w:r>
      <w:r w:rsidRPr="009B7CDB">
        <w:rPr>
          <w:rFonts w:ascii="Times New Roman" w:eastAsia="Times New Roman" w:hAnsi="Times New Roman" w:cs="Times New Roman"/>
        </w:rPr>
        <w:t xml:space="preserve"> termin zakończenia robót ustala się na dzień: </w:t>
      </w:r>
      <w:bookmarkEnd w:id="0"/>
      <w:r w:rsidRPr="009B7CDB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>…</w:t>
      </w:r>
      <w:r w:rsidRPr="009B7CDB">
        <w:rPr>
          <w:rFonts w:ascii="Times New Roman" w:eastAsia="Times New Roman" w:hAnsi="Times New Roman" w:cs="Times New Roman"/>
        </w:rPr>
        <w:t>…………2021 r.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 później niż w ciągu  14 dni od dnia pisemnego zgłoszenia Wykonawcy o zakończeniu robót.</w:t>
      </w:r>
    </w:p>
    <w:p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Wykonanie przedmiotu umowy nastąpi zgodnie z zamówieniem, dokumentacją techniczną i warunkami technicznymi określonymi w projekcie technicznym oraz wymogami sztuki </w:t>
      </w:r>
      <w:r>
        <w:rPr>
          <w:rFonts w:ascii="Times New Roman" w:eastAsia="Times New Roman" w:hAnsi="Times New Roman" w:cs="Times New Roman"/>
          <w:lang w:eastAsia="pl-PL"/>
        </w:rPr>
        <w:lastRenderedPageBreak/>
        <w:t>budowlanej, polskimi normami, zasadami wiedzy technicznej, bhp i ppoż., STWIORB, harmonogramem rzeczowo-finansowym.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robotami budowlanymi w specjalności drogowej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Budownictwa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w osobie …………………………………</w:t>
      </w:r>
    </w:p>
    <w:p w:rsidR="00AC4DEB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b)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 xml:space="preserve">posiadający uprawnienia budowlane do kierowania robotami budowlanymi w specjalności </w:t>
      </w:r>
      <w:r w:rsidRPr="002E3278">
        <w:rPr>
          <w:rFonts w:ascii="Times New Roman" w:eastAsia="Calibri" w:hAnsi="Times New Roman" w:cs="Times New Roman"/>
        </w:rPr>
        <w:t>instalacyjn</w:t>
      </w:r>
      <w:r w:rsidRPr="002E3278">
        <w:rPr>
          <w:rFonts w:ascii="Times New Roman" w:hAnsi="Times New Roman" w:cs="Times New Roman"/>
        </w:rPr>
        <w:t>ej</w:t>
      </w:r>
      <w:r w:rsidRPr="002E3278">
        <w:rPr>
          <w:rFonts w:ascii="Times New Roman" w:eastAsia="Calibri" w:hAnsi="Times New Roman" w:cs="Times New Roman"/>
        </w:rPr>
        <w:t xml:space="preserve"> w zakresie sieci, instalacji i urządzeń cieplnych, wentylacyjnych, gazowych, wodociągowych </w:t>
      </w:r>
      <w:r w:rsidRPr="002E3278">
        <w:rPr>
          <w:rFonts w:ascii="Times New Roman" w:hAnsi="Times New Roman" w:cs="Times New Roman"/>
        </w:rPr>
        <w:t xml:space="preserve"> </w:t>
      </w:r>
      <w:r w:rsidRPr="002E3278">
        <w:rPr>
          <w:rFonts w:ascii="Times New Roman" w:eastAsia="Calibri" w:hAnsi="Times New Roman" w:cs="Times New Roman"/>
        </w:rPr>
        <w:t>i kanalizacyjnych</w:t>
      </w:r>
      <w:r w:rsidRPr="002E3278">
        <w:rPr>
          <w:rFonts w:ascii="Times New Roman" w:hAnsi="Times New Roman" w:cs="Times New Roman"/>
        </w:rPr>
        <w:t xml:space="preserve"> bez ograniczeń</w:t>
      </w:r>
      <w:r>
        <w:rPr>
          <w:rFonts w:ascii="Times New Roman" w:eastAsia="Times New Roman" w:hAnsi="Times New Roman" w:cs="Times New Roman"/>
          <w:lang w:eastAsia="pl-PL"/>
        </w:rPr>
        <w:t xml:space="preserve"> oraz ważnym zaświadczeniem z Okręgowej Izby Inżynierów Budownictwa  w osobie …………………………………</w:t>
      </w:r>
    </w:p>
    <w:p w:rsidR="00AC4DEB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c)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 xml:space="preserve">posiadający uprawnienia budowlane do kierowania robotami budowlanymi w specjalności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>instalacyjnej</w:t>
      </w:r>
      <w:r w:rsidRPr="00F23E14">
        <w:rPr>
          <w:rFonts w:ascii="Times New Roman" w:eastAsiaTheme="minorEastAsia" w:hAnsi="Times New Roman" w:cs="Times New Roman"/>
          <w:color w:val="000000"/>
          <w:lang w:eastAsia="pl-PL"/>
        </w:rPr>
        <w:t> 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w zakresie </w:t>
      </w:r>
      <w:r w:rsidRPr="00F23E14">
        <w:rPr>
          <w:rFonts w:ascii="Times New Roman" w:eastAsiaTheme="minorEastAsia" w:hAnsi="Times New Roman" w:cs="Times New Roman"/>
          <w:color w:val="000000"/>
          <w:lang w:eastAsia="pl-PL"/>
        </w:rPr>
        <w:t xml:space="preserve">sieci, instalacji i urządzeń elektrycznych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                                   </w:t>
      </w:r>
      <w:r w:rsidRPr="00F23E14">
        <w:rPr>
          <w:rFonts w:ascii="Times New Roman" w:eastAsiaTheme="minorEastAsia" w:hAnsi="Times New Roman" w:cs="Times New Roman"/>
          <w:color w:val="000000"/>
          <w:lang w:eastAsia="pl-PL"/>
        </w:rPr>
        <w:t>i elektroenergetycznych</w:t>
      </w:r>
      <w:r>
        <w:rPr>
          <w:rFonts w:ascii="Times New Roman" w:eastAsia="Calibri" w:hAnsi="Times New Roman" w:cs="Times New Roman"/>
        </w:rPr>
        <w:t xml:space="preserve"> bez ograniczeń</w:t>
      </w:r>
      <w:r>
        <w:rPr>
          <w:rFonts w:ascii="Times New Roman" w:eastAsia="Times New Roman" w:hAnsi="Times New Roman" w:cs="Times New Roman"/>
          <w:lang w:eastAsia="pl-PL"/>
        </w:rPr>
        <w:t xml:space="preserve"> oraz ważnym zaświadczeniem z Okręgowej Izby Inżynierów Budownictwa  w osobie …………………………………</w:t>
      </w:r>
    </w:p>
    <w:p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672CFF" w:rsidRDefault="00672CFF" w:rsidP="00672CFF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E43675" w:rsidRPr="003F0D88" w:rsidRDefault="00E43675" w:rsidP="00E43675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E43675" w:rsidRDefault="00E43675" w:rsidP="00E43675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</w:t>
      </w:r>
      <w:r w:rsidRPr="00823CF3">
        <w:rPr>
          <w:rFonts w:ascii="Times New Roman" w:hAnsi="Times New Roman" w:cs="Times New Roman"/>
        </w:rPr>
        <w:lastRenderedPageBreak/>
        <w:t xml:space="preserve">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 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Wykonawca za działania lub/i zaniechania podwykonawcy odpowiada jak za własne działania lub/i zaniechania.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</w:t>
      </w:r>
      <w:proofErr w:type="spellStart"/>
      <w:r w:rsidRPr="001E2632">
        <w:rPr>
          <w:rFonts w:ascii="Times New Roman" w:hAnsi="Times New Roman" w:cs="Times New Roman"/>
        </w:rPr>
        <w:t>Pzp</w:t>
      </w:r>
      <w:proofErr w:type="spellEnd"/>
      <w:r w:rsidRPr="001E2632">
        <w:rPr>
          <w:rFonts w:ascii="Times New Roman" w:hAnsi="Times New Roman" w:cs="Times New Roman"/>
        </w:rPr>
        <w:t>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wykonywaniu pracy w rozumieniu art. 22 § 1 ustawy z dnia 26 czerwca 1974</w:t>
      </w:r>
      <w:r>
        <w:rPr>
          <w:rFonts w:ascii="Times New Roman" w:hAnsi="Times New Roman" w:cs="Times New Roman"/>
        </w:rPr>
        <w:t>r. - Kodeks pracy (Dz. U. z 2019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1040 ze zm.</w:t>
      </w:r>
      <w:r w:rsidRPr="001E2632">
        <w:rPr>
          <w:rFonts w:ascii="Times New Roman" w:hAnsi="Times New Roman" w:cs="Times New Roman"/>
        </w:rPr>
        <w:t>).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E43675" w:rsidRPr="001E2632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 xml:space="preserve">ustawy </w:t>
      </w:r>
      <w:proofErr w:type="spellStart"/>
      <w:r w:rsidRPr="001E2632">
        <w:rPr>
          <w:rFonts w:ascii="Times New Roman" w:hAnsi="Times New Roman" w:cs="Times New Roman"/>
          <w:color w:val="000000"/>
        </w:rPr>
        <w:t>Pzp</w:t>
      </w:r>
      <w:proofErr w:type="spellEnd"/>
      <w:r w:rsidRPr="001E2632">
        <w:rPr>
          <w:rFonts w:ascii="Times New Roman" w:hAnsi="Times New Roman" w:cs="Times New Roman"/>
          <w:color w:val="000000"/>
        </w:rPr>
        <w:t>:</w:t>
      </w:r>
    </w:p>
    <w:p w:rsidR="00E43675" w:rsidRPr="001E2632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E43675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E43675" w:rsidRPr="001E2632" w:rsidRDefault="00E43675" w:rsidP="00E43675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E43675" w:rsidRPr="001E2632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</w:t>
      </w:r>
      <w:r w:rsidRPr="001E2632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1E2632">
        <w:rPr>
          <w:rFonts w:ascii="Times New Roman" w:hAnsi="Times New Roman" w:cs="Times New Roman"/>
          <w:color w:val="000000"/>
        </w:rPr>
        <w:t>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Zamawiającego.</w:t>
      </w:r>
    </w:p>
    <w:p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E43675" w:rsidRPr="00823CF3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lastRenderedPageBreak/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przez niego zmian. Wykonawca zobowiązany jest do uwzględnienia uzasadnionych uwag Zamawiającego i przedłożyć Zamawiającemu poprawiony harmonogram rzeczowo-finansowy w terminie 5 dni od dnia przekazania uwag.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Ostatecznie zaakceptowany przez Zamawiającego Harmonogram rzeczowo-finansowy stanowi Załącznik do niniejszej umowy i jest podstawą do finansowego i terminowego rozliczania realizacji przedmiotu umowy.</w:t>
      </w:r>
    </w:p>
    <w:p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AC4DEB" w:rsidRDefault="00E43675" w:rsidP="00AC4DEB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z  </w:t>
      </w:r>
      <w:r>
        <w:rPr>
          <w:rFonts w:ascii="Times New Roman" w:eastAsia="Times New Roman" w:hAnsi="Times New Roman" w:cs="Times New Roman"/>
        </w:rPr>
        <w:t>przedmiotem</w:t>
      </w:r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:rsidR="00AC4DEB" w:rsidRPr="00AC4DEB" w:rsidRDefault="00AC4DEB" w:rsidP="00AC4DEB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AC4DEB">
        <w:rPr>
          <w:rFonts w:ascii="Times New Roman" w:eastAsia="Times New Roman" w:hAnsi="Times New Roman" w:cs="Times New Roman"/>
        </w:rPr>
        <w:t xml:space="preserve">Dla robót wykonywanych w obrębie skrzyżowania drogi gminnej z drogą krajową nr 50 Wykonawca przejmie protokolarnie teren budowy od zarządcy drogi krajowej nr 50 tj. Generalnej Dyrekcji Dróg Krajowych i Autostrad w Warszawie, a po wykonaniu robót przekaże teren budowy zarządcy, uzyska odbiór oznakowania stałej organizacji ruchu oraz poniesie wszelkie związane z tym koszty. 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protokółem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usuwania i pokrywania kosztów kolizji z urządzeniami gazowymi, energetycznymi, telekomunikacyjnymi, oraz wodno-kanalizacyjnymi, zgodnie  z </w:t>
      </w:r>
      <w:r>
        <w:rPr>
          <w:rFonts w:ascii="Times New Roman" w:eastAsia="Times New Roman" w:hAnsi="Times New Roman" w:cs="Times New Roman"/>
          <w:lang w:eastAsia="pl-PL"/>
        </w:rPr>
        <w:lastRenderedPageBreak/>
        <w:t>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E43675" w:rsidRDefault="00E43675" w:rsidP="00AE62B0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zebrania danych wraz z dokumentacją fotograficzną i filmową oraz wprowadzenie ich do książki drogi. Książki drogi Zamawiający prowadzi w wersji elektronicznej w programie EDIOM DESIGNERS. Wykonawca zbierze i wprowadzi właściwe dane po odbiorze końcowym oraz wprowadzi stałą organizację ruchu w terminie do 120 dni od daty odbioru końcowego na swój koszt. </w:t>
      </w:r>
    </w:p>
    <w:p w:rsidR="00756E64" w:rsidRPr="00AE62B0" w:rsidRDefault="00756E64" w:rsidP="00756E64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budowy, atesty materiałów, protokół odbioru pasa drogowego itp., zestawienie rzeczowe wykonanych robót, uzgodnienia ZUD – jeśli zmiany spowodowane zostały przez Wykonawcę.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</w:t>
      </w:r>
      <w:r>
        <w:rPr>
          <w:rFonts w:ascii="Times New Roman" w:eastAsia="Times New Roman" w:hAnsi="Times New Roman" w:cs="Times New Roman"/>
          <w:lang w:eastAsia="pl-PL"/>
        </w:rPr>
        <w:lastRenderedPageBreak/>
        <w:t>powykonawczym.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E43675" w:rsidRPr="00AF043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 Ponadto wykonawca jest zobowiązany do wszelkich napraw urządzeń melioracyjnych nie ujawnionych w projekcie.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672CFF" w:rsidRDefault="00672CFF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672CFF" w:rsidRPr="00AF0435" w:rsidRDefault="00672CFF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12</w:t>
      </w:r>
    </w:p>
    <w:p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BRUTTO:………………………………zł(słownie:……………………………………………).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Wykonawcy obejmuje wszystkie elementy i składniki kosztów niezbędne do wykonania przedmiotu umowy zgodnie z projektem. </w:t>
      </w:r>
    </w:p>
    <w:p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E43675" w:rsidRDefault="00E43675" w:rsidP="00E43675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Zamawiający zastrzega sobie niezapłacenie pełnej kwoty umownej w przypadku nie wykonania pełnego zakresu przedmiotu umowy lub w przypadku stwierdzenia usterek nie do usunięcia.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:rsidR="00E43675" w:rsidRDefault="00E43675" w:rsidP="00E4367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 w usunięciu wad stwierdzonych przy odbiorze lub w okresie rękojmi za wady,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 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lastRenderedPageBreak/>
        <w:t>Za niewykonanie w wyznaczonym terminie przez Wykonawcę  zobowiązania z części XX pkt 5 i 6 Specyfikacji Warunków Zamówienia Wykonawca zapłaci Zamawiającemu karę umowną w wysokości 5.000,00 zł.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 tak uzgodnią w trakcie realizacji umowy.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>
        <w:rPr>
          <w:rFonts w:ascii="Times New Roman" w:hAnsi="Times New Roman" w:cs="Times New Roman"/>
        </w:rPr>
        <w:t>25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 kwoty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1  i zwolnione będzie w terminie 15 dni po upływie tego okresu.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lastRenderedPageBreak/>
        <w:t>Zwolnienia kwot o których mowa w ust. 6 i 7 następować będą zgodnie z przepisami art. 453 ustawy Prawo zamówień publicznych.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użytkownikiem  dokona komisyjnego przeglądu  </w:t>
      </w:r>
    </w:p>
    <w:p w:rsidR="00E43675" w:rsidRPr="000E5176" w:rsidRDefault="00E43675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>Wykonawca realizuje roboty przewidziane niniejszą umową w sposób niezgodny ze sztuką budowlaną, obowiązującymi przepisami prawa, wskazaniami Zamawiającego lub niniejszą umową - pomimo wezwania wystosowanego przez 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672CFF" w:rsidRDefault="00672CFF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16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ust. 1 pkt. 1 ustawy </w:t>
      </w:r>
      <w:proofErr w:type="spellStart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 przewiduje się  zmiany postanowień zawartej umowy  (w formie aneksu) w stosunku do treści oferty, na podstawie której dokonano wyboru Wykonawcy, bez przeprowadzania nowego postępowania,  dotyczące: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opóźnienia w uzyskaniu przez Zamawiającego pozwolenia na budowę/upływu terminu na wniesienie sprzeciwu przez właściwy organ,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:rsidR="00907B5D" w:rsidRPr="00907B5D" w:rsidRDefault="00907B5D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19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E43675" w:rsidRDefault="00AE62B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:rsidR="00F746B0" w:rsidRDefault="00E43675" w:rsidP="00AE62B0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sectPr w:rsidR="00F746B0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DEB" w:rsidRDefault="00AC4DEB" w:rsidP="00E43675">
      <w:pPr>
        <w:spacing w:after="0" w:line="240" w:lineRule="auto"/>
      </w:pPr>
      <w:r>
        <w:separator/>
      </w:r>
    </w:p>
  </w:endnote>
  <w:endnote w:type="continuationSeparator" w:id="0">
    <w:p w:rsidR="00AC4DEB" w:rsidRDefault="00AC4DEB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EB" w:rsidRDefault="00AC4DEB">
    <w:pPr>
      <w:pStyle w:val="Stopka"/>
    </w:pPr>
  </w:p>
  <w:p w:rsidR="00AC4DEB" w:rsidRDefault="00AC4DEB">
    <w:r>
      <w:rPr>
        <w:rFonts w:eastAsiaTheme="minorEastAsia"/>
        <w:lang w:eastAsia="pl-PL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EB" w:rsidRDefault="00AC4DEB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27.35pt;z-index:251658240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p w:rsidR="00AC4DEB" w:rsidRDefault="00AC4DEB" w:rsidP="00460B31">
                  <w:pPr>
                    <w:pStyle w:val="Stopka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WI.271.11.2021.KOI „Budowa ul. Angielskiej i Francuskiej w Grójcu wraz z odwodnieniem –  I etap”</w:t>
                  </w:r>
                </w:p>
                <w:p w:rsidR="00AC4DEB" w:rsidRPr="00460B31" w:rsidRDefault="00AC4DEB" w:rsidP="00460B31"/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AC4DEB" w:rsidRDefault="00AC4DEB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Pr="00622B94">
                    <w:fldChar w:fldCharType="begin"/>
                  </w:r>
                  <w:r>
                    <w:instrText xml:space="preserve"> PAGE   \* MERGEFORMAT </w:instrText>
                  </w:r>
                  <w:r w:rsidRPr="00622B94">
                    <w:fldChar w:fldCharType="separate"/>
                  </w:r>
                  <w:r w:rsidR="00672CFF" w:rsidRPr="00672CFF">
                    <w:rPr>
                      <w:noProof/>
                      <w:color w:val="FFFFFF" w:themeColor="background1"/>
                    </w:rPr>
                    <w:t>2</w:t>
                  </w:r>
                  <w:r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>
      <w:t>Gmina Grójec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DEB" w:rsidRDefault="00AC4DEB" w:rsidP="00E43675">
      <w:pPr>
        <w:spacing w:after="0" w:line="240" w:lineRule="auto"/>
      </w:pPr>
      <w:r>
        <w:separator/>
      </w:r>
    </w:p>
  </w:footnote>
  <w:footnote w:type="continuationSeparator" w:id="0">
    <w:p w:rsidR="00AC4DEB" w:rsidRDefault="00AC4DEB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8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675"/>
    <w:rsid w:val="000674CD"/>
    <w:rsid w:val="00140B51"/>
    <w:rsid w:val="00195876"/>
    <w:rsid w:val="00460B31"/>
    <w:rsid w:val="00622B94"/>
    <w:rsid w:val="00672CFF"/>
    <w:rsid w:val="00756E64"/>
    <w:rsid w:val="00792349"/>
    <w:rsid w:val="007A3AE0"/>
    <w:rsid w:val="00880D66"/>
    <w:rsid w:val="00907B5D"/>
    <w:rsid w:val="00926C07"/>
    <w:rsid w:val="009C5F11"/>
    <w:rsid w:val="00AA4A72"/>
    <w:rsid w:val="00AC4DEB"/>
    <w:rsid w:val="00AE62B0"/>
    <w:rsid w:val="00B642D8"/>
    <w:rsid w:val="00C91130"/>
    <w:rsid w:val="00CB412F"/>
    <w:rsid w:val="00D970C2"/>
    <w:rsid w:val="00E43675"/>
    <w:rsid w:val="00F07155"/>
    <w:rsid w:val="00F746B0"/>
    <w:rsid w:val="00FA0FA0"/>
    <w:rsid w:val="00FB3D7E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4526</Words>
  <Characters>27159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15</cp:revision>
  <dcterms:created xsi:type="dcterms:W3CDTF">2021-01-22T09:21:00Z</dcterms:created>
  <dcterms:modified xsi:type="dcterms:W3CDTF">2021-03-12T09:59:00Z</dcterms:modified>
</cp:coreProperties>
</file>