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B954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433387D5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ind w:left="7090"/>
        <w:jc w:val="center"/>
        <w:rPr>
          <w:rFonts w:ascii="Times New Roman" w:eastAsia="Trebuchet MS" w:hAnsi="Times New Roman" w:cs="Times New Roman"/>
        </w:rPr>
      </w:pPr>
    </w:p>
    <w:p w14:paraId="2AEED8B0" w14:textId="163EA52D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ind w:left="7090"/>
        <w:jc w:val="center"/>
        <w:rPr>
          <w:rFonts w:ascii="Times New Roman" w:eastAsia="Trebuchet MS" w:hAnsi="Times New Roman" w:cs="Times New Roman"/>
        </w:rPr>
      </w:pPr>
      <w:r w:rsidRPr="00F842A2">
        <w:rPr>
          <w:rFonts w:ascii="Times New Roman" w:eastAsia="Trebuchet MS" w:hAnsi="Times New Roman" w:cs="Times New Roman"/>
        </w:rPr>
        <w:t xml:space="preserve">ZAŁĄCZNIK Nr </w:t>
      </w:r>
      <w:r w:rsidR="00D02104">
        <w:rPr>
          <w:rFonts w:ascii="Times New Roman" w:eastAsia="Trebuchet MS" w:hAnsi="Times New Roman" w:cs="Times New Roman"/>
        </w:rPr>
        <w:t>8</w:t>
      </w:r>
    </w:p>
    <w:p w14:paraId="27FB9767" w14:textId="2D986CA0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ZP.271.</w:t>
      </w:r>
      <w:r w:rsidR="0085116F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8</w:t>
      </w:r>
      <w:r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.</w:t>
      </w:r>
      <w:r w:rsidR="0085116F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2</w:t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.202</w:t>
      </w:r>
      <w:r w:rsidR="006D527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2</w:t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</w:p>
    <w:p w14:paraId="79EC1E7C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sz w:val="20"/>
          <w:szCs w:val="20"/>
        </w:rPr>
      </w:pPr>
    </w:p>
    <w:p w14:paraId="725A739B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sz w:val="20"/>
          <w:szCs w:val="20"/>
        </w:rPr>
      </w:pPr>
    </w:p>
    <w:p w14:paraId="1311E531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sz w:val="20"/>
          <w:szCs w:val="20"/>
        </w:rPr>
      </w:pPr>
    </w:p>
    <w:p w14:paraId="30924139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sz w:val="20"/>
          <w:szCs w:val="20"/>
        </w:rPr>
      </w:pPr>
    </w:p>
    <w:p w14:paraId="75DCF8ED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>................................................................</w:t>
      </w:r>
    </w:p>
    <w:p w14:paraId="39469868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>(pieczęć Wykonawcy/ Wykonawców)</w:t>
      </w:r>
    </w:p>
    <w:p w14:paraId="64518E71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27D27BE4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50E79073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5E9D7593" w14:textId="77777777" w:rsidR="002F430D" w:rsidRPr="00F842A2" w:rsidRDefault="002F430D" w:rsidP="002F43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  <w:r w:rsidRPr="00F842A2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 xml:space="preserve">Harmonogram rzeczowo-finansowy </w:t>
      </w:r>
    </w:p>
    <w:p w14:paraId="7AE716A3" w14:textId="2AC22A69" w:rsidR="002F430D" w:rsidRPr="003D677B" w:rsidRDefault="002F430D" w:rsidP="003D6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  <w:r w:rsidRPr="003D677B">
        <w:rPr>
          <w:rFonts w:ascii="Times New Roman" w:eastAsia="Trebuchet MS" w:hAnsi="Times New Roman" w:cs="Times New Roman"/>
          <w:b/>
          <w:sz w:val="20"/>
          <w:szCs w:val="20"/>
        </w:rPr>
        <w:t xml:space="preserve">dotyczący </w:t>
      </w:r>
      <w:bookmarkStart w:id="0" w:name="_Hlk93992092"/>
      <w:r w:rsidR="003D677B" w:rsidRPr="003D677B">
        <w:rPr>
          <w:rFonts w:ascii="Times New Roman" w:hAnsi="Times New Roman" w:cs="Times New Roman"/>
          <w:b/>
          <w:sz w:val="20"/>
          <w:szCs w:val="20"/>
          <w:u w:val="single"/>
        </w:rPr>
        <w:t>„</w:t>
      </w:r>
      <w:r w:rsidR="0085116F">
        <w:rPr>
          <w:rFonts w:ascii="Times New Roman" w:hAnsi="Times New Roman" w:cs="Times New Roman"/>
          <w:b/>
          <w:sz w:val="20"/>
          <w:szCs w:val="20"/>
          <w:u w:val="single"/>
        </w:rPr>
        <w:t>Wykonanie trzech nowych odwiertów studziennych dla Stacji Uzdatniania Wody w miejscowości Krzekotowo</w:t>
      </w:r>
      <w:r w:rsidR="003D677B" w:rsidRPr="003D677B">
        <w:rPr>
          <w:rFonts w:ascii="Times New Roman" w:hAnsi="Times New Roman" w:cs="Times New Roman"/>
          <w:b/>
          <w:sz w:val="20"/>
          <w:szCs w:val="20"/>
          <w:u w:val="single"/>
        </w:rPr>
        <w:t>”</w:t>
      </w:r>
      <w:bookmarkEnd w:id="0"/>
    </w:p>
    <w:p w14:paraId="0E5C62E1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670"/>
        <w:gridCol w:w="1402"/>
        <w:gridCol w:w="1399"/>
        <w:gridCol w:w="1379"/>
        <w:gridCol w:w="1380"/>
      </w:tblGrid>
      <w:tr w:rsidR="002F430D" w:rsidRPr="00F842A2" w14:paraId="3654A9EE" w14:textId="77777777" w:rsidTr="00001790">
        <w:tc>
          <w:tcPr>
            <w:tcW w:w="1387" w:type="dxa"/>
            <w:vMerge w:val="restart"/>
            <w:shd w:val="clear" w:color="auto" w:fill="auto"/>
          </w:tcPr>
          <w:p w14:paraId="094A085D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Lp.</w:t>
            </w:r>
          </w:p>
          <w:p w14:paraId="782F9B38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670" w:type="dxa"/>
            <w:vMerge w:val="restart"/>
            <w:shd w:val="clear" w:color="auto" w:fill="auto"/>
          </w:tcPr>
          <w:p w14:paraId="55629F77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Wyszczególnienie</w:t>
            </w:r>
          </w:p>
        </w:tc>
        <w:tc>
          <w:tcPr>
            <w:tcW w:w="1402" w:type="dxa"/>
            <w:vMerge w:val="restart"/>
            <w:shd w:val="clear" w:color="auto" w:fill="auto"/>
          </w:tcPr>
          <w:p w14:paraId="438C7644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Termin</w:t>
            </w:r>
          </w:p>
          <w:p w14:paraId="7EA1E6F7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realizacji</w:t>
            </w:r>
          </w:p>
        </w:tc>
        <w:tc>
          <w:tcPr>
            <w:tcW w:w="1399" w:type="dxa"/>
            <w:vMerge w:val="restart"/>
            <w:shd w:val="clear" w:color="auto" w:fill="auto"/>
          </w:tcPr>
          <w:p w14:paraId="242690E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Wartość</w:t>
            </w:r>
          </w:p>
        </w:tc>
        <w:tc>
          <w:tcPr>
            <w:tcW w:w="2759" w:type="dxa"/>
            <w:gridSpan w:val="2"/>
            <w:shd w:val="clear" w:color="auto" w:fill="auto"/>
          </w:tcPr>
          <w:p w14:paraId="76911161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Wartości robót rozpisane na kolejne miesiące realizacji.</w:t>
            </w:r>
          </w:p>
        </w:tc>
      </w:tr>
      <w:tr w:rsidR="002F430D" w:rsidRPr="00F842A2" w14:paraId="46C6B961" w14:textId="77777777" w:rsidTr="00001790">
        <w:tc>
          <w:tcPr>
            <w:tcW w:w="1387" w:type="dxa"/>
            <w:vMerge/>
            <w:shd w:val="clear" w:color="auto" w:fill="auto"/>
          </w:tcPr>
          <w:p w14:paraId="6907D451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6C6924DA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14:paraId="18B7C1F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5C983967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56DF121D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nazwa miesiąca/rok</w:t>
            </w:r>
          </w:p>
        </w:tc>
      </w:tr>
      <w:tr w:rsidR="002F430D" w:rsidRPr="00F842A2" w14:paraId="51EC3C6E" w14:textId="77777777" w:rsidTr="00001790">
        <w:tc>
          <w:tcPr>
            <w:tcW w:w="1387" w:type="dxa"/>
            <w:vMerge/>
            <w:shd w:val="clear" w:color="auto" w:fill="auto"/>
          </w:tcPr>
          <w:p w14:paraId="50C285B8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5190C89F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14:paraId="3A6D615D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113D1251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shd w:val="clear" w:color="auto" w:fill="auto"/>
          </w:tcPr>
          <w:p w14:paraId="6EF4659F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……./…….</w:t>
            </w:r>
          </w:p>
        </w:tc>
        <w:tc>
          <w:tcPr>
            <w:tcW w:w="1380" w:type="dxa"/>
            <w:shd w:val="clear" w:color="auto" w:fill="auto"/>
          </w:tcPr>
          <w:p w14:paraId="30EB6772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……/……</w:t>
            </w:r>
          </w:p>
        </w:tc>
      </w:tr>
      <w:tr w:rsidR="002F430D" w:rsidRPr="00F842A2" w14:paraId="5FEFA3B6" w14:textId="77777777" w:rsidTr="00001790">
        <w:tc>
          <w:tcPr>
            <w:tcW w:w="1387" w:type="dxa"/>
            <w:shd w:val="clear" w:color="auto" w:fill="auto"/>
          </w:tcPr>
          <w:p w14:paraId="6ED734C1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14:paraId="510FC66D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14:paraId="653C163E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99" w:type="dxa"/>
            <w:shd w:val="clear" w:color="auto" w:fill="auto"/>
          </w:tcPr>
          <w:p w14:paraId="4D2E2FC6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379" w:type="dxa"/>
            <w:shd w:val="clear" w:color="auto" w:fill="auto"/>
          </w:tcPr>
          <w:p w14:paraId="7FEBA44E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380" w:type="dxa"/>
            <w:shd w:val="clear" w:color="auto" w:fill="auto"/>
          </w:tcPr>
          <w:p w14:paraId="0E0B3B5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6</w:t>
            </w:r>
          </w:p>
        </w:tc>
      </w:tr>
      <w:tr w:rsidR="002F430D" w:rsidRPr="00F842A2" w14:paraId="6FB0515D" w14:textId="77777777" w:rsidTr="00001790">
        <w:tc>
          <w:tcPr>
            <w:tcW w:w="1387" w:type="dxa"/>
            <w:shd w:val="clear" w:color="auto" w:fill="auto"/>
          </w:tcPr>
          <w:p w14:paraId="07685EAD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  <w:p w14:paraId="4A04D95B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1.0</w:t>
            </w:r>
          </w:p>
        </w:tc>
        <w:tc>
          <w:tcPr>
            <w:tcW w:w="1670" w:type="dxa"/>
            <w:shd w:val="clear" w:color="auto" w:fill="auto"/>
          </w:tcPr>
          <w:p w14:paraId="37134EFA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shd w:val="clear" w:color="auto" w:fill="auto"/>
          </w:tcPr>
          <w:p w14:paraId="7AC99B44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shd w:val="clear" w:color="auto" w:fill="auto"/>
          </w:tcPr>
          <w:p w14:paraId="235686BA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shd w:val="clear" w:color="auto" w:fill="auto"/>
          </w:tcPr>
          <w:p w14:paraId="497B4D56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shd w:val="clear" w:color="auto" w:fill="auto"/>
          </w:tcPr>
          <w:p w14:paraId="1A52A5D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F430D" w:rsidRPr="00F842A2" w14:paraId="4EF741A3" w14:textId="77777777" w:rsidTr="00001790">
        <w:tc>
          <w:tcPr>
            <w:tcW w:w="1387" w:type="dxa"/>
            <w:shd w:val="clear" w:color="auto" w:fill="auto"/>
          </w:tcPr>
          <w:p w14:paraId="5A2E4216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  <w:p w14:paraId="3BAA360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2.0</w:t>
            </w:r>
          </w:p>
        </w:tc>
        <w:tc>
          <w:tcPr>
            <w:tcW w:w="1670" w:type="dxa"/>
            <w:shd w:val="clear" w:color="auto" w:fill="auto"/>
          </w:tcPr>
          <w:p w14:paraId="0BE6D9C6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shd w:val="clear" w:color="auto" w:fill="auto"/>
          </w:tcPr>
          <w:p w14:paraId="323D3BC0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shd w:val="clear" w:color="auto" w:fill="auto"/>
          </w:tcPr>
          <w:p w14:paraId="7229FEC7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shd w:val="clear" w:color="auto" w:fill="auto"/>
          </w:tcPr>
          <w:p w14:paraId="502003D0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shd w:val="clear" w:color="auto" w:fill="auto"/>
          </w:tcPr>
          <w:p w14:paraId="773F359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F430D" w:rsidRPr="00F842A2" w14:paraId="0CE19A5F" w14:textId="77777777" w:rsidTr="00001790">
        <w:tc>
          <w:tcPr>
            <w:tcW w:w="1387" w:type="dxa"/>
            <w:shd w:val="clear" w:color="auto" w:fill="auto"/>
          </w:tcPr>
          <w:p w14:paraId="7E9DE027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  <w:p w14:paraId="09AD457D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3.0</w:t>
            </w:r>
          </w:p>
        </w:tc>
        <w:tc>
          <w:tcPr>
            <w:tcW w:w="1670" w:type="dxa"/>
            <w:shd w:val="clear" w:color="auto" w:fill="auto"/>
          </w:tcPr>
          <w:p w14:paraId="574F6FB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shd w:val="clear" w:color="auto" w:fill="auto"/>
          </w:tcPr>
          <w:p w14:paraId="1D7D151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shd w:val="clear" w:color="auto" w:fill="auto"/>
          </w:tcPr>
          <w:p w14:paraId="629E34B8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shd w:val="clear" w:color="auto" w:fill="auto"/>
          </w:tcPr>
          <w:p w14:paraId="6A59673C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shd w:val="clear" w:color="auto" w:fill="auto"/>
          </w:tcPr>
          <w:p w14:paraId="02DA545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F430D" w:rsidRPr="00F842A2" w14:paraId="04612CD0" w14:textId="77777777" w:rsidTr="00001790">
        <w:tc>
          <w:tcPr>
            <w:tcW w:w="3057" w:type="dxa"/>
            <w:gridSpan w:val="2"/>
            <w:shd w:val="clear" w:color="auto" w:fill="auto"/>
          </w:tcPr>
          <w:p w14:paraId="45EBD40E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  <w:p w14:paraId="0332E7A2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WARTOŚĆ NETTO</w:t>
            </w:r>
          </w:p>
        </w:tc>
        <w:tc>
          <w:tcPr>
            <w:tcW w:w="1402" w:type="dxa"/>
            <w:shd w:val="clear" w:color="auto" w:fill="auto"/>
          </w:tcPr>
          <w:p w14:paraId="52ECF224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shd w:val="clear" w:color="auto" w:fill="auto"/>
          </w:tcPr>
          <w:p w14:paraId="6712231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  <w:tc>
          <w:tcPr>
            <w:tcW w:w="1379" w:type="dxa"/>
            <w:shd w:val="clear" w:color="auto" w:fill="auto"/>
          </w:tcPr>
          <w:p w14:paraId="3DD87222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  <w:tc>
          <w:tcPr>
            <w:tcW w:w="1380" w:type="dxa"/>
            <w:shd w:val="clear" w:color="auto" w:fill="auto"/>
          </w:tcPr>
          <w:p w14:paraId="339F6136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</w:tr>
      <w:tr w:rsidR="002F430D" w:rsidRPr="00F842A2" w14:paraId="3DFEDC1A" w14:textId="77777777" w:rsidTr="00001790">
        <w:tc>
          <w:tcPr>
            <w:tcW w:w="3057" w:type="dxa"/>
            <w:gridSpan w:val="2"/>
            <w:shd w:val="clear" w:color="auto" w:fill="auto"/>
          </w:tcPr>
          <w:p w14:paraId="1F00D306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  <w:p w14:paraId="7DAC4E24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VAT ………. %</w:t>
            </w:r>
          </w:p>
        </w:tc>
        <w:tc>
          <w:tcPr>
            <w:tcW w:w="1402" w:type="dxa"/>
            <w:shd w:val="clear" w:color="auto" w:fill="auto"/>
          </w:tcPr>
          <w:p w14:paraId="563EA76C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shd w:val="clear" w:color="auto" w:fill="auto"/>
          </w:tcPr>
          <w:p w14:paraId="3CA9CD40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  <w:tc>
          <w:tcPr>
            <w:tcW w:w="1379" w:type="dxa"/>
            <w:shd w:val="clear" w:color="auto" w:fill="auto"/>
          </w:tcPr>
          <w:p w14:paraId="5933E31F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  <w:tc>
          <w:tcPr>
            <w:tcW w:w="1380" w:type="dxa"/>
            <w:shd w:val="clear" w:color="auto" w:fill="auto"/>
          </w:tcPr>
          <w:p w14:paraId="369CF20E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</w:tr>
      <w:tr w:rsidR="002F430D" w:rsidRPr="00F842A2" w14:paraId="551AB06F" w14:textId="77777777" w:rsidTr="00001790">
        <w:tc>
          <w:tcPr>
            <w:tcW w:w="3057" w:type="dxa"/>
            <w:gridSpan w:val="2"/>
            <w:shd w:val="clear" w:color="auto" w:fill="auto"/>
          </w:tcPr>
          <w:p w14:paraId="754EA330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  <w:p w14:paraId="64D76F28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WARTOŚĆ BRUTTO</w:t>
            </w:r>
          </w:p>
        </w:tc>
        <w:tc>
          <w:tcPr>
            <w:tcW w:w="1402" w:type="dxa"/>
            <w:shd w:val="clear" w:color="auto" w:fill="auto"/>
          </w:tcPr>
          <w:p w14:paraId="37D04226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shd w:val="clear" w:color="auto" w:fill="auto"/>
          </w:tcPr>
          <w:p w14:paraId="4B8685DE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  <w:tc>
          <w:tcPr>
            <w:tcW w:w="1379" w:type="dxa"/>
            <w:shd w:val="clear" w:color="auto" w:fill="auto"/>
          </w:tcPr>
          <w:p w14:paraId="02CA7C3B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  <w:tc>
          <w:tcPr>
            <w:tcW w:w="1380" w:type="dxa"/>
            <w:shd w:val="clear" w:color="auto" w:fill="auto"/>
          </w:tcPr>
          <w:p w14:paraId="2D0C8A19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</w:tr>
    </w:tbl>
    <w:p w14:paraId="7BEF6A83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2AD61BC7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72F46241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246A43F6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1BBE0105" w14:textId="7C592CBE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>..........................., dnia ..................202</w:t>
      </w:r>
      <w:r w:rsidR="00411B4A">
        <w:rPr>
          <w:rFonts w:ascii="Times New Roman" w:eastAsia="Trebuchet MS" w:hAnsi="Times New Roman" w:cs="Times New Roman"/>
          <w:sz w:val="20"/>
          <w:szCs w:val="20"/>
        </w:rPr>
        <w:t>2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 xml:space="preserve">r.     </w:t>
      </w:r>
    </w:p>
    <w:p w14:paraId="6339EFAF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                   </w:t>
      </w: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ab/>
        <w:t xml:space="preserve">                            </w:t>
      </w:r>
    </w:p>
    <w:p w14:paraId="40AD08BB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sz w:val="20"/>
          <w:szCs w:val="20"/>
        </w:rPr>
      </w:pPr>
    </w:p>
    <w:p w14:paraId="4934C6F3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sz w:val="20"/>
          <w:szCs w:val="20"/>
        </w:rPr>
      </w:pPr>
    </w:p>
    <w:p w14:paraId="08C12A07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i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                                                                            …...................................................                                                                       </w:t>
      </w:r>
    </w:p>
    <w:p w14:paraId="75760889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 xml:space="preserve">         (podpis i pieczęć osoby upoważnionej)</w:t>
      </w:r>
    </w:p>
    <w:p w14:paraId="4C32603D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rebuchet MS" w:hAnsi="Times New Roman" w:cs="Times New Roman"/>
          <w:sz w:val="20"/>
          <w:szCs w:val="20"/>
        </w:rPr>
      </w:pPr>
    </w:p>
    <w:p w14:paraId="43A2D05D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58204F35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F842A2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Uwagi!</w:t>
      </w:r>
    </w:p>
    <w:p w14:paraId="6A8B92C5" w14:textId="77777777" w:rsidR="002F430D" w:rsidRPr="00F842A2" w:rsidRDefault="002F430D" w:rsidP="002F430D">
      <w:pPr>
        <w:widowControl w:val="0"/>
        <w:numPr>
          <w:ilvl w:val="3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F842A2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Wybrany wykonawca sporządzi harmonogram z podziałem na wszystkie miesiące realizacji.</w:t>
      </w:r>
    </w:p>
    <w:p w14:paraId="078A8CB3" w14:textId="77777777" w:rsidR="002F430D" w:rsidRPr="00F842A2" w:rsidRDefault="002F430D" w:rsidP="002F430D">
      <w:pPr>
        <w:widowControl w:val="0"/>
        <w:numPr>
          <w:ilvl w:val="3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F842A2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W miesiącach należy wpisać planowane kwoty przerobów.</w:t>
      </w:r>
    </w:p>
    <w:p w14:paraId="69446F8A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0177EA09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705A1A22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4BA97367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3EBD0EC2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75EC083B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7B04C4E1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0101D8EA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3EEB2F26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sectPr w:rsidR="002F430D" w:rsidRPr="00F84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6923" w14:textId="77777777" w:rsidR="006D5277" w:rsidRDefault="006D5277" w:rsidP="006D5277">
      <w:pPr>
        <w:spacing w:after="0" w:line="240" w:lineRule="auto"/>
      </w:pPr>
      <w:r>
        <w:separator/>
      </w:r>
    </w:p>
  </w:endnote>
  <w:endnote w:type="continuationSeparator" w:id="0">
    <w:p w14:paraId="59822120" w14:textId="77777777" w:rsidR="006D5277" w:rsidRDefault="006D5277" w:rsidP="006D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A34F" w14:textId="77777777" w:rsidR="006D5277" w:rsidRDefault="006D5277" w:rsidP="006D5277">
      <w:pPr>
        <w:spacing w:after="0" w:line="240" w:lineRule="auto"/>
      </w:pPr>
      <w:r>
        <w:separator/>
      </w:r>
    </w:p>
  </w:footnote>
  <w:footnote w:type="continuationSeparator" w:id="0">
    <w:p w14:paraId="733F63CC" w14:textId="77777777" w:rsidR="006D5277" w:rsidRDefault="006D5277" w:rsidP="006D5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A1578"/>
    <w:multiLevelType w:val="multilevel"/>
    <w:tmpl w:val="71BA65C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06105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0D"/>
    <w:rsid w:val="001C2C2B"/>
    <w:rsid w:val="001D6081"/>
    <w:rsid w:val="001E4800"/>
    <w:rsid w:val="00220B93"/>
    <w:rsid w:val="002F430D"/>
    <w:rsid w:val="003D677B"/>
    <w:rsid w:val="00411B4A"/>
    <w:rsid w:val="004205D9"/>
    <w:rsid w:val="006D5277"/>
    <w:rsid w:val="0085116F"/>
    <w:rsid w:val="008954D1"/>
    <w:rsid w:val="00C73A54"/>
    <w:rsid w:val="00D02104"/>
    <w:rsid w:val="00E7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B615A4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5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77"/>
  </w:style>
  <w:style w:type="paragraph" w:styleId="Stopka">
    <w:name w:val="footer"/>
    <w:basedOn w:val="Normalny"/>
    <w:link w:val="StopkaZnak"/>
    <w:uiPriority w:val="99"/>
    <w:unhideWhenUsed/>
    <w:rsid w:val="006D5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Monika Kida</cp:lastModifiedBy>
  <cp:revision>2</cp:revision>
  <cp:lastPrinted>2022-02-01T07:12:00Z</cp:lastPrinted>
  <dcterms:created xsi:type="dcterms:W3CDTF">2022-08-17T09:37:00Z</dcterms:created>
  <dcterms:modified xsi:type="dcterms:W3CDTF">2022-08-17T09:37:00Z</dcterms:modified>
</cp:coreProperties>
</file>