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BE" w:rsidRDefault="00EF52BE" w:rsidP="00EF52BE">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PROTOKÓŁ Nr 46/2017</w:t>
      </w:r>
    </w:p>
    <w:p w:rsidR="00EF52BE" w:rsidRDefault="00EF52BE" w:rsidP="00EF52BE">
      <w:pPr>
        <w:spacing w:after="0"/>
        <w:jc w:val="center"/>
        <w:rPr>
          <w:rFonts w:ascii="Times New Roman" w:hAnsi="Times New Roman" w:cs="Times New Roman"/>
          <w:b/>
          <w:sz w:val="24"/>
          <w:szCs w:val="24"/>
        </w:rPr>
      </w:pPr>
    </w:p>
    <w:p w:rsidR="00EF52BE" w:rsidRDefault="00EF52BE" w:rsidP="00EF52B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Rozwoju Gospodarczego i Finansów wraz z Przewodniczącymi Komisji  – odbytej w dniu 22 grudnia 2017 roku.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 xml:space="preserve">Obecni na posiedzeniu członkowie komisji oraz goście zaproszeni wg załączonej listy obecności.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Posiedzeniu przewodniczył Pan Waldemar Łukasiewicz – Przewodniczący Komisji.</w:t>
      </w:r>
    </w:p>
    <w:p w:rsidR="00EF52BE" w:rsidRDefault="00EF52BE" w:rsidP="00EF52B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Porządek obrad:</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1. Otwarcie posiedzenia Komisji.</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 xml:space="preserve">2. Przyjęcie porządku obrad.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3.Wspólne posiedzenie komisji z przewodniczącymi komisji w sprawie przygotowania projektu budżetu na 2018r.</w:t>
      </w:r>
    </w:p>
    <w:p w:rsidR="00EF52BE" w:rsidRDefault="00EF52BE" w:rsidP="00EF52BE">
      <w:pPr>
        <w:pStyle w:val="NormalnyWeb"/>
        <w:spacing w:before="0" w:beforeAutospacing="0" w:after="0" w:afterAutospacing="0" w:line="276" w:lineRule="auto"/>
        <w:jc w:val="both"/>
      </w:pPr>
      <w:r>
        <w:t xml:space="preserve">4. Sprawy różne. </w:t>
      </w:r>
    </w:p>
    <w:p w:rsidR="00EF52BE" w:rsidRDefault="00EF52BE" w:rsidP="00EF52BE">
      <w:pPr>
        <w:pStyle w:val="NormalnyWeb"/>
        <w:spacing w:before="0" w:beforeAutospacing="0" w:after="0" w:afterAutospacing="0" w:line="276" w:lineRule="auto"/>
        <w:jc w:val="both"/>
      </w:pPr>
      <w:r>
        <w:t xml:space="preserve">5. Zakończenie posiedzenia.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 xml:space="preserve">Ad.1. </w:t>
      </w:r>
    </w:p>
    <w:p w:rsidR="00EF52BE" w:rsidRDefault="00EF52BE" w:rsidP="00EF52BE">
      <w:pPr>
        <w:jc w:val="both"/>
        <w:rPr>
          <w:rFonts w:ascii="Times New Roman" w:hAnsi="Times New Roman" w:cs="Times New Roman"/>
          <w:sz w:val="24"/>
          <w:szCs w:val="24"/>
        </w:rPr>
      </w:pPr>
      <w:r>
        <w:rPr>
          <w:rFonts w:ascii="Times New Roman" w:hAnsi="Times New Roman" w:cs="Times New Roman"/>
          <w:sz w:val="24"/>
          <w:szCs w:val="24"/>
        </w:rPr>
        <w:t xml:space="preserve">- p. W. Łukasiewicz – Przewodniczący Komisji – dokonał otwarcia 46 posiedzenia Komisji wraz z Przewodniczącymi Komisji Rady Miejskiej, stwierdzając quorum, przy którym Komisja może obradować i podejmować uchwały.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STRESZCZENIE OBRAD:</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 xml:space="preserve">Ad.2. </w:t>
      </w:r>
    </w:p>
    <w:p w:rsidR="00EF52BE" w:rsidRDefault="00EF52BE" w:rsidP="00EF52BE">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 Przew. Komisji - </w:t>
      </w:r>
      <w:r>
        <w:rPr>
          <w:rFonts w:ascii="Times New Roman" w:eastAsia="Times New Roman" w:hAnsi="Times New Roman" w:cs="Times New Roman"/>
          <w:sz w:val="24"/>
          <w:szCs w:val="24"/>
          <w:lang w:eastAsia="pl-PL"/>
        </w:rPr>
        <w:t xml:space="preserve">przedstawił porządek obrad posiedzenia Komisji. </w:t>
      </w:r>
    </w:p>
    <w:p w:rsidR="00EF52BE" w:rsidRDefault="00EF52BE" w:rsidP="00EF52B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w:t>
      </w:r>
      <w:r w:rsidR="00D22A51">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p – 0, w – 0.</w:t>
      </w:r>
      <w:r w:rsidR="00D22A51">
        <w:rPr>
          <w:rFonts w:ascii="Times New Roman" w:eastAsia="Times New Roman" w:hAnsi="Times New Roman" w:cs="Times New Roman"/>
          <w:sz w:val="24"/>
          <w:szCs w:val="24"/>
          <w:lang w:eastAsia="pl-PL"/>
        </w:rPr>
        <w:t>(1 osoba przybyła spóźniona).</w:t>
      </w:r>
      <w:r>
        <w:rPr>
          <w:rFonts w:ascii="Times New Roman" w:eastAsia="Times New Roman" w:hAnsi="Times New Roman" w:cs="Times New Roman"/>
          <w:sz w:val="24"/>
          <w:szCs w:val="24"/>
          <w:lang w:eastAsia="pl-PL"/>
        </w:rPr>
        <w:t xml:space="preserve">   </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Komisja przyjęła porządek obrad jednogłośnie w głosowaniu jawnym.</w:t>
      </w:r>
    </w:p>
    <w:p w:rsidR="00EF52BE" w:rsidRDefault="00EF52BE" w:rsidP="00EF52BE">
      <w:pPr>
        <w:spacing w:after="0"/>
        <w:jc w:val="both"/>
        <w:rPr>
          <w:rFonts w:ascii="Times New Roman" w:hAnsi="Times New Roman" w:cs="Times New Roman"/>
          <w:sz w:val="24"/>
          <w:szCs w:val="24"/>
        </w:rPr>
      </w:pPr>
      <w:r>
        <w:rPr>
          <w:rFonts w:ascii="Times New Roman" w:hAnsi="Times New Roman" w:cs="Times New Roman"/>
          <w:sz w:val="24"/>
          <w:szCs w:val="24"/>
        </w:rPr>
        <w:t>Ad.3.</w:t>
      </w:r>
    </w:p>
    <w:bookmarkEnd w:id="0"/>
    <w:p w:rsidR="00B6358E" w:rsidRDefault="00D22A51" w:rsidP="00D22A51">
      <w:pPr>
        <w:spacing w:after="0"/>
        <w:rPr>
          <w:rFonts w:ascii="Times New Roman" w:hAnsi="Times New Roman" w:cs="Times New Roman"/>
          <w:sz w:val="24"/>
          <w:szCs w:val="24"/>
        </w:rPr>
      </w:pPr>
      <w:r>
        <w:rPr>
          <w:rFonts w:ascii="Times New Roman" w:hAnsi="Times New Roman" w:cs="Times New Roman"/>
          <w:sz w:val="24"/>
          <w:szCs w:val="24"/>
        </w:rPr>
        <w:t>Wspólne posiedzenie komisji z przewodniczącymi komisji w sprawie przygotowania projektu budżetu na 2018r.</w:t>
      </w:r>
    </w:p>
    <w:p w:rsidR="00D22A51" w:rsidRDefault="00D22A51" w:rsidP="00D22A5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E1694A">
        <w:rPr>
          <w:rFonts w:ascii="Times New Roman" w:hAnsi="Times New Roman" w:cs="Times New Roman"/>
          <w:sz w:val="24"/>
          <w:szCs w:val="24"/>
        </w:rPr>
        <w:t>W.Łukasiewicz</w:t>
      </w:r>
      <w:proofErr w:type="spellEnd"/>
      <w:r w:rsidR="00E1694A">
        <w:rPr>
          <w:rFonts w:ascii="Times New Roman" w:hAnsi="Times New Roman" w:cs="Times New Roman"/>
          <w:sz w:val="24"/>
          <w:szCs w:val="24"/>
        </w:rPr>
        <w:t xml:space="preserve"> –zwrócił się do Przewodniczących Komisji o przedstawienie wniosków.</w:t>
      </w:r>
    </w:p>
    <w:p w:rsidR="00E1694A" w:rsidRDefault="00E1694A" w:rsidP="00D22A51">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p.K.Chojnacki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Przewodniczacy</w:t>
      </w:r>
      <w:proofErr w:type="spellEnd"/>
      <w:r>
        <w:rPr>
          <w:rFonts w:ascii="Times New Roman" w:hAnsi="Times New Roman" w:cs="Times New Roman"/>
          <w:sz w:val="24"/>
          <w:szCs w:val="24"/>
        </w:rPr>
        <w:t xml:space="preserve"> Komisji Zdrowia Spraw Socjalnych i Ochrony Środowiska – przedstawia wnioski Komisji.</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p.P.Domagała</w:t>
      </w:r>
      <w:proofErr w:type="spellEnd"/>
      <w:r>
        <w:rPr>
          <w:rFonts w:ascii="Times New Roman" w:hAnsi="Times New Roman"/>
          <w:sz w:val="24"/>
          <w:szCs w:val="24"/>
        </w:rPr>
        <w:t xml:space="preserve"> – wnioskuje o przeznaczenie środków z bieżącego utrzymania dróg na utwardzenie drogi kruszywem Bujak-Modrzejowice.  </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przeznaczyć środki z bieżącego utrzymania dróg na dokończenie drogi kruszywem na odcinku Antoniów-Wilczna. </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p.L.Skórnicki</w:t>
      </w:r>
      <w:proofErr w:type="spellEnd"/>
      <w:r>
        <w:rPr>
          <w:rFonts w:ascii="Times New Roman" w:hAnsi="Times New Roman"/>
          <w:sz w:val="24"/>
          <w:szCs w:val="24"/>
        </w:rPr>
        <w:t xml:space="preserve"> – wnioskuje o rozpoczęcie inwestycji „budowa szkoły podstawowej w Sołtykowie” </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T.Kicior</w:t>
      </w:r>
      <w:proofErr w:type="spellEnd"/>
      <w:r>
        <w:rPr>
          <w:rFonts w:ascii="Times New Roman" w:hAnsi="Times New Roman"/>
          <w:sz w:val="24"/>
          <w:szCs w:val="24"/>
        </w:rPr>
        <w:t xml:space="preserve"> – wnioskuje o przeznaczenie środków z bieżącego utrzymania dróg na remont drogi Chomentów Szczygieł – Podzagajnik.</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L.Staszewska</w:t>
      </w:r>
      <w:proofErr w:type="spellEnd"/>
      <w:r>
        <w:rPr>
          <w:rFonts w:ascii="Times New Roman" w:hAnsi="Times New Roman"/>
          <w:sz w:val="24"/>
          <w:szCs w:val="24"/>
        </w:rPr>
        <w:t xml:space="preserve"> – wnioskuje o przeznaczenie środków na budowę ulicy Chopina i Zachodniej wraz z wykonaniem oświetlenia ulicznego. </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p.K.Barańska</w:t>
      </w:r>
      <w:proofErr w:type="spellEnd"/>
      <w:r>
        <w:rPr>
          <w:rFonts w:ascii="Times New Roman" w:hAnsi="Times New Roman"/>
          <w:sz w:val="24"/>
          <w:szCs w:val="24"/>
        </w:rPr>
        <w:t xml:space="preserve"> – wnioskuje o wykonanie przebudowy ulicy Podolszyny w Skaryszewie w  strukturze emulsja i kruszywo. Przygotować wniosek o dotację z Programu Rozwoju Gminnej i Powiatowej Infrastruktury Drogowej na lata 2016-2019.</w:t>
      </w:r>
    </w:p>
    <w:p w:rsidR="00E1694A" w:rsidRDefault="00E1694A" w:rsidP="00E1694A">
      <w:pPr>
        <w:spacing w:after="0"/>
        <w:jc w:val="both"/>
        <w:rPr>
          <w:rFonts w:ascii="Times New Roman" w:hAnsi="Times New Roman"/>
          <w:sz w:val="24"/>
          <w:szCs w:val="24"/>
        </w:rPr>
      </w:pPr>
      <w:r>
        <w:rPr>
          <w:rFonts w:ascii="Times New Roman" w:hAnsi="Times New Roman"/>
          <w:sz w:val="24"/>
          <w:szCs w:val="24"/>
        </w:rPr>
        <w:t xml:space="preserve">- wykonanie przebudowy </w:t>
      </w:r>
      <w:proofErr w:type="spellStart"/>
      <w:r>
        <w:rPr>
          <w:rFonts w:ascii="Times New Roman" w:hAnsi="Times New Roman"/>
          <w:sz w:val="24"/>
          <w:szCs w:val="24"/>
        </w:rPr>
        <w:t>ul.Witosa</w:t>
      </w:r>
      <w:proofErr w:type="spellEnd"/>
      <w:r>
        <w:rPr>
          <w:rFonts w:ascii="Times New Roman" w:hAnsi="Times New Roman"/>
          <w:sz w:val="24"/>
          <w:szCs w:val="24"/>
        </w:rPr>
        <w:t xml:space="preserve"> w Skaryszewie.</w:t>
      </w:r>
    </w:p>
    <w:p w:rsidR="00E1694A" w:rsidRDefault="00E1694A" w:rsidP="008616EA">
      <w:pPr>
        <w:spacing w:after="0"/>
        <w:jc w:val="both"/>
        <w:rPr>
          <w:rFonts w:ascii="Times New Roman" w:hAnsi="Times New Roman"/>
          <w:sz w:val="24"/>
          <w:szCs w:val="24"/>
        </w:rPr>
      </w:pPr>
      <w:r>
        <w:rPr>
          <w:rFonts w:ascii="Times New Roman" w:hAnsi="Times New Roman"/>
          <w:sz w:val="24"/>
          <w:szCs w:val="24"/>
        </w:rPr>
        <w:lastRenderedPageBreak/>
        <w:t xml:space="preserve">- wykonanie budowy ulicy asfaltowej - bez nazwy, kontynuacja </w:t>
      </w:r>
      <w:proofErr w:type="spellStart"/>
      <w:r>
        <w:rPr>
          <w:rFonts w:ascii="Times New Roman" w:hAnsi="Times New Roman"/>
          <w:sz w:val="24"/>
          <w:szCs w:val="24"/>
        </w:rPr>
        <w:t>ul.Cichej</w:t>
      </w:r>
      <w:proofErr w:type="spellEnd"/>
      <w:r>
        <w:rPr>
          <w:rFonts w:ascii="Times New Roman" w:hAnsi="Times New Roman"/>
          <w:sz w:val="24"/>
          <w:szCs w:val="24"/>
        </w:rPr>
        <w:t xml:space="preserve"> w Skaryszewie (do </w:t>
      </w:r>
      <w:proofErr w:type="spellStart"/>
      <w:r>
        <w:rPr>
          <w:rFonts w:ascii="Times New Roman" w:hAnsi="Times New Roman"/>
          <w:sz w:val="24"/>
          <w:szCs w:val="24"/>
        </w:rPr>
        <w:t>p.Kozickich</w:t>
      </w:r>
      <w:proofErr w:type="spellEnd"/>
      <w:r>
        <w:rPr>
          <w:rFonts w:ascii="Times New Roman" w:hAnsi="Times New Roman"/>
          <w:sz w:val="24"/>
          <w:szCs w:val="24"/>
        </w:rPr>
        <w:t xml:space="preserve"> i Łukomskich) ok. 100m   </w:t>
      </w:r>
    </w:p>
    <w:p w:rsidR="00E1694A" w:rsidRDefault="00E1694A" w:rsidP="008616EA">
      <w:pPr>
        <w:spacing w:after="0"/>
        <w:jc w:val="both"/>
        <w:rPr>
          <w:rFonts w:ascii="Times New Roman" w:hAnsi="Times New Roman"/>
          <w:sz w:val="24"/>
          <w:szCs w:val="24"/>
        </w:rPr>
      </w:pPr>
      <w:r>
        <w:rPr>
          <w:rFonts w:ascii="Times New Roman" w:hAnsi="Times New Roman"/>
          <w:sz w:val="24"/>
          <w:szCs w:val="24"/>
        </w:rPr>
        <w:t>Komisja wskazuje źródło pokrycia w/m zadań z kredytu lub obligacji.</w:t>
      </w:r>
    </w:p>
    <w:p w:rsidR="00E1694A" w:rsidRDefault="00E1694A" w:rsidP="008616EA">
      <w:pPr>
        <w:spacing w:after="0"/>
        <w:jc w:val="both"/>
        <w:rPr>
          <w:rFonts w:ascii="Times New Roman" w:hAnsi="Times New Roman" w:cs="Times New Roman"/>
          <w:sz w:val="24"/>
          <w:szCs w:val="24"/>
        </w:rPr>
      </w:pPr>
    </w:p>
    <w:p w:rsidR="00D22A51" w:rsidRDefault="00E1694A" w:rsidP="008616E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p.K.Chojnacki</w:t>
      </w:r>
      <w:proofErr w:type="spellEnd"/>
      <w:r>
        <w:rPr>
          <w:rFonts w:ascii="Times New Roman" w:hAnsi="Times New Roman" w:cs="Times New Roman"/>
          <w:sz w:val="24"/>
          <w:szCs w:val="24"/>
        </w:rPr>
        <w:t xml:space="preserve"> – zadania wskazane przez radnych odnośnie realizacji zadań drogowych w ramach bieżącego utrzymania dróg nie są zadaniami inwestycyjnymi, są to remonty lub naprawa. W budżecie są przeznaczone środki w wysokości 250 000zł. z których można dokonać wymienionych remontów dróg.</w:t>
      </w:r>
    </w:p>
    <w:p w:rsidR="00874BAC" w:rsidRDefault="00E1694A"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w:t>
      </w:r>
      <w:r w:rsidR="00874BAC">
        <w:rPr>
          <w:rFonts w:ascii="Times New Roman" w:hAnsi="Times New Roman" w:cs="Times New Roman"/>
          <w:sz w:val="24"/>
          <w:szCs w:val="24"/>
        </w:rPr>
        <w:t xml:space="preserve">drogi wskazane do wykonania w ramach </w:t>
      </w:r>
      <w:r>
        <w:rPr>
          <w:rFonts w:ascii="Times New Roman" w:hAnsi="Times New Roman" w:cs="Times New Roman"/>
          <w:sz w:val="24"/>
          <w:szCs w:val="24"/>
        </w:rPr>
        <w:t>bieżące</w:t>
      </w:r>
      <w:r w:rsidR="00874BAC">
        <w:rPr>
          <w:rFonts w:ascii="Times New Roman" w:hAnsi="Times New Roman" w:cs="Times New Roman"/>
          <w:sz w:val="24"/>
          <w:szCs w:val="24"/>
        </w:rPr>
        <w:t>go</w:t>
      </w:r>
      <w:r>
        <w:rPr>
          <w:rFonts w:ascii="Times New Roman" w:hAnsi="Times New Roman" w:cs="Times New Roman"/>
          <w:sz w:val="24"/>
          <w:szCs w:val="24"/>
        </w:rPr>
        <w:t xml:space="preserve"> utrzymanie dróg</w:t>
      </w:r>
      <w:r w:rsidR="00874BAC">
        <w:rPr>
          <w:rFonts w:ascii="Times New Roman" w:hAnsi="Times New Roman" w:cs="Times New Roman"/>
          <w:sz w:val="24"/>
          <w:szCs w:val="24"/>
        </w:rPr>
        <w:t xml:space="preserve"> nie są przedmiotem obrad, ponieważ nie są inwestycjami drogowymi, natomiast są wskazane       środki na bieżące utrzymanie z których mogą być zrealizowane, jeśli zostaną zaakceptowane przez </w:t>
      </w:r>
      <w:proofErr w:type="spellStart"/>
      <w:r w:rsidR="00874BAC">
        <w:rPr>
          <w:rFonts w:ascii="Times New Roman" w:hAnsi="Times New Roman" w:cs="Times New Roman"/>
          <w:sz w:val="24"/>
          <w:szCs w:val="24"/>
        </w:rPr>
        <w:t>p.Burmistrza</w:t>
      </w:r>
      <w:proofErr w:type="spellEnd"/>
      <w:r w:rsidR="00874BAC">
        <w:rPr>
          <w:rFonts w:ascii="Times New Roman" w:hAnsi="Times New Roman" w:cs="Times New Roman"/>
          <w:sz w:val="24"/>
          <w:szCs w:val="24"/>
        </w:rPr>
        <w:t xml:space="preserve">. </w:t>
      </w:r>
    </w:p>
    <w:p w:rsidR="00874BAC" w:rsidRDefault="00874BAC" w:rsidP="008616EA">
      <w:pPr>
        <w:spacing w:after="0"/>
        <w:jc w:val="both"/>
        <w:rPr>
          <w:rFonts w:ascii="Times New Roman" w:hAnsi="Times New Roman"/>
          <w:sz w:val="24"/>
          <w:szCs w:val="24"/>
        </w:rPr>
      </w:pPr>
      <w:r>
        <w:rPr>
          <w:rFonts w:ascii="Times New Roman" w:hAnsi="Times New Roman" w:cs="Times New Roman"/>
          <w:sz w:val="24"/>
          <w:szCs w:val="24"/>
        </w:rPr>
        <w:t xml:space="preserve">- zapytuje odnośnie </w:t>
      </w:r>
      <w:r>
        <w:rPr>
          <w:rFonts w:ascii="Times New Roman" w:hAnsi="Times New Roman"/>
          <w:sz w:val="24"/>
          <w:szCs w:val="24"/>
        </w:rPr>
        <w:t>przebudowy ulicy Podolszyny w Skaryszewie w  strukturze emulsja i kruszywo, czy jest projekt, jakie są założenia , technologia , czas realizacji i koszty. Czy wniosek powyższy został złożony do budżetu na 2018r.</w:t>
      </w:r>
    </w:p>
    <w:p w:rsidR="00E1694A" w:rsidRDefault="00874BAC" w:rsidP="008616E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technologia budowy to kruszywo i emulsja, czas wykonania dokumentacji z pozyskaniem pozwolenia to 3 miesiące</w:t>
      </w:r>
      <w:r w:rsidR="00BE34E4">
        <w:rPr>
          <w:rFonts w:ascii="Times New Roman" w:hAnsi="Times New Roman"/>
          <w:sz w:val="24"/>
          <w:szCs w:val="24"/>
        </w:rPr>
        <w:t xml:space="preserve">, jeśli droga zmieści się w istniejącym pasie drogowym. Koszty 1 mln zł. jest do wykonania w 2018r. ponieważ jest to prosty przebieg ulicy. Wniosek został złożony do projektu budżetu, nie został uwzględniony z powodu braku środków. </w:t>
      </w: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p.D.Zięba</w:t>
      </w:r>
      <w:proofErr w:type="spellEnd"/>
      <w:r>
        <w:rPr>
          <w:rFonts w:ascii="Times New Roman" w:hAnsi="Times New Roman" w:cs="Times New Roman"/>
          <w:sz w:val="24"/>
          <w:szCs w:val="24"/>
        </w:rPr>
        <w:t xml:space="preserve"> – Przewodnicząca Komisji Rewizyjnej – poinformowała, że Komisja nie zgłosiła wniosków do budżetu na 2018r. </w:t>
      </w: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Przewodniczący Komisji Oświaty, Kultury, Sportu, Przestrzegania Prawa i Porządku Publicznego- Komisja nie zgłasza wniosków do budżetu na 2018r.</w:t>
      </w: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Przewodniczący Komisji Rolnictwa, Handlu, Usług i ds. Samorządu- Komisja nie zgłasza wniosków do budżetu na 2018r.</w:t>
      </w:r>
    </w:p>
    <w:p w:rsidR="00BE34E4" w:rsidRDefault="00BE34E4" w:rsidP="008616EA">
      <w:pPr>
        <w:spacing w:after="0"/>
        <w:jc w:val="both"/>
        <w:rPr>
          <w:rFonts w:ascii="Times New Roman" w:hAnsi="Times New Roman"/>
          <w:sz w:val="24"/>
          <w:szCs w:val="24"/>
        </w:rPr>
      </w:pP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Finansów – poddał pod głosowanie </w:t>
      </w:r>
      <w:r w:rsidR="009B0D07">
        <w:rPr>
          <w:rFonts w:ascii="Times New Roman" w:hAnsi="Times New Roman"/>
          <w:sz w:val="24"/>
          <w:szCs w:val="24"/>
        </w:rPr>
        <w:t>wnioskuje o wykonanie przebudowy ulicy Podolszyny w Skaryszewie w  strukturze emulsja i kruszywo.</w:t>
      </w: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Za – 0, p – 5, w – 0.</w:t>
      </w:r>
    </w:p>
    <w:p w:rsidR="00BE34E4" w:rsidRDefault="00BE34E4" w:rsidP="008616EA">
      <w:pPr>
        <w:spacing w:after="0"/>
        <w:jc w:val="both"/>
        <w:rPr>
          <w:rFonts w:ascii="Times New Roman" w:hAnsi="Times New Roman" w:cs="Times New Roman"/>
          <w:sz w:val="24"/>
          <w:szCs w:val="24"/>
        </w:rPr>
      </w:pPr>
      <w:r>
        <w:rPr>
          <w:rFonts w:ascii="Times New Roman" w:hAnsi="Times New Roman" w:cs="Times New Roman"/>
          <w:sz w:val="24"/>
          <w:szCs w:val="24"/>
        </w:rPr>
        <w:t>Komisja Finansów i Rozwoju Gospodarczego opiniuje negatywnie przedstawion</w:t>
      </w:r>
      <w:r w:rsidR="008616EA">
        <w:rPr>
          <w:rFonts w:ascii="Times New Roman" w:hAnsi="Times New Roman" w:cs="Times New Roman"/>
          <w:sz w:val="24"/>
          <w:szCs w:val="24"/>
        </w:rPr>
        <w:t>y</w:t>
      </w:r>
      <w:r>
        <w:rPr>
          <w:rFonts w:ascii="Times New Roman" w:hAnsi="Times New Roman" w:cs="Times New Roman"/>
          <w:sz w:val="24"/>
          <w:szCs w:val="24"/>
        </w:rPr>
        <w:t xml:space="preserve"> wnios</w:t>
      </w:r>
      <w:r w:rsidR="008616EA">
        <w:rPr>
          <w:rFonts w:ascii="Times New Roman" w:hAnsi="Times New Roman" w:cs="Times New Roman"/>
          <w:sz w:val="24"/>
          <w:szCs w:val="24"/>
        </w:rPr>
        <w:t>e</w:t>
      </w:r>
      <w:r>
        <w:rPr>
          <w:rFonts w:ascii="Times New Roman" w:hAnsi="Times New Roman" w:cs="Times New Roman"/>
          <w:sz w:val="24"/>
          <w:szCs w:val="24"/>
        </w:rPr>
        <w:t>k.</w:t>
      </w:r>
    </w:p>
    <w:p w:rsidR="009B0D07" w:rsidRDefault="009B0D07" w:rsidP="008616E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p.K.Chojnacki</w:t>
      </w:r>
      <w:proofErr w:type="spellEnd"/>
      <w:r>
        <w:rPr>
          <w:rFonts w:ascii="Times New Roman" w:hAnsi="Times New Roman"/>
          <w:sz w:val="24"/>
          <w:szCs w:val="24"/>
        </w:rPr>
        <w:t xml:space="preserve"> – zadania wskazywane na komisji Zdrowia to zadania w pełni do sfinansowania z kredytów lub obligacji. </w:t>
      </w:r>
      <w:r w:rsidR="008616EA">
        <w:rPr>
          <w:rFonts w:ascii="Times New Roman" w:hAnsi="Times New Roman"/>
          <w:sz w:val="24"/>
          <w:szCs w:val="24"/>
        </w:rPr>
        <w:t>P</w:t>
      </w:r>
      <w:r>
        <w:rPr>
          <w:rFonts w:ascii="Times New Roman" w:hAnsi="Times New Roman"/>
          <w:sz w:val="24"/>
          <w:szCs w:val="24"/>
        </w:rPr>
        <w:t>rzedsięwzięcie takie przyczyni się do zwiększenia zadłużenia Gminy, nie ma informacji czy możemy jeszcze zaciągać kolejne zobowiązania. Brak jest zadań przemyślanych, wskazanie zadania bez kwoty, zakres</w:t>
      </w:r>
      <w:r w:rsidR="00C55AFF">
        <w:rPr>
          <w:rFonts w:ascii="Times New Roman" w:hAnsi="Times New Roman"/>
          <w:sz w:val="24"/>
          <w:szCs w:val="24"/>
        </w:rPr>
        <w:t>u</w:t>
      </w:r>
      <w:r>
        <w:rPr>
          <w:rFonts w:ascii="Times New Roman" w:hAnsi="Times New Roman"/>
          <w:sz w:val="24"/>
          <w:szCs w:val="24"/>
        </w:rPr>
        <w:t xml:space="preserve"> realizac</w:t>
      </w:r>
      <w:r w:rsidR="00C55AFF">
        <w:rPr>
          <w:rFonts w:ascii="Times New Roman" w:hAnsi="Times New Roman"/>
          <w:sz w:val="24"/>
          <w:szCs w:val="24"/>
        </w:rPr>
        <w:t xml:space="preserve">ji, możliwości otrzymania dotacji, </w:t>
      </w:r>
      <w:r>
        <w:rPr>
          <w:rFonts w:ascii="Times New Roman" w:hAnsi="Times New Roman"/>
          <w:sz w:val="24"/>
          <w:szCs w:val="24"/>
        </w:rPr>
        <w:t>nie spełnia wymogu formalnego aby móc procedować dalej</w:t>
      </w:r>
      <w:r w:rsidR="008616EA">
        <w:rPr>
          <w:rFonts w:ascii="Times New Roman" w:hAnsi="Times New Roman"/>
          <w:sz w:val="24"/>
          <w:szCs w:val="24"/>
        </w:rPr>
        <w:t xml:space="preserve"> i realizować. </w:t>
      </w:r>
      <w:r w:rsidR="00C55AFF">
        <w:rPr>
          <w:rFonts w:ascii="Times New Roman" w:hAnsi="Times New Roman"/>
          <w:sz w:val="24"/>
          <w:szCs w:val="24"/>
        </w:rPr>
        <w:t xml:space="preserve"> </w:t>
      </w:r>
    </w:p>
    <w:p w:rsidR="00BE34E4" w:rsidRDefault="009B0D07" w:rsidP="008616E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w:t>
      </w:r>
      <w:r w:rsidR="00C55AFF">
        <w:rPr>
          <w:rFonts w:ascii="Times New Roman" w:hAnsi="Times New Roman"/>
          <w:sz w:val="24"/>
          <w:szCs w:val="24"/>
        </w:rPr>
        <w:t xml:space="preserve"> </w:t>
      </w:r>
      <w:r w:rsidR="00851B5E">
        <w:rPr>
          <w:rFonts w:ascii="Times New Roman" w:hAnsi="Times New Roman"/>
          <w:sz w:val="24"/>
          <w:szCs w:val="24"/>
        </w:rPr>
        <w:t xml:space="preserve"> zadanie powyższe nie zostało ujęte w projekcie z powodu wyczerpania możliwości budżetowych, mechanizm jest prosty, brak środków finansowych, należałoby ograniczyć wydatki bieżące.</w:t>
      </w:r>
      <w:r>
        <w:rPr>
          <w:rFonts w:ascii="Times New Roman" w:hAnsi="Times New Roman"/>
          <w:sz w:val="24"/>
          <w:szCs w:val="24"/>
        </w:rPr>
        <w:t xml:space="preserve">    </w:t>
      </w:r>
    </w:p>
    <w:p w:rsidR="002776E6" w:rsidRDefault="00851B5E"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zadłużenie kredytem konsumpcyjnym musi zawierać konkretną potrzebę,  nie można wykonywać zadań nieprzemyślanych. Zadanie planujemy od podstaw projekt</w:t>
      </w:r>
      <w:r w:rsidR="002776E6">
        <w:rPr>
          <w:rFonts w:ascii="Times New Roman" w:hAnsi="Times New Roman" w:cs="Times New Roman"/>
          <w:sz w:val="24"/>
          <w:szCs w:val="24"/>
        </w:rPr>
        <w:t xml:space="preserve">, koszt, realizacja podzielona na etapy  lub jednoroczna jeśli jest szansa pozyskania dotacji. </w:t>
      </w:r>
    </w:p>
    <w:p w:rsidR="002776E6" w:rsidRDefault="002776E6" w:rsidP="008616E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p.K.Barańska</w:t>
      </w:r>
      <w:proofErr w:type="spellEnd"/>
      <w:r>
        <w:rPr>
          <w:rFonts w:ascii="Times New Roman" w:hAnsi="Times New Roman" w:cs="Times New Roman"/>
          <w:sz w:val="24"/>
          <w:szCs w:val="24"/>
        </w:rPr>
        <w:t xml:space="preserve"> -  proponuje, wykonanie projektu, natomiast wykonanie inwestycji sfinansować z obligacji.</w:t>
      </w:r>
    </w:p>
    <w:p w:rsidR="00851B5E" w:rsidRDefault="002776E6"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p.D.Zięba</w:t>
      </w:r>
      <w:proofErr w:type="spellEnd"/>
      <w:r>
        <w:rPr>
          <w:rFonts w:ascii="Times New Roman" w:hAnsi="Times New Roman" w:cs="Times New Roman"/>
          <w:sz w:val="24"/>
          <w:szCs w:val="24"/>
        </w:rPr>
        <w:t xml:space="preserve"> – jeśli nie zamierzamy pobierać kredytu czy obligacji nie ma nad czym dyskutować o wykonywaniu nowych inwestycji.  </w:t>
      </w:r>
      <w:r w:rsidR="00851B5E">
        <w:rPr>
          <w:rFonts w:ascii="Times New Roman" w:hAnsi="Times New Roman" w:cs="Times New Roman"/>
          <w:sz w:val="24"/>
          <w:szCs w:val="24"/>
        </w:rPr>
        <w:t xml:space="preserve"> </w:t>
      </w:r>
      <w:r w:rsidR="00851B5E">
        <w:rPr>
          <w:rFonts w:ascii="Times New Roman" w:hAnsi="Times New Roman" w:cs="Times New Roman"/>
          <w:sz w:val="24"/>
          <w:szCs w:val="24"/>
        </w:rPr>
        <w:tab/>
      </w:r>
    </w:p>
    <w:p w:rsidR="002776E6" w:rsidRDefault="002776E6"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należy sobie odpowiedzieć czy idziemy w kierunku nowych kredytów czy nie</w:t>
      </w:r>
      <w:r w:rsidR="00F75A5B">
        <w:rPr>
          <w:rFonts w:ascii="Times New Roman" w:hAnsi="Times New Roman" w:cs="Times New Roman"/>
          <w:sz w:val="24"/>
          <w:szCs w:val="24"/>
        </w:rPr>
        <w:t xml:space="preserve"> jest to podstawowa zasada do działania.</w:t>
      </w:r>
      <w:r>
        <w:rPr>
          <w:rFonts w:ascii="Times New Roman" w:hAnsi="Times New Roman" w:cs="Times New Roman"/>
          <w:sz w:val="24"/>
          <w:szCs w:val="24"/>
        </w:rPr>
        <w:t xml:space="preserve"> </w:t>
      </w:r>
    </w:p>
    <w:p w:rsidR="00F75A5B" w:rsidRDefault="00F75A5B"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zapytuje, czy jest dziś wiadomo jaki jest przebieg tej drogi, jaki cel chcemy osiągnąć, czy cele społeczne będą wykonane, jaka jest potrzebna kwota do realizacji tego zadania. Dyskusja obecnie nad tym zadaniem jest bezprzedmiotowa, ponieważ do budżetu </w:t>
      </w:r>
      <w:r w:rsidR="008616EA">
        <w:rPr>
          <w:rFonts w:ascii="Times New Roman" w:hAnsi="Times New Roman" w:cs="Times New Roman"/>
          <w:sz w:val="24"/>
          <w:szCs w:val="24"/>
        </w:rPr>
        <w:t xml:space="preserve">muszą by </w:t>
      </w:r>
      <w:r>
        <w:rPr>
          <w:rFonts w:ascii="Times New Roman" w:hAnsi="Times New Roman" w:cs="Times New Roman"/>
          <w:sz w:val="24"/>
          <w:szCs w:val="24"/>
        </w:rPr>
        <w:t>przedstawione zadania</w:t>
      </w:r>
      <w:r w:rsidR="008616EA">
        <w:rPr>
          <w:rFonts w:ascii="Times New Roman" w:hAnsi="Times New Roman" w:cs="Times New Roman"/>
          <w:sz w:val="24"/>
          <w:szCs w:val="24"/>
        </w:rPr>
        <w:t>,</w:t>
      </w:r>
      <w:r>
        <w:rPr>
          <w:rFonts w:ascii="Times New Roman" w:hAnsi="Times New Roman" w:cs="Times New Roman"/>
          <w:sz w:val="24"/>
          <w:szCs w:val="24"/>
        </w:rPr>
        <w:t xml:space="preserve"> które są przygotowanie, nie można</w:t>
      </w:r>
      <w:r w:rsidR="008616EA">
        <w:rPr>
          <w:rFonts w:ascii="Times New Roman" w:hAnsi="Times New Roman" w:cs="Times New Roman"/>
          <w:sz w:val="24"/>
          <w:szCs w:val="24"/>
        </w:rPr>
        <w:t xml:space="preserve"> zgłaszać </w:t>
      </w:r>
      <w:r>
        <w:rPr>
          <w:rFonts w:ascii="Times New Roman" w:hAnsi="Times New Roman" w:cs="Times New Roman"/>
          <w:sz w:val="24"/>
          <w:szCs w:val="24"/>
        </w:rPr>
        <w:t>inwestycji</w:t>
      </w:r>
      <w:r w:rsidR="008616EA">
        <w:rPr>
          <w:rFonts w:ascii="Times New Roman" w:hAnsi="Times New Roman" w:cs="Times New Roman"/>
          <w:sz w:val="24"/>
          <w:szCs w:val="24"/>
        </w:rPr>
        <w:t xml:space="preserve"> </w:t>
      </w:r>
      <w:r>
        <w:rPr>
          <w:rFonts w:ascii="Times New Roman" w:hAnsi="Times New Roman" w:cs="Times New Roman"/>
          <w:sz w:val="24"/>
          <w:szCs w:val="24"/>
        </w:rPr>
        <w:t xml:space="preserve"> nie przemyślan</w:t>
      </w:r>
      <w:r w:rsidR="008616EA">
        <w:rPr>
          <w:rFonts w:ascii="Times New Roman" w:hAnsi="Times New Roman" w:cs="Times New Roman"/>
          <w:sz w:val="24"/>
          <w:szCs w:val="24"/>
        </w:rPr>
        <w:t xml:space="preserve">ych, bez wyliczeń finansowych oraz osiągniętych celów z tego tytułu. </w:t>
      </w:r>
      <w:r>
        <w:rPr>
          <w:rFonts w:ascii="Times New Roman" w:hAnsi="Times New Roman" w:cs="Times New Roman"/>
          <w:sz w:val="24"/>
          <w:szCs w:val="24"/>
        </w:rPr>
        <w:t>Koncepcja powinna być wcześniej podjęta, czy jest taka potrzeba realizacji zadania, czy jest potrzeba wykonanie odwodnienia. Inwestycja jest kosztowana, odcinek do wykonania 2 km. Nie można o</w:t>
      </w:r>
      <w:r w:rsidR="008616EA">
        <w:rPr>
          <w:rFonts w:ascii="Times New Roman" w:hAnsi="Times New Roman" w:cs="Times New Roman"/>
          <w:sz w:val="24"/>
          <w:szCs w:val="24"/>
        </w:rPr>
        <w:t xml:space="preserve"> realizacji </w:t>
      </w:r>
      <w:r>
        <w:rPr>
          <w:rFonts w:ascii="Times New Roman" w:hAnsi="Times New Roman" w:cs="Times New Roman"/>
          <w:sz w:val="24"/>
          <w:szCs w:val="24"/>
        </w:rPr>
        <w:t>takich zada</w:t>
      </w:r>
      <w:r w:rsidR="008616EA">
        <w:rPr>
          <w:rFonts w:ascii="Times New Roman" w:hAnsi="Times New Roman" w:cs="Times New Roman"/>
          <w:sz w:val="24"/>
          <w:szCs w:val="24"/>
        </w:rPr>
        <w:t xml:space="preserve">ń </w:t>
      </w:r>
      <w:r>
        <w:rPr>
          <w:rFonts w:ascii="Times New Roman" w:hAnsi="Times New Roman" w:cs="Times New Roman"/>
          <w:sz w:val="24"/>
          <w:szCs w:val="24"/>
        </w:rPr>
        <w:t xml:space="preserve">podejmować decyzji obecnie, ponieważ temat jest nie przygotowany.      </w:t>
      </w:r>
    </w:p>
    <w:p w:rsidR="005C0395" w:rsidRDefault="005C0395"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p.K.Barańska</w:t>
      </w:r>
      <w:proofErr w:type="spellEnd"/>
      <w:r>
        <w:rPr>
          <w:rFonts w:ascii="Times New Roman" w:hAnsi="Times New Roman" w:cs="Times New Roman"/>
          <w:sz w:val="24"/>
          <w:szCs w:val="24"/>
        </w:rPr>
        <w:t xml:space="preserve"> -  proponuje, aby wykonać projekt z wolnych środków. </w:t>
      </w:r>
    </w:p>
    <w:p w:rsidR="005C0395" w:rsidRDefault="005C0395"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p.K.Chojnacki</w:t>
      </w:r>
      <w:proofErr w:type="spellEnd"/>
      <w:r>
        <w:rPr>
          <w:rFonts w:ascii="Times New Roman" w:hAnsi="Times New Roman" w:cs="Times New Roman"/>
          <w:sz w:val="24"/>
          <w:szCs w:val="24"/>
        </w:rPr>
        <w:t xml:space="preserve"> -  jeśli przy konstrukcji budżetu zadanie nie zostało uwzględnione, to obecnie nie ma nad czym dyskutować, nie należy zaciągać nie przemyślanego kredytu to nie jest temat na dziś. Ile już burmistrz posiada przygotowanych projektów technicznych budowy dróg, które czekają w kolejce do realizacji.</w:t>
      </w:r>
    </w:p>
    <w:p w:rsidR="005C0395" w:rsidRDefault="005C0395"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zapytuje o wnioski komisji finansów w sprawie budżetu, ponieważ jeśli zostaną nowe wnioski zgłoszone w oparciu o WPF wówczas nie będzie w stanie przygotować tekstu jednolitego na sesję. </w:t>
      </w:r>
    </w:p>
    <w:p w:rsidR="004E62A7" w:rsidRDefault="005C0395"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nie musimy na tej sesji przyjmować budżetu, radni zgłaszają wiele zastrzeżeń ale jest to efekt tego, że nie ma konsultacji na etapie projektu budżetu z radnymi.</w:t>
      </w:r>
      <w:r w:rsidR="004E62A7">
        <w:rPr>
          <w:rFonts w:ascii="Times New Roman" w:hAnsi="Times New Roman" w:cs="Times New Roman"/>
          <w:sz w:val="24"/>
          <w:szCs w:val="24"/>
        </w:rPr>
        <w:t xml:space="preserve"> Wcześniej należy prowadzić rozmowy z radnymi.</w:t>
      </w:r>
    </w:p>
    <w:p w:rsidR="004E62A7" w:rsidRDefault="004E62A7"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radni otrzymali projekt budżetu 15.11.2017r. pytanie dlaczego tak późno komisje podjęły pracę nad budżetem, techniczna rzecz polegająca na ustaleniu posiedzeń wcześniej z początkiem grudnia. </w:t>
      </w:r>
    </w:p>
    <w:p w:rsidR="008616EA" w:rsidRDefault="004E62A7" w:rsidP="00861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stosowne poprawki zostaną zgłoszone na sesji.</w:t>
      </w:r>
    </w:p>
    <w:p w:rsidR="004E62A7" w:rsidRDefault="008616EA" w:rsidP="008616EA">
      <w:pPr>
        <w:spacing w:after="0"/>
        <w:jc w:val="both"/>
        <w:rPr>
          <w:rFonts w:ascii="Times New Roman" w:hAnsi="Times New Roman" w:cs="Times New Roman"/>
          <w:sz w:val="24"/>
          <w:szCs w:val="24"/>
        </w:rPr>
      </w:pPr>
      <w:r>
        <w:rPr>
          <w:rFonts w:ascii="Times New Roman" w:hAnsi="Times New Roman" w:cs="Times New Roman"/>
          <w:sz w:val="24"/>
          <w:szCs w:val="24"/>
        </w:rPr>
        <w:t>P</w:t>
      </w:r>
      <w:r w:rsidR="004E62A7">
        <w:rPr>
          <w:rFonts w:ascii="Times New Roman" w:hAnsi="Times New Roman" w:cs="Times New Roman"/>
          <w:sz w:val="24"/>
          <w:szCs w:val="24"/>
        </w:rPr>
        <w:t>oddaje pod głosowanie wszystkie wnioski zgłoszone na posiedzeniu Komisji Zdrowia.</w:t>
      </w:r>
    </w:p>
    <w:p w:rsidR="004E62A7" w:rsidRDefault="004E62A7" w:rsidP="008616EA">
      <w:pPr>
        <w:spacing w:after="0"/>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przeznaczenie środków z bieżącego utrzymania dróg na utwardzenie drogi kruszywem Bujak-Modrzejowice.  </w:t>
      </w:r>
    </w:p>
    <w:p w:rsidR="004E62A7" w:rsidRDefault="004E62A7" w:rsidP="008616EA">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8616EA">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8616EA">
      <w:pPr>
        <w:spacing w:after="0"/>
        <w:jc w:val="both"/>
        <w:rPr>
          <w:rFonts w:ascii="Times New Roman" w:hAnsi="Times New Roman"/>
          <w:sz w:val="24"/>
          <w:szCs w:val="24"/>
        </w:rPr>
      </w:pPr>
    </w:p>
    <w:p w:rsidR="004E62A7" w:rsidRDefault="004E62A7" w:rsidP="008616EA">
      <w:pPr>
        <w:spacing w:after="0"/>
        <w:jc w:val="both"/>
        <w:rPr>
          <w:rFonts w:ascii="Times New Roman" w:hAnsi="Times New Roman"/>
          <w:sz w:val="24"/>
          <w:szCs w:val="24"/>
        </w:rPr>
      </w:pPr>
      <w:r>
        <w:rPr>
          <w:rFonts w:ascii="Times New Roman" w:hAnsi="Times New Roman"/>
          <w:sz w:val="24"/>
          <w:szCs w:val="24"/>
        </w:rPr>
        <w:t xml:space="preserve">2. przeznaczyć środki z bieżącego utrzymania dróg na dokończenie drogi kruszywem na odcinku Antoniów-Wilczna. </w:t>
      </w:r>
    </w:p>
    <w:p w:rsidR="004E62A7" w:rsidRDefault="004E62A7" w:rsidP="008616EA">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8616EA">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8616EA">
      <w:pPr>
        <w:spacing w:after="0"/>
        <w:jc w:val="both"/>
        <w:rPr>
          <w:rFonts w:ascii="Times New Roman" w:hAnsi="Times New Roman"/>
          <w:sz w:val="24"/>
          <w:szCs w:val="24"/>
        </w:rPr>
      </w:pPr>
    </w:p>
    <w:p w:rsidR="004E62A7" w:rsidRDefault="004E62A7" w:rsidP="008616EA">
      <w:pPr>
        <w:spacing w:after="0"/>
        <w:jc w:val="both"/>
        <w:rPr>
          <w:rFonts w:ascii="Times New Roman" w:hAnsi="Times New Roman"/>
          <w:sz w:val="24"/>
          <w:szCs w:val="24"/>
        </w:rPr>
      </w:pPr>
      <w:r>
        <w:rPr>
          <w:rFonts w:ascii="Times New Roman" w:hAnsi="Times New Roman"/>
          <w:sz w:val="24"/>
          <w:szCs w:val="24"/>
        </w:rPr>
        <w:t xml:space="preserve">3.  rozpoczęcie inwestycji „budowa szkoły podstawowej w Sołtykowie” </w:t>
      </w:r>
    </w:p>
    <w:p w:rsidR="004E62A7" w:rsidRDefault="004E62A7" w:rsidP="008616EA">
      <w:pPr>
        <w:spacing w:after="0"/>
        <w:jc w:val="both"/>
        <w:rPr>
          <w:rFonts w:ascii="Times New Roman" w:hAnsi="Times New Roman"/>
          <w:sz w:val="24"/>
          <w:szCs w:val="24"/>
        </w:rPr>
      </w:pPr>
      <w:r>
        <w:rPr>
          <w:rFonts w:ascii="Times New Roman" w:hAnsi="Times New Roman"/>
          <w:sz w:val="24"/>
          <w:szCs w:val="24"/>
        </w:rPr>
        <w:t>Komisja nie głosuje w/w wniosku, ponieważ jest on ujęty w projekcie budżetu.</w:t>
      </w:r>
    </w:p>
    <w:p w:rsidR="004E62A7" w:rsidRDefault="004E62A7" w:rsidP="008616EA">
      <w:pPr>
        <w:spacing w:after="0"/>
        <w:jc w:val="both"/>
        <w:rPr>
          <w:rFonts w:ascii="Times New Roman" w:hAnsi="Times New Roman"/>
          <w:sz w:val="24"/>
          <w:szCs w:val="24"/>
        </w:rPr>
      </w:pPr>
    </w:p>
    <w:p w:rsidR="004E62A7" w:rsidRDefault="004E62A7" w:rsidP="004E62A7">
      <w:pPr>
        <w:spacing w:after="0"/>
        <w:jc w:val="both"/>
        <w:rPr>
          <w:rFonts w:ascii="Times New Roman" w:hAnsi="Times New Roman"/>
          <w:sz w:val="24"/>
          <w:szCs w:val="24"/>
        </w:rPr>
      </w:pPr>
      <w:r>
        <w:rPr>
          <w:rFonts w:ascii="Times New Roman" w:hAnsi="Times New Roman"/>
          <w:sz w:val="24"/>
          <w:szCs w:val="24"/>
        </w:rPr>
        <w:lastRenderedPageBreak/>
        <w:t>4. przeznaczyć ze środków bieżącego utrzymania dróg na remont drogi Chomentów Szczygieł – Podzagajnik.</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4E62A7">
      <w:pPr>
        <w:spacing w:after="0"/>
        <w:jc w:val="both"/>
        <w:rPr>
          <w:rFonts w:ascii="Times New Roman" w:hAnsi="Times New Roman"/>
          <w:sz w:val="24"/>
          <w:szCs w:val="24"/>
        </w:rPr>
      </w:pPr>
    </w:p>
    <w:p w:rsidR="004E62A7" w:rsidRDefault="004E62A7" w:rsidP="004E62A7">
      <w:pPr>
        <w:spacing w:after="0"/>
        <w:jc w:val="both"/>
        <w:rPr>
          <w:rFonts w:ascii="Times New Roman" w:hAnsi="Times New Roman"/>
          <w:sz w:val="24"/>
          <w:szCs w:val="24"/>
        </w:rPr>
      </w:pPr>
      <w:r>
        <w:rPr>
          <w:rFonts w:ascii="Times New Roman" w:hAnsi="Times New Roman"/>
          <w:sz w:val="24"/>
          <w:szCs w:val="24"/>
        </w:rPr>
        <w:t xml:space="preserve">5. przeznaczyć środki na budowę ulicy Chopina i Zachodniej wraz z wykonaniem oświetlenia ulicznego. </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4E62A7">
      <w:pPr>
        <w:spacing w:after="0"/>
        <w:jc w:val="both"/>
        <w:rPr>
          <w:rFonts w:ascii="Times New Roman" w:hAnsi="Times New Roman"/>
          <w:sz w:val="24"/>
          <w:szCs w:val="24"/>
        </w:rPr>
      </w:pPr>
    </w:p>
    <w:p w:rsidR="004E62A7" w:rsidRDefault="004E62A7" w:rsidP="004E62A7">
      <w:pPr>
        <w:spacing w:after="0"/>
        <w:jc w:val="both"/>
        <w:rPr>
          <w:rFonts w:ascii="Times New Roman" w:hAnsi="Times New Roman"/>
          <w:sz w:val="24"/>
          <w:szCs w:val="24"/>
        </w:rPr>
      </w:pPr>
      <w:r>
        <w:rPr>
          <w:rFonts w:ascii="Times New Roman" w:hAnsi="Times New Roman"/>
          <w:sz w:val="24"/>
          <w:szCs w:val="24"/>
        </w:rPr>
        <w:t>6. wykonać przebudowę ulicy Podolszyny w Skaryszewie w  strukturze emulsja i kruszywo. Przygotować wniosek o dotację z Programu Rozwoju Gminnej i Powiatowej Infrastruktury Drogowej na lata 2016-2019.</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4E62A7">
      <w:pPr>
        <w:spacing w:after="0"/>
        <w:jc w:val="both"/>
        <w:rPr>
          <w:rFonts w:ascii="Times New Roman" w:hAnsi="Times New Roman"/>
          <w:sz w:val="24"/>
          <w:szCs w:val="24"/>
        </w:rPr>
      </w:pPr>
    </w:p>
    <w:p w:rsidR="004E62A7" w:rsidRDefault="004E62A7" w:rsidP="004E62A7">
      <w:pPr>
        <w:spacing w:after="0"/>
        <w:jc w:val="both"/>
        <w:rPr>
          <w:rFonts w:ascii="Times New Roman" w:hAnsi="Times New Roman"/>
          <w:sz w:val="24"/>
          <w:szCs w:val="24"/>
        </w:rPr>
      </w:pPr>
      <w:r>
        <w:rPr>
          <w:rFonts w:ascii="Times New Roman" w:hAnsi="Times New Roman"/>
          <w:sz w:val="24"/>
          <w:szCs w:val="24"/>
        </w:rPr>
        <w:t xml:space="preserve">7. wykonać  przebudowę </w:t>
      </w:r>
      <w:proofErr w:type="spellStart"/>
      <w:r>
        <w:rPr>
          <w:rFonts w:ascii="Times New Roman" w:hAnsi="Times New Roman"/>
          <w:sz w:val="24"/>
          <w:szCs w:val="24"/>
        </w:rPr>
        <w:t>ul.Witosa</w:t>
      </w:r>
      <w:proofErr w:type="spellEnd"/>
      <w:r>
        <w:rPr>
          <w:rFonts w:ascii="Times New Roman" w:hAnsi="Times New Roman"/>
          <w:sz w:val="24"/>
          <w:szCs w:val="24"/>
        </w:rPr>
        <w:t xml:space="preserve"> w Skaryszewie.</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4E62A7">
      <w:pPr>
        <w:spacing w:after="0"/>
        <w:jc w:val="both"/>
        <w:rPr>
          <w:rFonts w:ascii="Times New Roman" w:hAnsi="Times New Roman"/>
          <w:sz w:val="24"/>
          <w:szCs w:val="24"/>
        </w:rPr>
      </w:pPr>
    </w:p>
    <w:p w:rsidR="004E62A7" w:rsidRDefault="004E62A7" w:rsidP="004E62A7">
      <w:pPr>
        <w:spacing w:after="0"/>
        <w:jc w:val="both"/>
        <w:rPr>
          <w:rFonts w:ascii="Times New Roman" w:hAnsi="Times New Roman"/>
          <w:sz w:val="24"/>
          <w:szCs w:val="24"/>
        </w:rPr>
      </w:pPr>
      <w:r>
        <w:rPr>
          <w:rFonts w:ascii="Times New Roman" w:hAnsi="Times New Roman"/>
          <w:sz w:val="24"/>
          <w:szCs w:val="24"/>
        </w:rPr>
        <w:t xml:space="preserve">8. wykonać  budowę ulicy asfaltowej - bez nazwy, kontynuacja </w:t>
      </w:r>
      <w:proofErr w:type="spellStart"/>
      <w:r>
        <w:rPr>
          <w:rFonts w:ascii="Times New Roman" w:hAnsi="Times New Roman"/>
          <w:sz w:val="24"/>
          <w:szCs w:val="24"/>
        </w:rPr>
        <w:t>ul.Cichej</w:t>
      </w:r>
      <w:proofErr w:type="spellEnd"/>
      <w:r>
        <w:rPr>
          <w:rFonts w:ascii="Times New Roman" w:hAnsi="Times New Roman"/>
          <w:sz w:val="24"/>
          <w:szCs w:val="24"/>
        </w:rPr>
        <w:t xml:space="preserve"> w Skaryszewie (do </w:t>
      </w:r>
      <w:proofErr w:type="spellStart"/>
      <w:r>
        <w:rPr>
          <w:rFonts w:ascii="Times New Roman" w:hAnsi="Times New Roman"/>
          <w:sz w:val="24"/>
          <w:szCs w:val="24"/>
        </w:rPr>
        <w:t>p.Kozickich</w:t>
      </w:r>
      <w:proofErr w:type="spellEnd"/>
      <w:r>
        <w:rPr>
          <w:rFonts w:ascii="Times New Roman" w:hAnsi="Times New Roman"/>
          <w:sz w:val="24"/>
          <w:szCs w:val="24"/>
        </w:rPr>
        <w:t xml:space="preserve"> i Łukomskich) ok. 100m   </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Za – 0, p – 5, w – 0.</w:t>
      </w:r>
    </w:p>
    <w:p w:rsidR="004E62A7" w:rsidRDefault="004E62A7" w:rsidP="004E62A7">
      <w:pPr>
        <w:spacing w:after="0"/>
        <w:jc w:val="both"/>
        <w:rPr>
          <w:rFonts w:ascii="Times New Roman" w:hAnsi="Times New Roman"/>
          <w:sz w:val="24"/>
          <w:szCs w:val="24"/>
        </w:rPr>
      </w:pPr>
      <w:r>
        <w:rPr>
          <w:rFonts w:ascii="Times New Roman" w:hAnsi="Times New Roman"/>
          <w:sz w:val="24"/>
          <w:szCs w:val="24"/>
        </w:rPr>
        <w:t>Komisja odrzuciła w/w wniosek – jednogłośnie w głosowaniu jawnym.</w:t>
      </w:r>
    </w:p>
    <w:p w:rsidR="004E62A7" w:rsidRDefault="004E62A7" w:rsidP="004E62A7">
      <w:pPr>
        <w:spacing w:after="0"/>
        <w:jc w:val="both"/>
        <w:rPr>
          <w:rFonts w:ascii="Times New Roman" w:hAnsi="Times New Roman"/>
          <w:sz w:val="24"/>
          <w:szCs w:val="24"/>
        </w:rPr>
      </w:pPr>
    </w:p>
    <w:p w:rsidR="005C0395" w:rsidRDefault="005645C5" w:rsidP="00BE34E4">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p.Przew</w:t>
      </w:r>
      <w:proofErr w:type="spellEnd"/>
      <w:r>
        <w:rPr>
          <w:rFonts w:ascii="Times New Roman" w:hAnsi="Times New Roman"/>
          <w:sz w:val="24"/>
          <w:szCs w:val="24"/>
        </w:rPr>
        <w:t>. Komisji – przedstawił opinie komisji odnośnie budżetu na 2018r. – (w załączeniu do protokołu).</w:t>
      </w:r>
    </w:p>
    <w:p w:rsidR="007917D7" w:rsidRDefault="007917D7" w:rsidP="007917D7">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wyniku przeprowadzonej dyskusji Komisji Finansów przedstawia opinię. </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Zdaniem Komisji po stronie wpływów z nadmierną  asekuracją przyjęto kwoty dotyczące dochodów z podatków od nieruchomości od osób fizycznych i prawnych, wpływów z opłaty śmieciowej, wpływów z opłat koncesyjnych za sprzedaż napojów alkoholowych. </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Nie zaplanowano żadnych wpływów ze źródeł zewnętrznych np. współfinansowanie lub dofinansowania celów inwestycyjnych.</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Po stronie wydatków statutowych Komisja dostrzega dużą niespójność i  niedobory kwot w poszczególnych składnikach wydatkowych  (w odniesieniu rok do roku). Ponadto we wskazanych paragrafach zwłaszcza związanych z wynagrodzeniami, zauważono zawyżone lub zaniżone w stosunku do wynagrodzeń wskazane kwoty pochodnych.</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    Ponadto komisja dostrzega wyjątkowe w stosunku do lat minionych zubożenie i ograniczenie celów inwestycyjnych. Właściwie zostały wskazane tylko cztery cele które są kontynuacją  wcześniej rozpoczętych działań. </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Przedstawiony projekt budżetu i WPF na 2018r. nie zawiera realnych rozwiązań umożliwiających wykonanie wskazanych celów np.: budowa szkoły w Sołtykowie i Odechowie jest jedynie iluzorycznym wskazaniem celu i przeniesienie wykonania zadań na </w:t>
      </w:r>
      <w:r>
        <w:rPr>
          <w:rFonts w:ascii="Times New Roman" w:hAnsi="Times New Roman"/>
          <w:sz w:val="24"/>
          <w:szCs w:val="24"/>
        </w:rPr>
        <w:lastRenderedPageBreak/>
        <w:t xml:space="preserve">dalsze lata przyjmując za cel pozbycie się problemów a nie próbę skutecznego rozwiązania istniejących problemów inwestycyjnych. </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Przedstawiony projekt budżetu i WPF nie zawiera przemyślanej koncepcji rozwoju inwestycyjnego ze wskazaniem kierunków i metod realizacji tych celów a jedynie zapewnia wydatkowanie środków finansowych w danym roku.</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Komisja nie jest przekonana do wskazania  dodatkowej rezerwy oświatowej w kwocie  300 000zł. biorąc pod uwagę jedynie przewidywane potrzeby w tym dziale, gdyż takich potrzeb w różnych działach jest bardzo dużo a środków takich w rezerwie nie wskazano. </w:t>
      </w:r>
    </w:p>
    <w:p w:rsidR="007917D7" w:rsidRDefault="007917D7" w:rsidP="00BE34E4">
      <w:pPr>
        <w:spacing w:after="0"/>
        <w:rPr>
          <w:rFonts w:ascii="Times New Roman" w:hAnsi="Times New Roman"/>
          <w:sz w:val="24"/>
          <w:szCs w:val="24"/>
        </w:rPr>
      </w:pPr>
    </w:p>
    <w:p w:rsidR="007917D7" w:rsidRDefault="007917D7" w:rsidP="005A28FC">
      <w:pPr>
        <w:spacing w:after="0"/>
        <w:jc w:val="both"/>
        <w:rPr>
          <w:rFonts w:ascii="Times New Roman" w:hAnsi="Times New Roman"/>
          <w:sz w:val="24"/>
          <w:szCs w:val="24"/>
        </w:rPr>
      </w:pPr>
      <w:r>
        <w:rPr>
          <w:rFonts w:ascii="Times New Roman" w:hAnsi="Times New Roman"/>
          <w:sz w:val="24"/>
          <w:szCs w:val="24"/>
        </w:rPr>
        <w:t>- stwierdzono, że wpływy podatkowe  opierają się i odnoszą do zebranych kwot roku 2017.</w:t>
      </w:r>
    </w:p>
    <w:p w:rsidR="00020349" w:rsidRDefault="007917D7" w:rsidP="005A28FC">
      <w:pPr>
        <w:spacing w:after="0"/>
        <w:jc w:val="both"/>
        <w:rPr>
          <w:rFonts w:ascii="Times New Roman" w:hAnsi="Times New Roman"/>
          <w:sz w:val="24"/>
          <w:szCs w:val="24"/>
        </w:rPr>
      </w:pPr>
      <w:r>
        <w:rPr>
          <w:rFonts w:ascii="Times New Roman" w:hAnsi="Times New Roman"/>
          <w:sz w:val="24"/>
          <w:szCs w:val="24"/>
        </w:rPr>
        <w:t>Przypomnieć należy, że przybywa obiektów do opodatkowania w ciągu roku, co skutkować powinno zwiększeniem dochodów</w:t>
      </w:r>
      <w:r w:rsidR="00015B8C">
        <w:rPr>
          <w:rFonts w:ascii="Times New Roman" w:hAnsi="Times New Roman"/>
          <w:sz w:val="24"/>
          <w:szCs w:val="24"/>
        </w:rPr>
        <w:t>, podatku od nieruchomości</w:t>
      </w:r>
      <w:r w:rsidR="00020349">
        <w:rPr>
          <w:rFonts w:ascii="Times New Roman" w:hAnsi="Times New Roman"/>
          <w:sz w:val="24"/>
          <w:szCs w:val="24"/>
        </w:rPr>
        <w:t>, sugestia komisji to dokonanie weryfikacji składanych deklaracji oraz czy są dokonane odbiory mieszkań nowo wybudowanych.</w:t>
      </w:r>
    </w:p>
    <w:p w:rsidR="00020349" w:rsidRDefault="00020349" w:rsidP="005A28FC">
      <w:pPr>
        <w:spacing w:after="0"/>
        <w:jc w:val="both"/>
        <w:rPr>
          <w:rFonts w:ascii="Times New Roman" w:hAnsi="Times New Roman"/>
          <w:sz w:val="24"/>
          <w:szCs w:val="24"/>
        </w:rPr>
      </w:pPr>
      <w:r>
        <w:rPr>
          <w:rFonts w:ascii="Times New Roman" w:hAnsi="Times New Roman"/>
          <w:sz w:val="24"/>
          <w:szCs w:val="24"/>
        </w:rPr>
        <w:t>- podatek od firm prowadzących działalność – Urząd nie dokonuje weryfikacji.</w:t>
      </w:r>
    </w:p>
    <w:p w:rsidR="00020349" w:rsidRDefault="00020349" w:rsidP="005A28FC">
      <w:pPr>
        <w:spacing w:after="0"/>
        <w:jc w:val="both"/>
        <w:rPr>
          <w:rFonts w:ascii="Times New Roman" w:hAnsi="Times New Roman"/>
          <w:sz w:val="24"/>
          <w:szCs w:val="24"/>
        </w:rPr>
      </w:pPr>
      <w:r>
        <w:rPr>
          <w:rFonts w:ascii="Times New Roman" w:hAnsi="Times New Roman"/>
          <w:sz w:val="24"/>
          <w:szCs w:val="24"/>
        </w:rPr>
        <w:t>- sprawdzenie prawidłowości złożonych deklaracji podatkowych – również  Urząd nie dokonuje takiej weryfikacji.</w:t>
      </w:r>
    </w:p>
    <w:p w:rsidR="002C0173" w:rsidRDefault="00020349" w:rsidP="005A28FC">
      <w:pPr>
        <w:spacing w:after="0"/>
        <w:jc w:val="both"/>
        <w:rPr>
          <w:rFonts w:ascii="Times New Roman" w:hAnsi="Times New Roman"/>
          <w:sz w:val="24"/>
          <w:szCs w:val="24"/>
        </w:rPr>
      </w:pPr>
      <w:r>
        <w:rPr>
          <w:rFonts w:ascii="Times New Roman" w:hAnsi="Times New Roman"/>
          <w:sz w:val="24"/>
          <w:szCs w:val="24"/>
        </w:rPr>
        <w:t xml:space="preserve">- </w:t>
      </w:r>
      <w:r w:rsidR="009F4FA4">
        <w:rPr>
          <w:rFonts w:ascii="Times New Roman" w:hAnsi="Times New Roman"/>
          <w:sz w:val="24"/>
          <w:szCs w:val="24"/>
        </w:rPr>
        <w:t xml:space="preserve">w zakresie wynagrodzeń pracowników Urzędu i CUW </w:t>
      </w:r>
      <w:r w:rsidR="002C0173">
        <w:rPr>
          <w:rFonts w:ascii="Times New Roman" w:hAnsi="Times New Roman"/>
          <w:sz w:val="24"/>
          <w:szCs w:val="24"/>
        </w:rPr>
        <w:t xml:space="preserve">zaplanowano wzrost o ok.5% natomiast pochodne od wynagrodzeń są na poziomie niższym niż w 2017r. – przyjmuję jako błąd, który należy skorygować. </w:t>
      </w:r>
    </w:p>
    <w:p w:rsidR="00020349" w:rsidRDefault="002C0173" w:rsidP="005A28FC">
      <w:pPr>
        <w:spacing w:after="0"/>
        <w:jc w:val="both"/>
        <w:rPr>
          <w:rFonts w:ascii="Times New Roman" w:hAnsi="Times New Roman"/>
          <w:sz w:val="24"/>
          <w:szCs w:val="24"/>
        </w:rPr>
      </w:pPr>
      <w:r>
        <w:rPr>
          <w:rFonts w:ascii="Times New Roman" w:hAnsi="Times New Roman"/>
          <w:sz w:val="24"/>
          <w:szCs w:val="24"/>
        </w:rPr>
        <w:t xml:space="preserve">- WPF nie zawiera realnych kwot przedstawionych inwestycji do wykonania, za środki w wysokości 1 800 000zł szkoły w Sołtykowie nie zdoła się wybudować.    </w:t>
      </w:r>
    </w:p>
    <w:p w:rsidR="002C0173" w:rsidRDefault="002C0173" w:rsidP="005A28FC">
      <w:pPr>
        <w:spacing w:after="0"/>
        <w:jc w:val="both"/>
        <w:rPr>
          <w:rFonts w:ascii="Times New Roman" w:hAnsi="Times New Roman"/>
          <w:sz w:val="24"/>
          <w:szCs w:val="24"/>
        </w:rPr>
      </w:pPr>
      <w:r>
        <w:rPr>
          <w:rFonts w:ascii="Times New Roman" w:hAnsi="Times New Roman"/>
          <w:sz w:val="24"/>
          <w:szCs w:val="24"/>
        </w:rPr>
        <w:t>- Kwoty zaproponowane na budowę szkoły w Odechowie są nie wystarczające. Należy podzielić budowę na II etapy: budowa szkoły – I etap,  budowa Sali II etap.</w:t>
      </w:r>
    </w:p>
    <w:p w:rsidR="002C0173" w:rsidRDefault="002C0173" w:rsidP="005A28FC">
      <w:pPr>
        <w:spacing w:after="0"/>
        <w:jc w:val="both"/>
        <w:rPr>
          <w:rFonts w:ascii="Times New Roman" w:hAnsi="Times New Roman"/>
          <w:sz w:val="24"/>
          <w:szCs w:val="24"/>
        </w:rPr>
      </w:pPr>
      <w:r>
        <w:rPr>
          <w:rFonts w:ascii="Times New Roman" w:hAnsi="Times New Roman"/>
          <w:sz w:val="24"/>
          <w:szCs w:val="24"/>
        </w:rPr>
        <w:t xml:space="preserve">- Proponuje się, aby umieścić 2 lub 3 cele realne do wykonania. </w:t>
      </w:r>
    </w:p>
    <w:p w:rsidR="007917D7" w:rsidRDefault="002C0173" w:rsidP="005A28FC">
      <w:pPr>
        <w:spacing w:after="0"/>
        <w:jc w:val="both"/>
        <w:rPr>
          <w:rFonts w:ascii="Times New Roman" w:hAnsi="Times New Roman"/>
          <w:sz w:val="24"/>
          <w:szCs w:val="24"/>
        </w:rPr>
      </w:pPr>
      <w:r>
        <w:rPr>
          <w:rFonts w:ascii="Times New Roman" w:hAnsi="Times New Roman"/>
          <w:sz w:val="24"/>
          <w:szCs w:val="24"/>
        </w:rPr>
        <w:t xml:space="preserve">- Realizowana jest </w:t>
      </w:r>
      <w:r w:rsidR="005A28FC">
        <w:rPr>
          <w:rFonts w:ascii="Times New Roman" w:hAnsi="Times New Roman"/>
          <w:sz w:val="24"/>
          <w:szCs w:val="24"/>
        </w:rPr>
        <w:t>roz</w:t>
      </w:r>
      <w:r>
        <w:rPr>
          <w:rFonts w:ascii="Times New Roman" w:hAnsi="Times New Roman"/>
          <w:sz w:val="24"/>
          <w:szCs w:val="24"/>
        </w:rPr>
        <w:t xml:space="preserve">budowa </w:t>
      </w:r>
      <w:r w:rsidR="005A28FC">
        <w:rPr>
          <w:rFonts w:ascii="Times New Roman" w:hAnsi="Times New Roman"/>
          <w:sz w:val="24"/>
          <w:szCs w:val="24"/>
        </w:rPr>
        <w:t xml:space="preserve">remizy OSP w Skaryszewie, stąd budowa budynku sportowego na stadionie nie będzie możliwa. Umieszczona została kwota 18 000zł. projekt natomiast realizacja w 2019r. zadanie jednoroczne.  </w:t>
      </w:r>
      <w:r>
        <w:rPr>
          <w:rFonts w:ascii="Times New Roman" w:hAnsi="Times New Roman"/>
          <w:sz w:val="24"/>
          <w:szCs w:val="24"/>
        </w:rPr>
        <w:t xml:space="preserve">   </w:t>
      </w:r>
      <w:r w:rsidR="00020349">
        <w:rPr>
          <w:rFonts w:ascii="Times New Roman" w:hAnsi="Times New Roman"/>
          <w:sz w:val="24"/>
          <w:szCs w:val="24"/>
        </w:rPr>
        <w:t xml:space="preserve">  </w:t>
      </w:r>
      <w:r w:rsidR="007917D7">
        <w:rPr>
          <w:rFonts w:ascii="Times New Roman" w:hAnsi="Times New Roman"/>
          <w:sz w:val="24"/>
          <w:szCs w:val="24"/>
        </w:rPr>
        <w:t xml:space="preserve">  </w:t>
      </w:r>
    </w:p>
    <w:p w:rsidR="005645C5" w:rsidRDefault="005645C5" w:rsidP="005A28FC">
      <w:pPr>
        <w:spacing w:after="0"/>
        <w:jc w:val="both"/>
        <w:rPr>
          <w:rFonts w:ascii="Times New Roman" w:hAnsi="Times New Roman"/>
          <w:sz w:val="24"/>
          <w:szCs w:val="24"/>
        </w:rPr>
      </w:pPr>
      <w:r>
        <w:rPr>
          <w:rFonts w:ascii="Times New Roman" w:hAnsi="Times New Roman"/>
          <w:sz w:val="24"/>
          <w:szCs w:val="24"/>
        </w:rPr>
        <w:t xml:space="preserve">- brak wizji kierunków inwestowania i rozwoju w naszej Gminie. WPF nie zawiera zadań do wykonania w perspektywie przyszłych lat, jest przedłużeniem budżetu w danym roku. </w:t>
      </w:r>
    </w:p>
    <w:p w:rsidR="005645C5" w:rsidRDefault="005645C5" w:rsidP="005A28FC">
      <w:pPr>
        <w:spacing w:after="0"/>
        <w:jc w:val="both"/>
        <w:rPr>
          <w:rFonts w:ascii="Times New Roman" w:hAnsi="Times New Roman"/>
          <w:sz w:val="24"/>
          <w:szCs w:val="24"/>
        </w:rPr>
      </w:pPr>
      <w:r>
        <w:rPr>
          <w:rFonts w:ascii="Times New Roman" w:hAnsi="Times New Roman"/>
          <w:sz w:val="24"/>
          <w:szCs w:val="24"/>
        </w:rPr>
        <w:t xml:space="preserve">- budżet przygotowany w takiej wersji zawiera wiele brakujących kwot w wydatkach bieżących jak również inwestycyjnych. </w:t>
      </w:r>
    </w:p>
    <w:p w:rsidR="005645C5" w:rsidRDefault="005645C5"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p.L.Skórnicki</w:t>
      </w:r>
      <w:proofErr w:type="spellEnd"/>
      <w:r>
        <w:rPr>
          <w:rFonts w:ascii="Times New Roman" w:hAnsi="Times New Roman"/>
          <w:sz w:val="24"/>
          <w:szCs w:val="24"/>
        </w:rPr>
        <w:t xml:space="preserve"> – środki przewidziane w budżecie na budowę szkoły w Sołtykowie to I etap budowy szkoły. Droga ekspresowa S-12 nie jest wiadomo jak będzie przebiegała.</w:t>
      </w:r>
    </w:p>
    <w:p w:rsidR="005645C5" w:rsidRDefault="005645C5"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temat budowy szkoły nie jest zamknięty, jest realna szansa wykonania ale wyłącznie w porozumieniu z Gminami Radom</w:t>
      </w:r>
      <w:r w:rsidR="00635640">
        <w:rPr>
          <w:rFonts w:ascii="Times New Roman" w:hAnsi="Times New Roman"/>
          <w:sz w:val="24"/>
          <w:szCs w:val="24"/>
        </w:rPr>
        <w:t xml:space="preserve"> i</w:t>
      </w:r>
      <w:r>
        <w:rPr>
          <w:rFonts w:ascii="Times New Roman" w:hAnsi="Times New Roman"/>
          <w:sz w:val="24"/>
          <w:szCs w:val="24"/>
        </w:rPr>
        <w:t xml:space="preserve"> Kowala.</w:t>
      </w:r>
    </w:p>
    <w:p w:rsidR="00CD11F3" w:rsidRDefault="005645C5"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p.D.Rogla</w:t>
      </w:r>
      <w:proofErr w:type="spellEnd"/>
      <w:r>
        <w:rPr>
          <w:rFonts w:ascii="Times New Roman" w:hAnsi="Times New Roman"/>
          <w:sz w:val="24"/>
          <w:szCs w:val="24"/>
        </w:rPr>
        <w:t xml:space="preserve"> – na dzień dzisiejszy budowa szkoły z oddziałami 0-4 jest </w:t>
      </w:r>
      <w:r w:rsidR="00CD11F3">
        <w:rPr>
          <w:rFonts w:ascii="Times New Roman" w:hAnsi="Times New Roman"/>
          <w:sz w:val="24"/>
          <w:szCs w:val="24"/>
        </w:rPr>
        <w:t>nie realny, należy dokonać organizacji szkoły ponieważ ona jest szkoła 8 klasową.</w:t>
      </w:r>
    </w:p>
    <w:p w:rsidR="00CD11F3" w:rsidRDefault="00CD11F3"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koncepcja budowy szkoły to szkoła 8 klasowa.</w:t>
      </w:r>
    </w:p>
    <w:p w:rsidR="005645C5" w:rsidRDefault="00CD11F3" w:rsidP="007917D7">
      <w:pPr>
        <w:spacing w:after="0"/>
        <w:jc w:val="both"/>
        <w:rPr>
          <w:rFonts w:ascii="Times New Roman" w:hAnsi="Times New Roman"/>
          <w:sz w:val="24"/>
          <w:szCs w:val="24"/>
        </w:rPr>
      </w:pPr>
      <w:r>
        <w:rPr>
          <w:rFonts w:ascii="Times New Roman" w:hAnsi="Times New Roman"/>
          <w:sz w:val="24"/>
          <w:szCs w:val="24"/>
        </w:rPr>
        <w:t>Odnośnie zapytań w zakresie rezerwy oświatowej 300 000zł. wskazuje na obowiązek zabezpieczenia tych środków z uwagi na zmiany kadrowe typu odprawy, ponieważ odejdzie kolejny oddział k</w:t>
      </w:r>
      <w:r w:rsidR="00635640">
        <w:rPr>
          <w:rFonts w:ascii="Times New Roman" w:hAnsi="Times New Roman"/>
          <w:sz w:val="24"/>
          <w:szCs w:val="24"/>
        </w:rPr>
        <w:t xml:space="preserve">las w gimnazjum w Skaryszewie. </w:t>
      </w:r>
      <w:r w:rsidR="005645C5">
        <w:rPr>
          <w:rFonts w:ascii="Times New Roman" w:hAnsi="Times New Roman"/>
          <w:sz w:val="24"/>
          <w:szCs w:val="24"/>
        </w:rPr>
        <w:t xml:space="preserve">    </w:t>
      </w:r>
    </w:p>
    <w:p w:rsidR="00CD11F3" w:rsidRDefault="00CD11F3" w:rsidP="007917D7">
      <w:pPr>
        <w:spacing w:after="0"/>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oświata w Gminie jest finansowo zawsze wystarczająco  i wg przedstawionych potrzeb przez </w:t>
      </w:r>
      <w:proofErr w:type="spellStart"/>
      <w:r>
        <w:rPr>
          <w:rFonts w:ascii="Times New Roman" w:hAnsi="Times New Roman"/>
          <w:sz w:val="24"/>
          <w:szCs w:val="24"/>
        </w:rPr>
        <w:t>p.Burmistrza</w:t>
      </w:r>
      <w:proofErr w:type="spellEnd"/>
      <w:r>
        <w:rPr>
          <w:rFonts w:ascii="Times New Roman" w:hAnsi="Times New Roman"/>
          <w:sz w:val="24"/>
          <w:szCs w:val="24"/>
        </w:rPr>
        <w:t xml:space="preserve">, nigdy Rada nie pozostawiła oświaty bez środków wykazywanych jako niezbędne. </w:t>
      </w:r>
    </w:p>
    <w:p w:rsidR="00CD11F3" w:rsidRDefault="00CD11F3"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–odp. że wyrównania dla nauczycieli w 2018r nie są zaplanowane a one wystąpią w wyższych kwotach niż w 2017r.</w:t>
      </w:r>
    </w:p>
    <w:p w:rsidR="00CD11F3" w:rsidRDefault="00CD11F3"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poruszył sprawę przeznaczenia 200 000zł. dla gospodarki śmieciowej w związku z rozstrzygniętym przetargiem który wskazuje wyższe kwoty obsługi niż obecnie. </w:t>
      </w:r>
    </w:p>
    <w:p w:rsidR="00CD11F3" w:rsidRDefault="00CD11F3"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zapytuje dlaczego są podpisywane umowy roczne a nie wieloletnie z firmą odbierającą śmieci.</w:t>
      </w:r>
    </w:p>
    <w:p w:rsidR="00E92418" w:rsidRDefault="00CD11F3"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w:t>
      </w:r>
      <w:r w:rsidR="00E92418">
        <w:rPr>
          <w:rFonts w:ascii="Times New Roman" w:hAnsi="Times New Roman"/>
          <w:sz w:val="24"/>
          <w:szCs w:val="24"/>
        </w:rPr>
        <w:t>wyższe stawki są wynikiem wprowadzenia zgodnie z ustawą dzielenia śmieci na 4 frakcje.</w:t>
      </w:r>
    </w:p>
    <w:p w:rsidR="00CD11F3" w:rsidRDefault="00E92418"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odnośnie projektu budżetu na 2018r. proponuję, aby </w:t>
      </w:r>
      <w:proofErr w:type="spellStart"/>
      <w:r>
        <w:rPr>
          <w:rFonts w:ascii="Times New Roman" w:hAnsi="Times New Roman"/>
          <w:sz w:val="24"/>
          <w:szCs w:val="24"/>
        </w:rPr>
        <w:t>p.Skarbnik</w:t>
      </w:r>
      <w:proofErr w:type="spellEnd"/>
      <w:r>
        <w:rPr>
          <w:rFonts w:ascii="Times New Roman" w:hAnsi="Times New Roman"/>
          <w:sz w:val="24"/>
          <w:szCs w:val="24"/>
        </w:rPr>
        <w:t xml:space="preserve">  dokonała wniesienia poprawek wskazanych we wniosku Regionalnej Izby Obrachunkowej, ponieważ jest ich wiele, będzie to nowy projekt budżetu z którym radni muszą zostać zapoznani. Projekt ten przygotować na sesję w dniu 28.12.2017r. natomiast dalsze prace nad przyjęciem budżetu zostaną podjęte w II części sesji tj. 5 stycznia 2018r.   </w:t>
      </w:r>
      <w:r w:rsidR="00CD11F3">
        <w:rPr>
          <w:rFonts w:ascii="Times New Roman" w:hAnsi="Times New Roman"/>
          <w:sz w:val="24"/>
          <w:szCs w:val="24"/>
        </w:rPr>
        <w:t xml:space="preserve"> </w:t>
      </w:r>
    </w:p>
    <w:p w:rsidR="00E92418" w:rsidRDefault="00E92418" w:rsidP="007917D7">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w:t>
      </w:r>
      <w:r w:rsidR="007917D7">
        <w:rPr>
          <w:rFonts w:ascii="Times New Roman" w:hAnsi="Times New Roman"/>
          <w:sz w:val="24"/>
          <w:szCs w:val="24"/>
        </w:rPr>
        <w:t>Łukasiewicz</w:t>
      </w:r>
      <w:proofErr w:type="spellEnd"/>
      <w:r w:rsidR="007917D7">
        <w:rPr>
          <w:rFonts w:ascii="Times New Roman" w:hAnsi="Times New Roman"/>
          <w:sz w:val="24"/>
          <w:szCs w:val="24"/>
        </w:rPr>
        <w:t xml:space="preserve"> – przygotować zmiany do budżetu wniesione przez RIO który należy przekazać radnym do zapoznania i podjęcia dalszych prac nad procedowaniem uchwały budżetowej na 2018r.</w:t>
      </w:r>
    </w:p>
    <w:p w:rsidR="005A28FC" w:rsidRDefault="005A28FC" w:rsidP="005A28FC">
      <w:pPr>
        <w:pStyle w:val="NormalnyWeb"/>
        <w:spacing w:before="0" w:beforeAutospacing="0" w:after="0" w:afterAutospacing="0" w:line="276" w:lineRule="auto"/>
        <w:jc w:val="both"/>
      </w:pPr>
    </w:p>
    <w:p w:rsidR="005A28FC" w:rsidRDefault="005A28FC" w:rsidP="005A28FC">
      <w:pPr>
        <w:pStyle w:val="NormalnyWeb"/>
        <w:spacing w:before="0" w:beforeAutospacing="0" w:after="0" w:afterAutospacing="0" w:line="276" w:lineRule="auto"/>
        <w:jc w:val="both"/>
      </w:pPr>
      <w:r>
        <w:t>Ad.</w:t>
      </w:r>
      <w:r>
        <w:t xml:space="preserve">4. Sprawy różne. </w:t>
      </w:r>
    </w:p>
    <w:p w:rsidR="007917D7" w:rsidRPr="00965ED7" w:rsidRDefault="007917D7" w:rsidP="007917D7">
      <w:pPr>
        <w:pStyle w:val="Bezodstpw"/>
        <w:ind w:right="-113"/>
        <w:jc w:val="both"/>
        <w:rPr>
          <w:rFonts w:ascii="Times New Roman" w:hAnsi="Times New Roman" w:cs="Times New Roman"/>
          <w:sz w:val="24"/>
          <w:szCs w:val="24"/>
        </w:rPr>
      </w:pPr>
      <w:r>
        <w:rPr>
          <w:rFonts w:ascii="Times New Roman" w:hAnsi="Times New Roman" w:cs="Times New Roman"/>
          <w:sz w:val="24"/>
          <w:szCs w:val="24"/>
        </w:rPr>
        <w:t>Ad.</w:t>
      </w:r>
      <w:r w:rsidR="005A28FC">
        <w:rPr>
          <w:rFonts w:ascii="Times New Roman" w:hAnsi="Times New Roman" w:cs="Times New Roman"/>
          <w:sz w:val="24"/>
          <w:szCs w:val="24"/>
        </w:rPr>
        <w:t>5</w:t>
      </w:r>
      <w:r>
        <w:rPr>
          <w:rFonts w:ascii="Times New Roman" w:hAnsi="Times New Roman" w:cs="Times New Roman"/>
          <w:sz w:val="24"/>
          <w:szCs w:val="24"/>
        </w:rPr>
        <w:t xml:space="preserve">.  </w:t>
      </w:r>
      <w:r w:rsidRPr="00965ED7">
        <w:rPr>
          <w:rFonts w:ascii="Times New Roman" w:hAnsi="Times New Roman" w:cs="Times New Roman"/>
          <w:sz w:val="24"/>
          <w:szCs w:val="24"/>
        </w:rPr>
        <w:t xml:space="preserve">Zakończenie posiedzenia. </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Na tym zakończono 46 posiedzenie Komisji Rozwoju Gospodarczego i Finansów. </w:t>
      </w:r>
    </w:p>
    <w:p w:rsidR="007917D7" w:rsidRDefault="007917D7" w:rsidP="007917D7">
      <w:pPr>
        <w:spacing w:after="0"/>
        <w:jc w:val="both"/>
        <w:rPr>
          <w:rFonts w:ascii="Times New Roman" w:hAnsi="Times New Roman"/>
          <w:sz w:val="24"/>
          <w:szCs w:val="24"/>
        </w:rPr>
      </w:pP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Protokołowała:                                                               </w:t>
      </w:r>
      <w:r>
        <w:rPr>
          <w:rFonts w:ascii="Times New Roman" w:hAnsi="Times New Roman"/>
          <w:sz w:val="24"/>
          <w:szCs w:val="24"/>
        </w:rPr>
        <w:tab/>
        <w:t xml:space="preserve"> Przewodniczący Komisji:</w:t>
      </w:r>
    </w:p>
    <w:p w:rsidR="007917D7" w:rsidRDefault="007917D7" w:rsidP="007917D7">
      <w:pPr>
        <w:spacing w:after="0"/>
        <w:jc w:val="both"/>
        <w:rPr>
          <w:rFonts w:ascii="Times New Roman" w:hAnsi="Times New Roman"/>
          <w:sz w:val="24"/>
          <w:szCs w:val="24"/>
        </w:rPr>
      </w:pPr>
      <w:r>
        <w:rPr>
          <w:rFonts w:ascii="Times New Roman" w:hAnsi="Times New Roman"/>
          <w:sz w:val="24"/>
          <w:szCs w:val="24"/>
        </w:rPr>
        <w:t xml:space="preserve">  </w:t>
      </w:r>
    </w:p>
    <w:p w:rsidR="007917D7" w:rsidRDefault="007917D7" w:rsidP="007917D7">
      <w:pPr>
        <w:spacing w:after="0" w:line="240" w:lineRule="auto"/>
        <w:jc w:val="both"/>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Waldemar Łukasiewicz</w:t>
      </w:r>
    </w:p>
    <w:p w:rsidR="007917D7" w:rsidRDefault="007917D7" w:rsidP="007917D7">
      <w:pPr>
        <w:pStyle w:val="Bezodstpw"/>
        <w:jc w:val="both"/>
        <w:rPr>
          <w:rFonts w:ascii="Times New Roman" w:hAnsi="Times New Roman" w:cs="Times New Roman"/>
          <w:sz w:val="24"/>
          <w:szCs w:val="24"/>
        </w:rPr>
      </w:pPr>
    </w:p>
    <w:p w:rsidR="007917D7" w:rsidRDefault="007917D7" w:rsidP="007917D7">
      <w:pPr>
        <w:spacing w:after="0"/>
        <w:jc w:val="both"/>
        <w:rPr>
          <w:rFonts w:ascii="Times New Roman" w:hAnsi="Times New Roman"/>
          <w:sz w:val="24"/>
          <w:szCs w:val="24"/>
        </w:rPr>
      </w:pPr>
    </w:p>
    <w:sectPr w:rsidR="007917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D7" w:rsidRDefault="00C65BD7" w:rsidP="00EF52BE">
      <w:pPr>
        <w:spacing w:after="0" w:line="240" w:lineRule="auto"/>
      </w:pPr>
      <w:r>
        <w:separator/>
      </w:r>
    </w:p>
  </w:endnote>
  <w:endnote w:type="continuationSeparator" w:id="0">
    <w:p w:rsidR="00C65BD7" w:rsidRDefault="00C65BD7" w:rsidP="00EF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D7" w:rsidRDefault="00C65BD7" w:rsidP="00EF52BE">
      <w:pPr>
        <w:spacing w:after="0" w:line="240" w:lineRule="auto"/>
      </w:pPr>
      <w:r>
        <w:separator/>
      </w:r>
    </w:p>
  </w:footnote>
  <w:footnote w:type="continuationSeparator" w:id="0">
    <w:p w:rsidR="00C65BD7" w:rsidRDefault="00C65BD7" w:rsidP="00EF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1552"/>
      <w:docPartObj>
        <w:docPartGallery w:val="Page Numbers (Top of Page)"/>
        <w:docPartUnique/>
      </w:docPartObj>
    </w:sdtPr>
    <w:sdtEndPr/>
    <w:sdtContent>
      <w:p w:rsidR="00EF52BE" w:rsidRDefault="00EF52BE">
        <w:pPr>
          <w:pStyle w:val="Nagwek"/>
          <w:jc w:val="right"/>
        </w:pPr>
        <w:r>
          <w:fldChar w:fldCharType="begin"/>
        </w:r>
        <w:r>
          <w:instrText>PAGE   \* MERGEFORMAT</w:instrText>
        </w:r>
        <w:r>
          <w:fldChar w:fldCharType="separate"/>
        </w:r>
        <w:r w:rsidR="001D0AFB">
          <w:rPr>
            <w:noProof/>
          </w:rPr>
          <w:t>1</w:t>
        </w:r>
        <w:r>
          <w:fldChar w:fldCharType="end"/>
        </w:r>
      </w:p>
    </w:sdtContent>
  </w:sdt>
  <w:p w:rsidR="00EF52BE" w:rsidRDefault="00EF52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1A"/>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5B8C"/>
    <w:rsid w:val="00016D89"/>
    <w:rsid w:val="000177C4"/>
    <w:rsid w:val="00020349"/>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31A"/>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0AF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6E6"/>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173"/>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58EC"/>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46E"/>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2A7"/>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45C5"/>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8FC"/>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395"/>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640"/>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7D7"/>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526"/>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1B5E"/>
    <w:rsid w:val="00852741"/>
    <w:rsid w:val="0085507B"/>
    <w:rsid w:val="008561EA"/>
    <w:rsid w:val="00857592"/>
    <w:rsid w:val="0086014E"/>
    <w:rsid w:val="00861006"/>
    <w:rsid w:val="00861172"/>
    <w:rsid w:val="008616EA"/>
    <w:rsid w:val="00863650"/>
    <w:rsid w:val="00867689"/>
    <w:rsid w:val="00871399"/>
    <w:rsid w:val="00872915"/>
    <w:rsid w:val="008729F2"/>
    <w:rsid w:val="00872B8A"/>
    <w:rsid w:val="00872DED"/>
    <w:rsid w:val="00874BAC"/>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D07"/>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4FA4"/>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34E4"/>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5AFF"/>
    <w:rsid w:val="00C572F1"/>
    <w:rsid w:val="00C6488A"/>
    <w:rsid w:val="00C6555B"/>
    <w:rsid w:val="00C65BD7"/>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11F3"/>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2A51"/>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94A"/>
    <w:rsid w:val="00E16C49"/>
    <w:rsid w:val="00E21401"/>
    <w:rsid w:val="00E21CFC"/>
    <w:rsid w:val="00E23164"/>
    <w:rsid w:val="00E23E80"/>
    <w:rsid w:val="00E2406A"/>
    <w:rsid w:val="00E25E86"/>
    <w:rsid w:val="00E300F1"/>
    <w:rsid w:val="00E32DDB"/>
    <w:rsid w:val="00E33541"/>
    <w:rsid w:val="00E3491A"/>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418"/>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52BE"/>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5A5B"/>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2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52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F5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2BE"/>
  </w:style>
  <w:style w:type="paragraph" w:styleId="Stopka">
    <w:name w:val="footer"/>
    <w:basedOn w:val="Normalny"/>
    <w:link w:val="StopkaZnak"/>
    <w:uiPriority w:val="99"/>
    <w:unhideWhenUsed/>
    <w:rsid w:val="00EF5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2BE"/>
  </w:style>
  <w:style w:type="paragraph" w:styleId="Bezodstpw">
    <w:name w:val="No Spacing"/>
    <w:uiPriority w:val="1"/>
    <w:qFormat/>
    <w:rsid w:val="007917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2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52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F5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2BE"/>
  </w:style>
  <w:style w:type="paragraph" w:styleId="Stopka">
    <w:name w:val="footer"/>
    <w:basedOn w:val="Normalny"/>
    <w:link w:val="StopkaZnak"/>
    <w:uiPriority w:val="99"/>
    <w:unhideWhenUsed/>
    <w:rsid w:val="00EF5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2BE"/>
  </w:style>
  <w:style w:type="paragraph" w:styleId="Bezodstpw">
    <w:name w:val="No Spacing"/>
    <w:uiPriority w:val="1"/>
    <w:qFormat/>
    <w:rsid w:val="00791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7105">
      <w:bodyDiv w:val="1"/>
      <w:marLeft w:val="0"/>
      <w:marRight w:val="0"/>
      <w:marTop w:val="0"/>
      <w:marBottom w:val="0"/>
      <w:divBdr>
        <w:top w:val="none" w:sz="0" w:space="0" w:color="auto"/>
        <w:left w:val="none" w:sz="0" w:space="0" w:color="auto"/>
        <w:bottom w:val="none" w:sz="0" w:space="0" w:color="auto"/>
        <w:right w:val="none" w:sz="0" w:space="0" w:color="auto"/>
      </w:divBdr>
    </w:div>
    <w:div w:id="1554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2126</Words>
  <Characters>12758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8</cp:revision>
  <cp:lastPrinted>2018-01-26T08:32:00Z</cp:lastPrinted>
  <dcterms:created xsi:type="dcterms:W3CDTF">2018-01-24T12:59:00Z</dcterms:created>
  <dcterms:modified xsi:type="dcterms:W3CDTF">2018-01-26T08:58:00Z</dcterms:modified>
</cp:coreProperties>
</file>