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32E08" w14:textId="3F5FB508" w:rsidR="00A863B8" w:rsidRDefault="00A863B8" w:rsidP="00A863B8">
      <w:pPr>
        <w:rPr>
          <w:b/>
          <w:color w:val="FFFFFF"/>
          <w:sz w:val="24"/>
        </w:rPr>
      </w:pPr>
      <w:r>
        <w:rPr>
          <w:b/>
          <w:sz w:val="32"/>
          <w:szCs w:val="32"/>
        </w:rPr>
        <w:tab/>
      </w:r>
      <w:r w:rsidR="00356B4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45D82" wp14:editId="4DCCA841">
                <wp:simplePos x="0" y="0"/>
                <wp:positionH relativeFrom="column">
                  <wp:posOffset>1929130</wp:posOffset>
                </wp:positionH>
                <wp:positionV relativeFrom="paragraph">
                  <wp:posOffset>379095</wp:posOffset>
                </wp:positionV>
                <wp:extent cx="4397375" cy="1323975"/>
                <wp:effectExtent l="16510" t="17780" r="15240" b="10795"/>
                <wp:wrapNone/>
                <wp:docPr id="1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13239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tile tx="0" ty="0" sx="100000" sy="100000" flip="none" algn="tl"/>
                        </a:blip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9B35E" w14:textId="77777777" w:rsidR="003F431F" w:rsidRDefault="003F431F" w:rsidP="00A863B8">
                            <w:pPr>
                              <w:pStyle w:val="Podtytu"/>
                              <w:spacing w:before="120"/>
                              <w:rPr>
                                <w:rStyle w:val="Wyrnienieintensywne"/>
                                <w:color w:val="0070C0"/>
                                <w:szCs w:val="32"/>
                              </w:rPr>
                            </w:pPr>
                            <w:r>
                              <w:rPr>
                                <w:rStyle w:val="Wyrnienieintensywne"/>
                                <w:color w:val="0070C0"/>
                                <w:szCs w:val="32"/>
                              </w:rPr>
                              <w:t>PROJEKTOWANIE – NADZORY</w:t>
                            </w:r>
                          </w:p>
                          <w:p w14:paraId="75F2D1F8" w14:textId="77777777" w:rsidR="003F431F" w:rsidRDefault="003F431F" w:rsidP="00A863B8">
                            <w:pPr>
                              <w:pStyle w:val="Podtytu"/>
                              <w:spacing w:before="120"/>
                              <w:rPr>
                                <w:rStyle w:val="Wyrnienieintensywne"/>
                                <w:color w:val="0070C0"/>
                                <w:szCs w:val="32"/>
                              </w:rPr>
                            </w:pPr>
                            <w:r>
                              <w:rPr>
                                <w:rStyle w:val="Wyrnienieintensywne"/>
                                <w:color w:val="0070C0"/>
                                <w:szCs w:val="32"/>
                              </w:rPr>
                              <w:t>„PRO-NAD”</w:t>
                            </w:r>
                          </w:p>
                          <w:p w14:paraId="7F6E1977" w14:textId="77777777" w:rsidR="003F431F" w:rsidRDefault="003F431F" w:rsidP="00A863B8">
                            <w:pPr>
                              <w:pStyle w:val="Podtytu"/>
                              <w:spacing w:before="120"/>
                              <w:jc w:val="left"/>
                              <w:rPr>
                                <w:rStyle w:val="Wyrnienieintensywne"/>
                                <w:color w:val="0070C0"/>
                              </w:rPr>
                            </w:pPr>
                            <w:r>
                              <w:rPr>
                                <w:rStyle w:val="Wyrnienieintensywne"/>
                                <w:color w:val="0070C0"/>
                              </w:rPr>
                              <w:t xml:space="preserve">                                           Bohdan Nieciecki                                                            </w:t>
                            </w:r>
                          </w:p>
                          <w:p w14:paraId="3DD3EC88" w14:textId="77777777" w:rsidR="003F431F" w:rsidRDefault="003F431F" w:rsidP="00A863B8">
                            <w:pPr>
                              <w:pStyle w:val="Podtytu"/>
                              <w:spacing w:before="120"/>
                              <w:jc w:val="left"/>
                              <w:rPr>
                                <w:rStyle w:val="Wyrnienieintensywne"/>
                                <w:color w:val="0070C0"/>
                              </w:rPr>
                            </w:pPr>
                            <w:r>
                              <w:rPr>
                                <w:rStyle w:val="Wyrnienieintensywne"/>
                                <w:color w:val="0070C0"/>
                              </w:rPr>
                              <w:t xml:space="preserve">        11-015 Olsztynek ul. Kolejowa 3/24      </w:t>
                            </w:r>
                            <w:r>
                              <w:rPr>
                                <w:rStyle w:val="Wyrnienieintensywne"/>
                                <w:color w:val="0070C0"/>
                              </w:rPr>
                              <w:sym w:font="Wingdings" w:char="F028"/>
                            </w:r>
                            <w:r>
                              <w:rPr>
                                <w:rStyle w:val="Wyrnienieintensywne"/>
                                <w:color w:val="0070C0"/>
                              </w:rPr>
                              <w:t xml:space="preserve"> 601 200 679</w:t>
                            </w:r>
                          </w:p>
                          <w:p w14:paraId="0625F274" w14:textId="77777777" w:rsidR="003F431F" w:rsidRPr="00190254" w:rsidRDefault="003F431F" w:rsidP="00A863B8">
                            <w:pPr>
                              <w:spacing w:before="120"/>
                              <w:jc w:val="center"/>
                              <w:rPr>
                                <w:rStyle w:val="Wyrnienieintensywne"/>
                                <w:color w:val="0070C0"/>
                              </w:rPr>
                            </w:pPr>
                            <w:r w:rsidRPr="00190254">
                              <w:rPr>
                                <w:rStyle w:val="Wyrnienieintensywne"/>
                                <w:color w:val="0070C0"/>
                              </w:rPr>
                              <w:t>E mail bohdan.nieciecki2@wp.pl</w:t>
                            </w:r>
                          </w:p>
                          <w:p w14:paraId="78D305D5" w14:textId="77777777" w:rsidR="003F431F" w:rsidRPr="00190254" w:rsidRDefault="003F431F" w:rsidP="00A8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45D82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151.9pt;margin-top:29.85pt;width:346.2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" strokecolor="#00b050" strokeweight="1.5pt">
                <v:fill r:id="rId9" o:title="" recolor="t" rotate="t" type="tile"/>
                <v:textbox>
                  <w:txbxContent>
                    <w:p w14:paraId="15C9B35E" w14:textId="77777777" w:rsidR="003F431F" w:rsidRDefault="003F431F" w:rsidP="00A863B8">
                      <w:pPr>
                        <w:pStyle w:val="Podtytu"/>
                        <w:spacing w:before="120"/>
                        <w:rPr>
                          <w:rStyle w:val="Wyrnienieintensywne"/>
                          <w:color w:val="0070C0"/>
                          <w:szCs w:val="32"/>
                        </w:rPr>
                      </w:pPr>
                      <w:r>
                        <w:rPr>
                          <w:rStyle w:val="Wyrnienieintensywne"/>
                          <w:color w:val="0070C0"/>
                          <w:szCs w:val="32"/>
                        </w:rPr>
                        <w:t>PROJEKTOWANIE – NADZORY</w:t>
                      </w:r>
                    </w:p>
                    <w:p w14:paraId="75F2D1F8" w14:textId="77777777" w:rsidR="003F431F" w:rsidRDefault="003F431F" w:rsidP="00A863B8">
                      <w:pPr>
                        <w:pStyle w:val="Podtytu"/>
                        <w:spacing w:before="120"/>
                        <w:rPr>
                          <w:rStyle w:val="Wyrnienieintensywne"/>
                          <w:color w:val="0070C0"/>
                          <w:szCs w:val="32"/>
                        </w:rPr>
                      </w:pPr>
                      <w:r>
                        <w:rPr>
                          <w:rStyle w:val="Wyrnienieintensywne"/>
                          <w:color w:val="0070C0"/>
                          <w:szCs w:val="32"/>
                        </w:rPr>
                        <w:t>„PRO-NAD”</w:t>
                      </w:r>
                    </w:p>
                    <w:p w14:paraId="7F6E1977" w14:textId="77777777" w:rsidR="003F431F" w:rsidRDefault="003F431F" w:rsidP="00A863B8">
                      <w:pPr>
                        <w:pStyle w:val="Podtytu"/>
                        <w:spacing w:before="120"/>
                        <w:jc w:val="left"/>
                        <w:rPr>
                          <w:rStyle w:val="Wyrnienieintensywne"/>
                          <w:color w:val="0070C0"/>
                        </w:rPr>
                      </w:pPr>
                      <w:r>
                        <w:rPr>
                          <w:rStyle w:val="Wyrnienieintensywne"/>
                          <w:color w:val="0070C0"/>
                        </w:rPr>
                        <w:t xml:space="preserve">                                           Bohdan Nieciecki                                                            </w:t>
                      </w:r>
                    </w:p>
                    <w:p w14:paraId="3DD3EC88" w14:textId="77777777" w:rsidR="003F431F" w:rsidRDefault="003F431F" w:rsidP="00A863B8">
                      <w:pPr>
                        <w:pStyle w:val="Podtytu"/>
                        <w:spacing w:before="120"/>
                        <w:jc w:val="left"/>
                        <w:rPr>
                          <w:rStyle w:val="Wyrnienieintensywne"/>
                          <w:color w:val="0070C0"/>
                        </w:rPr>
                      </w:pPr>
                      <w:r>
                        <w:rPr>
                          <w:rStyle w:val="Wyrnienieintensywne"/>
                          <w:color w:val="0070C0"/>
                        </w:rPr>
                        <w:t xml:space="preserve">        11-015 Olsztynek ul. Kolejowa 3/24      </w:t>
                      </w:r>
                      <w:r>
                        <w:rPr>
                          <w:rStyle w:val="Wyrnienieintensywne"/>
                          <w:color w:val="0070C0"/>
                        </w:rPr>
                        <w:sym w:font="Wingdings" w:char="F028"/>
                      </w:r>
                      <w:r>
                        <w:rPr>
                          <w:rStyle w:val="Wyrnienieintensywne"/>
                          <w:color w:val="0070C0"/>
                        </w:rPr>
                        <w:t xml:space="preserve"> 601 200 679</w:t>
                      </w:r>
                    </w:p>
                    <w:p w14:paraId="0625F274" w14:textId="77777777" w:rsidR="003F431F" w:rsidRPr="00190254" w:rsidRDefault="003F431F" w:rsidP="00A863B8">
                      <w:pPr>
                        <w:spacing w:before="120"/>
                        <w:jc w:val="center"/>
                        <w:rPr>
                          <w:rStyle w:val="Wyrnienieintensywne"/>
                          <w:color w:val="0070C0"/>
                        </w:rPr>
                      </w:pPr>
                      <w:r w:rsidRPr="00190254">
                        <w:rPr>
                          <w:rStyle w:val="Wyrnienieintensywne"/>
                          <w:color w:val="0070C0"/>
                        </w:rPr>
                        <w:t>E mail bohdan.nieciecki2@wp.pl</w:t>
                      </w:r>
                    </w:p>
                    <w:p w14:paraId="78D305D5" w14:textId="77777777" w:rsidR="003F431F" w:rsidRPr="00190254" w:rsidRDefault="003F431F" w:rsidP="00A863B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724112F" wp14:editId="0DB3DA18">
            <wp:extent cx="1362747" cy="1924050"/>
            <wp:effectExtent l="195580" t="185420" r="185420" b="1854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271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699651" w14:textId="77777777" w:rsidR="00A863B8" w:rsidRDefault="00A863B8" w:rsidP="00A863B8">
      <w:pPr>
        <w:pStyle w:val="Nagwek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56"/>
        </w:rPr>
        <w:t>PROGRAM FUNKCJONALNO UŻYTKOWY</w:t>
      </w:r>
    </w:p>
    <w:p w14:paraId="26B857C0" w14:textId="77777777" w:rsidR="00A863B8" w:rsidRDefault="00A863B8" w:rsidP="00A863B8">
      <w:pPr>
        <w:pStyle w:val="Nagwek3"/>
        <w:ind w:left="0"/>
        <w:rPr>
          <w:rFonts w:ascii="Times New Roman" w:hAnsi="Times New Roman"/>
        </w:rPr>
      </w:pPr>
      <w:r w:rsidRPr="00422F08">
        <w:rPr>
          <w:rFonts w:ascii="Times New Roman" w:hAnsi="Times New Roman"/>
          <w:i/>
        </w:rPr>
        <w:t>Inwestycja</w:t>
      </w:r>
      <w:r>
        <w:rPr>
          <w:rFonts w:ascii="Times New Roman" w:hAnsi="Times New Roman"/>
        </w:rPr>
        <w:t xml:space="preserve">: </w:t>
      </w:r>
    </w:p>
    <w:p w14:paraId="090B2EAE" w14:textId="77777777" w:rsidR="00A863B8" w:rsidRPr="00D543A8" w:rsidRDefault="00A863B8" w:rsidP="00F67B6B">
      <w:pPr>
        <w:jc w:val="center"/>
        <w:rPr>
          <w:rFonts w:cs="Arial"/>
          <w:b/>
          <w:bCs/>
          <w:i/>
          <w:sz w:val="40"/>
          <w:szCs w:val="40"/>
          <w:u w:val="single"/>
        </w:rPr>
      </w:pPr>
      <w:r w:rsidRPr="00D543A8">
        <w:rPr>
          <w:rFonts w:cs="Tahoma"/>
          <w:b/>
          <w:color w:val="000000"/>
          <w:sz w:val="40"/>
          <w:szCs w:val="40"/>
        </w:rPr>
        <w:t xml:space="preserve">„Przebudowa </w:t>
      </w:r>
      <w:r>
        <w:rPr>
          <w:rFonts w:cs="Tahoma"/>
          <w:b/>
          <w:color w:val="000000"/>
          <w:sz w:val="40"/>
          <w:szCs w:val="40"/>
        </w:rPr>
        <w:t>dr</w:t>
      </w:r>
      <w:r w:rsidR="00E72DDE">
        <w:rPr>
          <w:rFonts w:cs="Tahoma"/>
          <w:b/>
          <w:color w:val="000000"/>
          <w:sz w:val="40"/>
          <w:szCs w:val="40"/>
        </w:rPr>
        <w:t>o</w:t>
      </w:r>
      <w:r w:rsidR="00E75041">
        <w:rPr>
          <w:rFonts w:cs="Tahoma"/>
          <w:b/>
          <w:color w:val="000000"/>
          <w:sz w:val="40"/>
          <w:szCs w:val="40"/>
        </w:rPr>
        <w:t>g</w:t>
      </w:r>
      <w:r w:rsidR="00E72DDE">
        <w:rPr>
          <w:rFonts w:cs="Tahoma"/>
          <w:b/>
          <w:color w:val="000000"/>
          <w:sz w:val="40"/>
          <w:szCs w:val="40"/>
        </w:rPr>
        <w:t>i</w:t>
      </w:r>
      <w:r>
        <w:rPr>
          <w:rFonts w:cs="Tahoma"/>
          <w:b/>
          <w:color w:val="000000"/>
          <w:sz w:val="40"/>
          <w:szCs w:val="40"/>
        </w:rPr>
        <w:t xml:space="preserve"> gminn</w:t>
      </w:r>
      <w:r w:rsidR="00E72DDE">
        <w:rPr>
          <w:rFonts w:cs="Tahoma"/>
          <w:b/>
          <w:color w:val="000000"/>
          <w:sz w:val="40"/>
          <w:szCs w:val="40"/>
        </w:rPr>
        <w:t>ej</w:t>
      </w:r>
      <w:r w:rsidR="00B06E04">
        <w:rPr>
          <w:rFonts w:cs="Tahoma"/>
          <w:b/>
          <w:color w:val="000000"/>
          <w:sz w:val="40"/>
          <w:szCs w:val="40"/>
        </w:rPr>
        <w:t xml:space="preserve"> publicznej</w:t>
      </w:r>
      <w:r w:rsidR="007E39F4">
        <w:rPr>
          <w:rFonts w:cs="Tahoma"/>
          <w:b/>
          <w:color w:val="000000"/>
          <w:sz w:val="40"/>
          <w:szCs w:val="40"/>
        </w:rPr>
        <w:t xml:space="preserve"> w miejscowości</w:t>
      </w:r>
      <w:r>
        <w:rPr>
          <w:rFonts w:cs="Tahoma"/>
          <w:b/>
          <w:color w:val="000000"/>
          <w:sz w:val="40"/>
          <w:szCs w:val="40"/>
        </w:rPr>
        <w:t xml:space="preserve"> </w:t>
      </w:r>
      <w:r w:rsidR="00E72DDE">
        <w:rPr>
          <w:rFonts w:cs="Tahoma"/>
          <w:b/>
          <w:color w:val="000000"/>
          <w:sz w:val="40"/>
          <w:szCs w:val="40"/>
        </w:rPr>
        <w:t>Nowa Wieś</w:t>
      </w:r>
      <w:r w:rsidR="00B06E04">
        <w:rPr>
          <w:rFonts w:cs="Tahoma"/>
          <w:b/>
          <w:color w:val="000000"/>
          <w:sz w:val="40"/>
          <w:szCs w:val="40"/>
        </w:rPr>
        <w:t xml:space="preserve"> w ciągu drogi publicznej DW 598 – DP 1468N (Nowa Wieś)</w:t>
      </w:r>
      <w:r w:rsidRPr="00D543A8">
        <w:rPr>
          <w:rFonts w:cs="Arial"/>
          <w:b/>
          <w:bCs/>
          <w:i/>
          <w:sz w:val="40"/>
          <w:szCs w:val="40"/>
        </w:rPr>
        <w:t>”.</w:t>
      </w:r>
    </w:p>
    <w:p w14:paraId="0D0A7918" w14:textId="77777777" w:rsidR="00A863B8" w:rsidRDefault="00A863B8" w:rsidP="00A863B8">
      <w:pPr>
        <w:spacing w:after="0"/>
        <w:rPr>
          <w:b/>
          <w:i/>
          <w:sz w:val="32"/>
        </w:rPr>
      </w:pPr>
      <w:r w:rsidRPr="00422F08">
        <w:rPr>
          <w:b/>
          <w:i/>
          <w:sz w:val="28"/>
          <w:szCs w:val="28"/>
        </w:rPr>
        <w:t>Branża</w:t>
      </w:r>
      <w:r>
        <w:rPr>
          <w:b/>
          <w:i/>
          <w:sz w:val="32"/>
        </w:rPr>
        <w:t>:</w:t>
      </w:r>
      <w:r>
        <w:rPr>
          <w:b/>
          <w:i/>
          <w:sz w:val="32"/>
        </w:rPr>
        <w:tab/>
        <w:t>Drogowa</w:t>
      </w:r>
    </w:p>
    <w:p w14:paraId="65D443D1" w14:textId="77777777" w:rsidR="00AF41F1" w:rsidRPr="00AF41F1" w:rsidRDefault="00A863B8" w:rsidP="00A863B8">
      <w:pPr>
        <w:spacing w:after="0" w:line="240" w:lineRule="auto"/>
        <w:rPr>
          <w:rFonts w:eastAsia="Times New Roman"/>
          <w:b/>
          <w:bCs/>
          <w:color w:val="000000"/>
          <w:sz w:val="32"/>
          <w:szCs w:val="32"/>
          <w:lang w:eastAsia="pl-PL"/>
        </w:rPr>
      </w:pPr>
      <w:r w:rsidRPr="00422F08">
        <w:rPr>
          <w:b/>
          <w:i/>
          <w:sz w:val="28"/>
          <w:szCs w:val="28"/>
        </w:rPr>
        <w:t>Obiekt</w:t>
      </w:r>
      <w:r>
        <w:rPr>
          <w:b/>
          <w:i/>
          <w:sz w:val="32"/>
        </w:rPr>
        <w:t>:</w:t>
      </w:r>
      <w:r>
        <w:rPr>
          <w:b/>
          <w:i/>
          <w:sz w:val="32"/>
        </w:rPr>
        <w:tab/>
      </w:r>
      <w:r w:rsidR="00E72DDE">
        <w:rPr>
          <w:rFonts w:eastAsia="Times New Roman"/>
          <w:b/>
          <w:bCs/>
          <w:color w:val="000000"/>
          <w:sz w:val="32"/>
          <w:szCs w:val="32"/>
          <w:lang w:eastAsia="pl-PL"/>
        </w:rPr>
        <w:t>Droga gminna</w:t>
      </w:r>
      <w:r w:rsidR="000246B4">
        <w:rPr>
          <w:rFonts w:eastAsia="Times New Roman"/>
          <w:b/>
          <w:bCs/>
          <w:color w:val="000000"/>
          <w:sz w:val="32"/>
          <w:szCs w:val="32"/>
          <w:lang w:eastAsia="pl-PL"/>
        </w:rPr>
        <w:t xml:space="preserve"> publiczna nr 165009N</w:t>
      </w:r>
    </w:p>
    <w:p w14:paraId="1B3A8850" w14:textId="77777777" w:rsidR="00A863B8" w:rsidRDefault="00A863B8" w:rsidP="00A863B8">
      <w:pPr>
        <w:spacing w:after="0" w:line="240" w:lineRule="auto"/>
        <w:rPr>
          <w:rFonts w:eastAsia="Times New Roman"/>
          <w:b/>
          <w:bCs/>
          <w:color w:val="000000"/>
          <w:sz w:val="32"/>
          <w:szCs w:val="32"/>
          <w:lang w:eastAsia="pl-PL"/>
        </w:rPr>
      </w:pPr>
      <w:r w:rsidRPr="00422F08">
        <w:rPr>
          <w:rFonts w:eastAsia="Times New Roman"/>
          <w:b/>
          <w:bCs/>
          <w:i/>
          <w:color w:val="000000"/>
          <w:sz w:val="28"/>
          <w:szCs w:val="28"/>
          <w:lang w:eastAsia="pl-PL"/>
        </w:rPr>
        <w:t>Kategoria obiektu</w:t>
      </w:r>
      <w:r>
        <w:rPr>
          <w:rFonts w:eastAsia="Times New Roman"/>
          <w:b/>
          <w:bCs/>
          <w:color w:val="000000"/>
          <w:sz w:val="32"/>
          <w:szCs w:val="32"/>
          <w:lang w:eastAsia="pl-PL"/>
        </w:rPr>
        <w:t xml:space="preserve"> :</w:t>
      </w:r>
      <w:r>
        <w:rPr>
          <w:rFonts w:eastAsia="Times New Roman"/>
          <w:b/>
          <w:bCs/>
          <w:color w:val="000000"/>
          <w:sz w:val="32"/>
          <w:szCs w:val="32"/>
          <w:lang w:eastAsia="pl-PL"/>
        </w:rPr>
        <w:tab/>
        <w:t>XXV</w:t>
      </w:r>
    </w:p>
    <w:p w14:paraId="2F8C214E" w14:textId="77777777" w:rsidR="00A863B8" w:rsidRDefault="00A863B8" w:rsidP="00A863B8">
      <w:pPr>
        <w:spacing w:after="0" w:line="240" w:lineRule="auto"/>
        <w:rPr>
          <w:rFonts w:eastAsia="Times New Roman"/>
          <w:b/>
          <w:bCs/>
          <w:color w:val="000000"/>
          <w:sz w:val="32"/>
          <w:szCs w:val="32"/>
          <w:lang w:eastAsia="pl-PL"/>
        </w:rPr>
      </w:pPr>
    </w:p>
    <w:p w14:paraId="2DE688AD" w14:textId="77777777" w:rsidR="00AF41F1" w:rsidRPr="00585792" w:rsidRDefault="00A863B8" w:rsidP="00B06E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i/>
          <w:sz w:val="32"/>
        </w:rPr>
        <w:t xml:space="preserve">Adres </w:t>
      </w:r>
      <w:r w:rsidRPr="00122441">
        <w:rPr>
          <w:b/>
          <w:i/>
          <w:sz w:val="32"/>
        </w:rPr>
        <w:t xml:space="preserve">: </w:t>
      </w:r>
      <w:r w:rsidR="00B06E04">
        <w:rPr>
          <w:b/>
          <w:i/>
          <w:sz w:val="32"/>
        </w:rPr>
        <w:t>Droga w miejscowości Nowa Wieś dz. Nr</w:t>
      </w:r>
      <w:r w:rsidR="000246B4">
        <w:rPr>
          <w:b/>
          <w:i/>
          <w:sz w:val="32"/>
        </w:rPr>
        <w:t xml:space="preserve"> 256;</w:t>
      </w:r>
      <w:r w:rsidR="00B06E04">
        <w:rPr>
          <w:b/>
          <w:i/>
          <w:sz w:val="32"/>
        </w:rPr>
        <w:t xml:space="preserve"> 280/5 obr.</w:t>
      </w:r>
      <w:r w:rsidR="000246B4">
        <w:rPr>
          <w:b/>
          <w:i/>
          <w:sz w:val="32"/>
        </w:rPr>
        <w:t>16 Nowa Wieś</w:t>
      </w:r>
    </w:p>
    <w:p w14:paraId="00161870" w14:textId="77777777" w:rsidR="00AF41F1" w:rsidRDefault="00AF41F1" w:rsidP="00A863B8">
      <w:pPr>
        <w:spacing w:after="0"/>
        <w:rPr>
          <w:b/>
          <w:i/>
          <w:sz w:val="32"/>
        </w:rPr>
      </w:pPr>
    </w:p>
    <w:p w14:paraId="6AB42E04" w14:textId="77777777" w:rsidR="00A863B8" w:rsidRDefault="00A863B8" w:rsidP="00A863B8">
      <w:pPr>
        <w:spacing w:after="0"/>
        <w:rPr>
          <w:b/>
          <w:i/>
          <w:sz w:val="32"/>
        </w:rPr>
      </w:pPr>
      <w:r>
        <w:rPr>
          <w:b/>
          <w:i/>
          <w:sz w:val="32"/>
        </w:rPr>
        <w:t>Inwestor:</w:t>
      </w:r>
      <w:r>
        <w:rPr>
          <w:b/>
          <w:i/>
          <w:sz w:val="32"/>
        </w:rPr>
        <w:tab/>
      </w:r>
      <w:r>
        <w:rPr>
          <w:b/>
          <w:i/>
          <w:sz w:val="32"/>
        </w:rPr>
        <w:tab/>
        <w:t xml:space="preserve">Gmina </w:t>
      </w:r>
      <w:r w:rsidR="000246B4">
        <w:rPr>
          <w:b/>
          <w:i/>
          <w:sz w:val="32"/>
        </w:rPr>
        <w:t>Purda</w:t>
      </w:r>
    </w:p>
    <w:p w14:paraId="1D564B8A" w14:textId="77777777" w:rsidR="00A863B8" w:rsidRDefault="000246B4" w:rsidP="00A863B8">
      <w:pPr>
        <w:spacing w:after="0"/>
        <w:ind w:left="1418" w:firstLine="709"/>
        <w:rPr>
          <w:b/>
          <w:i/>
          <w:sz w:val="32"/>
        </w:rPr>
      </w:pPr>
      <w:r>
        <w:rPr>
          <w:b/>
          <w:i/>
          <w:sz w:val="32"/>
        </w:rPr>
        <w:t>Purda 19</w:t>
      </w:r>
    </w:p>
    <w:p w14:paraId="129CA675" w14:textId="77777777" w:rsidR="00A863B8" w:rsidRPr="008F490F" w:rsidRDefault="00A863B8" w:rsidP="008F490F">
      <w:pPr>
        <w:spacing w:after="0"/>
        <w:ind w:left="1418" w:firstLine="709"/>
        <w:rPr>
          <w:b/>
          <w:i/>
          <w:sz w:val="32"/>
        </w:rPr>
      </w:pPr>
      <w:r>
        <w:rPr>
          <w:b/>
          <w:i/>
          <w:sz w:val="32"/>
        </w:rPr>
        <w:t>11-</w:t>
      </w:r>
      <w:r w:rsidR="000246B4">
        <w:rPr>
          <w:b/>
          <w:i/>
          <w:sz w:val="32"/>
        </w:rPr>
        <w:t>030 Purda</w:t>
      </w:r>
    </w:p>
    <w:p w14:paraId="1EAA8842" w14:textId="77777777" w:rsidR="00A863B8" w:rsidRDefault="00A863B8" w:rsidP="00A863B8">
      <w:pPr>
        <w:pStyle w:val="Nagwek6"/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Opracował: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i/>
          <w:szCs w:val="24"/>
        </w:rPr>
        <w:t>tech. Bohdan Nieciecki</w:t>
      </w:r>
    </w:p>
    <w:p w14:paraId="0F3A16D5" w14:textId="77777777" w:rsidR="00A863B8" w:rsidRDefault="00A863B8" w:rsidP="00A863B8">
      <w:pPr>
        <w:spacing w:after="0"/>
        <w:ind w:left="709"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Upr. W spec. Konstrukcyjno – inżynieryjnej</w:t>
      </w:r>
    </w:p>
    <w:p w14:paraId="428AAE77" w14:textId="77777777" w:rsidR="00A863B8" w:rsidRDefault="00A863B8" w:rsidP="00A863B8">
      <w:pPr>
        <w:ind w:left="709" w:firstLine="70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w zakresie dróg Nr 171/91/OL</w:t>
      </w:r>
    </w:p>
    <w:p w14:paraId="5D53D0D6" w14:textId="25702BC6" w:rsidR="00A863B8" w:rsidRPr="006F3876" w:rsidRDefault="00A863B8" w:rsidP="00A863B8">
      <w:pPr>
        <w:pStyle w:val="Tekstpodstawowy"/>
        <w:rPr>
          <w:rFonts w:ascii="Arial" w:hAnsi="Arial"/>
        </w:rPr>
      </w:pPr>
      <w:r>
        <w:rPr>
          <w:rFonts w:ascii="Arial" w:hAnsi="Arial"/>
        </w:rPr>
        <w:t>Olsztynek</w:t>
      </w:r>
      <w:r w:rsidR="00454203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 w:rsidR="00454203" w:rsidRPr="00454203">
        <w:rPr>
          <w:rFonts w:ascii="Arial" w:hAnsi="Arial"/>
        </w:rPr>
        <w:t>kwiecień</w:t>
      </w:r>
      <w:r w:rsidRPr="00454203">
        <w:rPr>
          <w:rFonts w:ascii="Arial" w:hAnsi="Arial"/>
        </w:rPr>
        <w:t xml:space="preserve">  20</w:t>
      </w:r>
      <w:r w:rsidR="00454203" w:rsidRPr="00454203">
        <w:rPr>
          <w:rFonts w:ascii="Arial" w:hAnsi="Arial"/>
        </w:rPr>
        <w:t>22</w:t>
      </w:r>
      <w:r w:rsidRPr="00454203">
        <w:rPr>
          <w:rFonts w:ascii="Arial" w:hAnsi="Arial"/>
        </w:rPr>
        <w:t xml:space="preserve"> r.</w:t>
      </w:r>
      <w:r w:rsidR="00454203"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B00C20">
        <w:rPr>
          <w:rFonts w:ascii="Arial" w:hAnsi="Arial"/>
          <w:b/>
          <w:sz w:val="36"/>
          <w:szCs w:val="36"/>
        </w:rPr>
        <w:t xml:space="preserve">Egz </w:t>
      </w:r>
    </w:p>
    <w:p w14:paraId="737F9820" w14:textId="77777777" w:rsidR="001971CD" w:rsidRDefault="001971CD" w:rsidP="00A863B8">
      <w:pPr>
        <w:tabs>
          <w:tab w:val="left" w:pos="1524"/>
        </w:tabs>
        <w:rPr>
          <w:b/>
          <w:sz w:val="32"/>
          <w:szCs w:val="32"/>
        </w:rPr>
      </w:pPr>
    </w:p>
    <w:p w14:paraId="00FC0388" w14:textId="77777777" w:rsidR="007E39F4" w:rsidRDefault="007E39F4" w:rsidP="00DF32A0">
      <w:pPr>
        <w:jc w:val="center"/>
        <w:rPr>
          <w:b/>
          <w:sz w:val="32"/>
          <w:szCs w:val="32"/>
        </w:rPr>
      </w:pPr>
    </w:p>
    <w:p w14:paraId="5F202E47" w14:textId="77777777" w:rsidR="00C77FE8" w:rsidRDefault="00C77FE8" w:rsidP="00DF32A0">
      <w:pPr>
        <w:jc w:val="center"/>
        <w:rPr>
          <w:b/>
          <w:sz w:val="32"/>
          <w:szCs w:val="32"/>
        </w:rPr>
      </w:pPr>
    </w:p>
    <w:p w14:paraId="709C4AA2" w14:textId="77777777" w:rsidR="00C77FE8" w:rsidRDefault="00C77FE8" w:rsidP="00DF32A0">
      <w:pPr>
        <w:jc w:val="center"/>
        <w:rPr>
          <w:b/>
          <w:sz w:val="32"/>
          <w:szCs w:val="32"/>
        </w:rPr>
      </w:pPr>
    </w:p>
    <w:p w14:paraId="36E82349" w14:textId="77777777" w:rsidR="00001AEF" w:rsidRDefault="006971EF" w:rsidP="00DF32A0">
      <w:pPr>
        <w:jc w:val="center"/>
        <w:rPr>
          <w:b/>
          <w:sz w:val="32"/>
          <w:szCs w:val="32"/>
        </w:rPr>
      </w:pPr>
      <w:r w:rsidRPr="00DF32A0">
        <w:rPr>
          <w:b/>
          <w:sz w:val="32"/>
          <w:szCs w:val="32"/>
        </w:rPr>
        <w:t>Program Funkcjonalno-Użytkowy</w:t>
      </w:r>
    </w:p>
    <w:p w14:paraId="029E79DF" w14:textId="77777777" w:rsidR="004C2D4E" w:rsidRPr="00DF32A0" w:rsidRDefault="004C2D4E" w:rsidP="00DF32A0">
      <w:pPr>
        <w:jc w:val="center"/>
        <w:rPr>
          <w:b/>
          <w:sz w:val="32"/>
          <w:szCs w:val="32"/>
        </w:rPr>
      </w:pPr>
    </w:p>
    <w:p w14:paraId="14B60507" w14:textId="77777777" w:rsidR="004C2D4E" w:rsidRPr="004C2D4E" w:rsidRDefault="004C2D4E" w:rsidP="004C2D4E">
      <w:pPr>
        <w:pStyle w:val="Akapitzlist"/>
        <w:numPr>
          <w:ilvl w:val="0"/>
          <w:numId w:val="6"/>
        </w:numPr>
        <w:rPr>
          <w:b/>
          <w:i/>
        </w:rPr>
      </w:pPr>
      <w:r w:rsidRPr="004C2D4E">
        <w:rPr>
          <w:b/>
          <w:i/>
        </w:rPr>
        <w:t>Nazwa przedmiotu zamówienia</w:t>
      </w:r>
      <w:r w:rsidR="00255E7A">
        <w:rPr>
          <w:b/>
          <w:i/>
        </w:rPr>
        <w:t>:</w:t>
      </w:r>
    </w:p>
    <w:p w14:paraId="25EBAD0C" w14:textId="77777777" w:rsidR="004C2D4E" w:rsidRPr="004C2D4E" w:rsidRDefault="004C2D4E" w:rsidP="004C2D4E">
      <w:pPr>
        <w:pStyle w:val="Akapitzlist"/>
        <w:ind w:left="1080"/>
      </w:pPr>
    </w:p>
    <w:p w14:paraId="5D5A651F" w14:textId="77777777" w:rsidR="000246B4" w:rsidRPr="000246B4" w:rsidRDefault="000246B4" w:rsidP="000246B4">
      <w:pPr>
        <w:ind w:left="720"/>
        <w:jc w:val="center"/>
        <w:rPr>
          <w:rFonts w:cs="Arial"/>
          <w:b/>
          <w:bCs/>
          <w:i/>
          <w:sz w:val="24"/>
          <w:szCs w:val="24"/>
          <w:u w:val="single"/>
        </w:rPr>
      </w:pPr>
      <w:r w:rsidRPr="000246B4">
        <w:rPr>
          <w:rFonts w:cs="Tahoma"/>
          <w:b/>
          <w:color w:val="000000"/>
          <w:sz w:val="24"/>
          <w:szCs w:val="24"/>
        </w:rPr>
        <w:t>„Przebudowa drogi gminnej publicznej w miejscowości Nowa Wieś w ciągu drogi publicznej DW 598 – DP 1468N (Nowa Wieś)</w:t>
      </w:r>
      <w:r w:rsidRPr="000246B4">
        <w:rPr>
          <w:rFonts w:cs="Arial"/>
          <w:b/>
          <w:bCs/>
          <w:i/>
          <w:sz w:val="24"/>
          <w:szCs w:val="24"/>
        </w:rPr>
        <w:t>”.</w:t>
      </w:r>
    </w:p>
    <w:p w14:paraId="6FE64634" w14:textId="77777777" w:rsidR="004C2D4E" w:rsidRPr="004C2D4E" w:rsidRDefault="004C2D4E" w:rsidP="004C2D4E">
      <w:pPr>
        <w:pStyle w:val="Akapitzlist"/>
        <w:numPr>
          <w:ilvl w:val="0"/>
          <w:numId w:val="6"/>
        </w:numPr>
        <w:rPr>
          <w:b/>
          <w:i/>
        </w:rPr>
      </w:pPr>
      <w:r w:rsidRPr="004C2D4E">
        <w:rPr>
          <w:b/>
          <w:i/>
        </w:rPr>
        <w:t>Nazwa i kody CPV</w:t>
      </w:r>
      <w:r w:rsidR="00255E7A">
        <w:rPr>
          <w:b/>
          <w:i/>
        </w:rPr>
        <w:t>:</w:t>
      </w:r>
    </w:p>
    <w:p w14:paraId="702020F7" w14:textId="77777777" w:rsidR="004C2D4E" w:rsidRDefault="004C2D4E" w:rsidP="004C2D4E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Verdana" w:hAnsi="Verdana" w:cs="Verdana"/>
          <w:sz w:val="20"/>
          <w:szCs w:val="20"/>
        </w:rPr>
      </w:pPr>
    </w:p>
    <w:p w14:paraId="1B9D891C" w14:textId="77777777" w:rsidR="004C2D4E" w:rsidRDefault="00104C65" w:rsidP="002A23A9">
      <w:pPr>
        <w:pStyle w:val="Akapitzlist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634FA">
        <w:rPr>
          <w:rFonts w:ascii="Times New Roman" w:hAnsi="Times New Roman" w:cs="Times New Roman"/>
          <w:sz w:val="24"/>
          <w:szCs w:val="24"/>
        </w:rPr>
        <w:t>71320000-7 – Usługi inżynieryjne w zakresie projektowania.</w:t>
      </w:r>
    </w:p>
    <w:p w14:paraId="05A1C7E0" w14:textId="77777777" w:rsidR="00282E8C" w:rsidRPr="00A634FA" w:rsidRDefault="00282E8C" w:rsidP="002A23A9">
      <w:pPr>
        <w:pStyle w:val="Akapitzlist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82E8C">
        <w:rPr>
          <w:rFonts w:ascii="Times New Roman" w:hAnsi="Times New Roman" w:cs="Times New Roman"/>
          <w:spacing w:val="-2"/>
          <w:sz w:val="24"/>
          <w:szCs w:val="24"/>
        </w:rPr>
        <w:t>74232200-6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Usługi inżynierii</w:t>
      </w:r>
      <w:r w:rsidRPr="00282E8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 xml:space="preserve">projektowej </w:t>
      </w:r>
      <w:r w:rsidRPr="00282E8C">
        <w:rPr>
          <w:rFonts w:ascii="Times New Roman" w:hAnsi="Times New Roman" w:cs="Times New Roman"/>
          <w:sz w:val="24"/>
          <w:szCs w:val="24"/>
        </w:rPr>
        <w:t>w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zakresie</w:t>
      </w:r>
      <w:r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 xml:space="preserve">inżynierii 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>lądowej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z w:val="24"/>
          <w:szCs w:val="24"/>
        </w:rPr>
        <w:t>i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 xml:space="preserve"> wodnej</w:t>
      </w:r>
    </w:p>
    <w:p w14:paraId="2A7D818B" w14:textId="77777777" w:rsidR="00A634FA" w:rsidRPr="00A634FA" w:rsidRDefault="00147119" w:rsidP="00147119">
      <w:pPr>
        <w:tabs>
          <w:tab w:val="left" w:pos="2289"/>
        </w:tabs>
        <w:spacing w:after="0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</w:t>
      </w:r>
      <w:r w:rsidR="00A634FA" w:rsidRPr="00A634FA">
        <w:rPr>
          <w:rFonts w:ascii="Times New Roman" w:hAnsi="Times New Roman" w:cs="Times New Roman"/>
          <w:spacing w:val="-2"/>
          <w:sz w:val="24"/>
          <w:szCs w:val="24"/>
        </w:rPr>
        <w:t xml:space="preserve"> 74262100-4 -</w:t>
      </w:r>
      <w:r w:rsidR="00A634FA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 w:rsidR="00A634FA" w:rsidRPr="00A634FA">
        <w:rPr>
          <w:rFonts w:ascii="Times New Roman" w:hAnsi="Times New Roman" w:cs="Times New Roman"/>
          <w:spacing w:val="-1"/>
          <w:sz w:val="24"/>
          <w:szCs w:val="24"/>
        </w:rPr>
        <w:t>Usługi nadzorowania</w:t>
      </w:r>
      <w:r w:rsidR="00A634FA" w:rsidRPr="00A63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634FA" w:rsidRPr="00A634FA">
        <w:rPr>
          <w:rFonts w:ascii="Times New Roman" w:hAnsi="Times New Roman" w:cs="Times New Roman"/>
          <w:spacing w:val="-2"/>
          <w:sz w:val="24"/>
          <w:szCs w:val="24"/>
        </w:rPr>
        <w:t>placu</w:t>
      </w:r>
      <w:r w:rsidR="00A634FA" w:rsidRPr="00A63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634FA">
        <w:rPr>
          <w:rFonts w:ascii="Times New Roman" w:hAnsi="Times New Roman" w:cs="Times New Roman"/>
          <w:spacing w:val="-2"/>
          <w:sz w:val="24"/>
          <w:szCs w:val="24"/>
        </w:rPr>
        <w:t>budowy</w:t>
      </w:r>
    </w:p>
    <w:p w14:paraId="2BDF6892" w14:textId="77777777" w:rsidR="00104C65" w:rsidRPr="00A634FA" w:rsidRDefault="00104C65" w:rsidP="002A23A9">
      <w:pPr>
        <w:pStyle w:val="Akapitzlist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634FA">
        <w:rPr>
          <w:rFonts w:ascii="Times New Roman" w:hAnsi="Times New Roman" w:cs="Times New Roman"/>
          <w:sz w:val="24"/>
          <w:szCs w:val="24"/>
        </w:rPr>
        <w:t>45233142-6 – Roboty w zakresie naprawy dróg.</w:t>
      </w:r>
    </w:p>
    <w:p w14:paraId="34BB6FEC" w14:textId="77777777" w:rsidR="00104C65" w:rsidRPr="00A634FA" w:rsidRDefault="00104C65" w:rsidP="002A23A9">
      <w:pPr>
        <w:pStyle w:val="Akapitzlist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A634FA">
        <w:rPr>
          <w:rFonts w:ascii="Times New Roman" w:hAnsi="Times New Roman" w:cs="Times New Roman"/>
          <w:sz w:val="24"/>
          <w:szCs w:val="24"/>
        </w:rPr>
        <w:t>45233120-6 – Roboty w zakresie budowy dróg.</w:t>
      </w:r>
    </w:p>
    <w:p w14:paraId="15C18422" w14:textId="77777777" w:rsidR="00A634FA" w:rsidRPr="00A634FA" w:rsidRDefault="00A634FA" w:rsidP="002A23A9">
      <w:pPr>
        <w:pStyle w:val="Akapitzlist"/>
        <w:spacing w:line="240" w:lineRule="auto"/>
        <w:ind w:left="709"/>
        <w:rPr>
          <w:rFonts w:ascii="Times New Roman" w:hAnsi="Times New Roman" w:cs="Times New Roman"/>
          <w:spacing w:val="-2"/>
          <w:sz w:val="24"/>
          <w:szCs w:val="24"/>
        </w:rPr>
      </w:pPr>
      <w:r w:rsidRPr="00A634FA">
        <w:rPr>
          <w:rFonts w:ascii="Times New Roman" w:hAnsi="Times New Roman" w:cs="Times New Roman"/>
          <w:spacing w:val="-2"/>
          <w:sz w:val="24"/>
          <w:szCs w:val="24"/>
        </w:rPr>
        <w:t>45111000-8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Roboty</w:t>
      </w:r>
      <w:r w:rsidRPr="00A634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z w:val="24"/>
          <w:szCs w:val="24"/>
        </w:rPr>
        <w:t>w</w:t>
      </w:r>
      <w:r w:rsidRPr="00A634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zakresie</w:t>
      </w:r>
      <w:r w:rsidRPr="00A63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przygotowania</w:t>
      </w:r>
      <w:r w:rsidRPr="00A634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terenu</w:t>
      </w:r>
      <w:r w:rsidRPr="00A63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pod</w:t>
      </w:r>
      <w:r w:rsidRPr="00A634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budowę</w:t>
      </w:r>
      <w:r w:rsidRPr="00A634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z w:val="24"/>
          <w:szCs w:val="24"/>
        </w:rPr>
        <w:t>i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 xml:space="preserve"> roboty</w:t>
      </w:r>
      <w:r w:rsidRPr="00A63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2"/>
          <w:sz w:val="24"/>
          <w:szCs w:val="24"/>
        </w:rPr>
        <w:t>ziemne</w:t>
      </w:r>
    </w:p>
    <w:p w14:paraId="3BF6C632" w14:textId="77777777" w:rsidR="004C2D4E" w:rsidRPr="00A634FA" w:rsidRDefault="00A634FA" w:rsidP="002A23A9">
      <w:pPr>
        <w:pStyle w:val="Akapitzlist"/>
        <w:spacing w:after="0" w:line="240" w:lineRule="auto"/>
        <w:ind w:left="709"/>
        <w:rPr>
          <w:rFonts w:ascii="Times New Roman" w:hAnsi="Times New Roman" w:cs="Times New Roman"/>
          <w:spacing w:val="-1"/>
          <w:sz w:val="24"/>
          <w:szCs w:val="24"/>
        </w:rPr>
      </w:pPr>
      <w:r w:rsidRPr="00A634FA">
        <w:rPr>
          <w:rFonts w:ascii="Times New Roman" w:hAnsi="Times New Roman" w:cs="Times New Roman"/>
          <w:spacing w:val="-2"/>
          <w:sz w:val="24"/>
          <w:szCs w:val="24"/>
        </w:rPr>
        <w:t>45233290-8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Instalowanie</w:t>
      </w:r>
      <w:r w:rsidRPr="00A634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znaków</w:t>
      </w:r>
      <w:r w:rsidRPr="00A634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drogowych</w:t>
      </w:r>
    </w:p>
    <w:p w14:paraId="051E4EB3" w14:textId="77777777" w:rsidR="00A634FA" w:rsidRDefault="00A634FA" w:rsidP="002A23A9">
      <w:pPr>
        <w:tabs>
          <w:tab w:val="left" w:pos="2289"/>
        </w:tabs>
        <w:spacing w:after="0" w:line="240" w:lineRule="auto"/>
        <w:ind w:left="709" w:right="1576"/>
        <w:rPr>
          <w:rFonts w:ascii="Times New Roman" w:hAnsi="Times New Roman" w:cs="Times New Roman"/>
          <w:spacing w:val="-2"/>
          <w:sz w:val="24"/>
          <w:szCs w:val="24"/>
        </w:rPr>
      </w:pPr>
      <w:r w:rsidRPr="00A634FA">
        <w:rPr>
          <w:rFonts w:ascii="Times New Roman" w:hAnsi="Times New Roman" w:cs="Times New Roman"/>
          <w:spacing w:val="-2"/>
          <w:sz w:val="24"/>
          <w:szCs w:val="24"/>
        </w:rPr>
        <w:t>45112100-6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Roboty</w:t>
      </w:r>
      <w:r w:rsidRPr="00A634F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z w:val="24"/>
          <w:szCs w:val="24"/>
        </w:rPr>
        <w:t>w</w:t>
      </w:r>
      <w:r w:rsidRPr="00A634F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1"/>
          <w:sz w:val="24"/>
          <w:szCs w:val="24"/>
        </w:rPr>
        <w:t>zakresie</w:t>
      </w:r>
      <w:r w:rsidRPr="00A63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2"/>
          <w:sz w:val="24"/>
          <w:szCs w:val="24"/>
        </w:rPr>
        <w:t>kopania</w:t>
      </w:r>
      <w:r w:rsidRPr="00A634F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634FA">
        <w:rPr>
          <w:rFonts w:ascii="Times New Roman" w:hAnsi="Times New Roman" w:cs="Times New Roman"/>
          <w:spacing w:val="-2"/>
          <w:sz w:val="24"/>
          <w:szCs w:val="24"/>
        </w:rPr>
        <w:t>rowów</w:t>
      </w:r>
    </w:p>
    <w:p w14:paraId="76BDD708" w14:textId="77777777" w:rsidR="00282E8C" w:rsidRDefault="00282E8C" w:rsidP="002A23A9">
      <w:pPr>
        <w:tabs>
          <w:tab w:val="left" w:pos="2289"/>
        </w:tabs>
        <w:spacing w:after="0" w:line="240" w:lineRule="auto"/>
        <w:ind w:left="709" w:right="365"/>
        <w:rPr>
          <w:rFonts w:ascii="Times New Roman" w:eastAsia="Arial Narrow" w:hAnsi="Times New Roman" w:cs="Times New Roman"/>
          <w:sz w:val="24"/>
          <w:szCs w:val="24"/>
        </w:rPr>
      </w:pPr>
      <w:r w:rsidRPr="00282E8C">
        <w:rPr>
          <w:rFonts w:ascii="Times New Roman" w:hAnsi="Times New Roman" w:cs="Times New Roman"/>
          <w:spacing w:val="-2"/>
          <w:sz w:val="24"/>
          <w:szCs w:val="24"/>
        </w:rPr>
        <w:t>74264000-7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Usługi zarządzania</w:t>
      </w:r>
      <w:r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budową</w:t>
      </w:r>
    </w:p>
    <w:p w14:paraId="6BEF3BF9" w14:textId="77777777" w:rsidR="00282E8C" w:rsidRPr="00282E8C" w:rsidRDefault="00147119" w:rsidP="00147119">
      <w:pPr>
        <w:tabs>
          <w:tab w:val="left" w:pos="2268"/>
        </w:tabs>
        <w:spacing w:after="0" w:line="240" w:lineRule="auto"/>
        <w:ind w:right="365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</w:t>
      </w:r>
      <w:r w:rsidR="00282E8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2"/>
          <w:sz w:val="24"/>
          <w:szCs w:val="24"/>
        </w:rPr>
        <w:t>74262100-4</w:t>
      </w:r>
      <w:r w:rsidR="00282E8C">
        <w:rPr>
          <w:rFonts w:ascii="Times New Roman" w:hAnsi="Times New Roman" w:cs="Times New Roman"/>
          <w:spacing w:val="-2"/>
          <w:sz w:val="24"/>
          <w:szCs w:val="24"/>
        </w:rPr>
        <w:t xml:space="preserve"> -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Usługi nadzorowania</w:t>
      </w:r>
      <w:r w:rsidR="00282E8C"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2"/>
          <w:sz w:val="24"/>
          <w:szCs w:val="24"/>
        </w:rPr>
        <w:t>placu</w:t>
      </w:r>
      <w:r w:rsidR="00282E8C"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2"/>
          <w:sz w:val="24"/>
          <w:szCs w:val="24"/>
        </w:rPr>
        <w:t>budowy</w:t>
      </w:r>
    </w:p>
    <w:p w14:paraId="53DCB937" w14:textId="77777777" w:rsidR="00282E8C" w:rsidRPr="005E6B09" w:rsidRDefault="00147119" w:rsidP="002A23A9">
      <w:pPr>
        <w:tabs>
          <w:tab w:val="left" w:pos="2289"/>
        </w:tabs>
        <w:spacing w:after="0" w:line="364" w:lineRule="auto"/>
        <w:ind w:left="709" w:right="-2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2"/>
          <w:sz w:val="24"/>
          <w:szCs w:val="24"/>
        </w:rPr>
        <w:t>5111000-8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- 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Roboty</w:t>
      </w:r>
      <w:r w:rsidR="00282E8C"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z w:val="24"/>
          <w:szCs w:val="24"/>
        </w:rPr>
        <w:t>w</w:t>
      </w:r>
      <w:r w:rsidR="00282E8C" w:rsidRPr="00282E8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zakresie</w:t>
      </w:r>
      <w:r w:rsidR="00282E8C"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przygotowania</w:t>
      </w:r>
      <w:r w:rsidR="00282E8C"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terenu</w:t>
      </w:r>
      <w:r w:rsidR="00282E8C"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pod</w:t>
      </w:r>
      <w:r w:rsidR="00282E8C"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budowę</w:t>
      </w:r>
      <w:r w:rsidR="005E6B09">
        <w:rPr>
          <w:rFonts w:ascii="Times New Roman" w:hAnsi="Times New Roman" w:cs="Times New Roman"/>
          <w:spacing w:val="-4"/>
          <w:sz w:val="24"/>
          <w:szCs w:val="24"/>
        </w:rPr>
        <w:t xml:space="preserve"> i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roboty</w:t>
      </w:r>
      <w:r w:rsidR="00282E8C"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2"/>
          <w:sz w:val="24"/>
          <w:szCs w:val="24"/>
        </w:rPr>
        <w:t>ziemne</w:t>
      </w:r>
      <w:r w:rsidR="00282E8C" w:rsidRPr="00282E8C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5E6B09">
        <w:rPr>
          <w:rFonts w:ascii="Times New Roman" w:hAnsi="Times New Roman" w:cs="Times New Roman"/>
          <w:spacing w:val="43"/>
          <w:sz w:val="24"/>
          <w:szCs w:val="24"/>
        </w:rPr>
        <w:t xml:space="preserve">         </w:t>
      </w:r>
    </w:p>
    <w:p w14:paraId="55BA5343" w14:textId="77777777" w:rsidR="00282E8C" w:rsidRPr="00282E8C" w:rsidRDefault="00282E8C" w:rsidP="002A23A9">
      <w:pPr>
        <w:spacing w:after="0"/>
        <w:ind w:left="709"/>
        <w:rPr>
          <w:rFonts w:ascii="Times New Roman" w:eastAsia="Arial Narrow" w:hAnsi="Times New Roman" w:cs="Times New Roman"/>
          <w:sz w:val="24"/>
          <w:szCs w:val="24"/>
        </w:rPr>
      </w:pPr>
      <w:r w:rsidRPr="00282E8C">
        <w:rPr>
          <w:rFonts w:ascii="Times New Roman" w:hAnsi="Times New Roman" w:cs="Times New Roman"/>
          <w:b/>
          <w:sz w:val="24"/>
          <w:szCs w:val="24"/>
        </w:rPr>
        <w:t>Sieci</w:t>
      </w:r>
      <w:r w:rsidRPr="00282E8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uzbrojenia</w:t>
      </w:r>
    </w:p>
    <w:p w14:paraId="68191AD6" w14:textId="77777777" w:rsidR="005E6B09" w:rsidRDefault="00282E8C" w:rsidP="002A23A9">
      <w:pPr>
        <w:tabs>
          <w:tab w:val="left" w:pos="2289"/>
        </w:tabs>
        <w:spacing w:after="0"/>
        <w:ind w:left="709" w:right="107"/>
        <w:rPr>
          <w:rFonts w:ascii="Times New Roman" w:hAnsi="Times New Roman" w:cs="Times New Roman"/>
          <w:spacing w:val="24"/>
          <w:sz w:val="24"/>
          <w:szCs w:val="24"/>
        </w:rPr>
      </w:pPr>
      <w:r w:rsidRPr="00282E8C">
        <w:rPr>
          <w:rFonts w:ascii="Times New Roman" w:hAnsi="Times New Roman" w:cs="Times New Roman"/>
          <w:spacing w:val="-2"/>
          <w:sz w:val="24"/>
          <w:szCs w:val="24"/>
        </w:rPr>
        <w:t>45231000-5</w:t>
      </w:r>
      <w:r w:rsidR="005E6B09">
        <w:rPr>
          <w:rFonts w:ascii="Times New Roman" w:hAnsi="Times New Roman" w:cs="Times New Roman"/>
          <w:spacing w:val="-2"/>
          <w:sz w:val="24"/>
          <w:szCs w:val="24"/>
        </w:rPr>
        <w:t xml:space="preserve"> -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Roboty</w:t>
      </w:r>
      <w:r w:rsidRPr="00282E8C">
        <w:rPr>
          <w:rFonts w:ascii="Times New Roman" w:hAnsi="Times New Roman" w:cs="Times New Roman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>budowlane</w:t>
      </w:r>
      <w:r w:rsidRPr="00282E8C">
        <w:rPr>
          <w:rFonts w:ascii="Times New Roman" w:hAnsi="Times New Roman" w:cs="Times New Roman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z w:val="24"/>
          <w:szCs w:val="24"/>
        </w:rPr>
        <w:t xml:space="preserve">w </w:t>
      </w:r>
      <w:r w:rsidRPr="00282E8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zakresie</w:t>
      </w:r>
      <w:r w:rsidRPr="00282E8C">
        <w:rPr>
          <w:rFonts w:ascii="Times New Roman" w:hAnsi="Times New Roman" w:cs="Times New Roman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>budowy</w:t>
      </w:r>
      <w:r w:rsidRPr="00282E8C">
        <w:rPr>
          <w:rFonts w:ascii="Times New Roman" w:hAnsi="Times New Roman" w:cs="Times New Roman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rurociągów,</w:t>
      </w:r>
      <w:r w:rsidRPr="00282E8C">
        <w:rPr>
          <w:rFonts w:ascii="Times New Roman" w:hAnsi="Times New Roman" w:cs="Times New Roman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>ciągów</w:t>
      </w:r>
      <w:r w:rsidRPr="00282E8C">
        <w:rPr>
          <w:rFonts w:ascii="Times New Roman" w:hAnsi="Times New Roman" w:cs="Times New Roman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5E6B0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</w:p>
    <w:p w14:paraId="26277A5B" w14:textId="77777777" w:rsidR="00282E8C" w:rsidRPr="00282E8C" w:rsidRDefault="005E6B09" w:rsidP="002A23A9">
      <w:pPr>
        <w:tabs>
          <w:tab w:val="left" w:pos="2289"/>
        </w:tabs>
        <w:spacing w:after="0"/>
        <w:ind w:left="709" w:right="107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4"/>
          <w:sz w:val="24"/>
          <w:szCs w:val="24"/>
        </w:rPr>
        <w:t xml:space="preserve">               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komunikacyjnych</w:t>
      </w:r>
      <w:r w:rsidR="00282E8C" w:rsidRPr="00282E8C">
        <w:rPr>
          <w:rFonts w:ascii="Times New Roman" w:hAnsi="Times New Roman" w:cs="Times New Roman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z w:val="24"/>
          <w:szCs w:val="24"/>
        </w:rPr>
        <w:t xml:space="preserve">i </w:t>
      </w:r>
      <w:r w:rsidR="00282E8C" w:rsidRPr="00282E8C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linii</w:t>
      </w:r>
      <w:r w:rsidR="00282E8C" w:rsidRPr="00282E8C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energetycznych</w:t>
      </w:r>
    </w:p>
    <w:p w14:paraId="538DBD24" w14:textId="77777777" w:rsidR="00282E8C" w:rsidRPr="00282E8C" w:rsidRDefault="00282E8C" w:rsidP="002A23A9">
      <w:pPr>
        <w:tabs>
          <w:tab w:val="left" w:pos="2289"/>
        </w:tabs>
        <w:spacing w:after="0"/>
        <w:ind w:left="709"/>
        <w:rPr>
          <w:rFonts w:ascii="Times New Roman" w:eastAsia="Arial Narrow" w:hAnsi="Times New Roman" w:cs="Times New Roman"/>
          <w:sz w:val="24"/>
          <w:szCs w:val="24"/>
        </w:rPr>
      </w:pPr>
      <w:r w:rsidRPr="00282E8C">
        <w:rPr>
          <w:rFonts w:ascii="Times New Roman" w:hAnsi="Times New Roman" w:cs="Times New Roman"/>
          <w:spacing w:val="-2"/>
          <w:sz w:val="24"/>
          <w:szCs w:val="24"/>
        </w:rPr>
        <w:t>45232310-8</w:t>
      </w:r>
      <w:r w:rsidR="005E6B09">
        <w:rPr>
          <w:rFonts w:ascii="Times New Roman" w:hAnsi="Times New Roman" w:cs="Times New Roman"/>
          <w:spacing w:val="-2"/>
          <w:sz w:val="24"/>
          <w:szCs w:val="24"/>
        </w:rPr>
        <w:t xml:space="preserve"> -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Roboty</w:t>
      </w:r>
      <w:r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>budowlane</w:t>
      </w:r>
      <w:r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z w:val="24"/>
          <w:szCs w:val="24"/>
        </w:rPr>
        <w:t>w</w:t>
      </w:r>
      <w:r w:rsidRPr="00282E8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zakresie</w:t>
      </w:r>
      <w:r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linii telefonicznych</w:t>
      </w:r>
    </w:p>
    <w:p w14:paraId="7F9DDDE0" w14:textId="77777777" w:rsidR="005E6B09" w:rsidRDefault="00282E8C" w:rsidP="002A23A9">
      <w:pPr>
        <w:tabs>
          <w:tab w:val="left" w:pos="2289"/>
        </w:tabs>
        <w:spacing w:after="0"/>
        <w:ind w:left="709"/>
        <w:rPr>
          <w:rFonts w:ascii="Times New Roman" w:hAnsi="Times New Roman" w:cs="Times New Roman"/>
          <w:spacing w:val="2"/>
          <w:sz w:val="24"/>
          <w:szCs w:val="24"/>
        </w:rPr>
      </w:pPr>
      <w:r w:rsidRPr="00282E8C">
        <w:rPr>
          <w:rFonts w:ascii="Times New Roman" w:hAnsi="Times New Roman" w:cs="Times New Roman"/>
          <w:spacing w:val="-2"/>
          <w:sz w:val="24"/>
          <w:szCs w:val="24"/>
        </w:rPr>
        <w:t>45232300-5</w:t>
      </w:r>
      <w:r w:rsidR="005E6B09">
        <w:rPr>
          <w:rFonts w:ascii="Times New Roman" w:hAnsi="Times New Roman" w:cs="Times New Roman"/>
          <w:spacing w:val="-2"/>
          <w:sz w:val="24"/>
          <w:szCs w:val="24"/>
        </w:rPr>
        <w:t xml:space="preserve"> -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Roboty</w:t>
      </w:r>
      <w:r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>budowlane</w:t>
      </w:r>
      <w:r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z w:val="24"/>
          <w:szCs w:val="24"/>
        </w:rPr>
        <w:t>i</w:t>
      </w:r>
      <w:r w:rsidRPr="00282E8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pomocnicze</w:t>
      </w:r>
      <w:r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z w:val="24"/>
          <w:szCs w:val="24"/>
        </w:rPr>
        <w:t>w</w:t>
      </w:r>
      <w:r w:rsidRPr="00282E8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zakresie</w:t>
      </w:r>
      <w:r w:rsidRPr="00282E8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>linii telefonicznych</w:t>
      </w:r>
      <w:r w:rsidRPr="00282E8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z w:val="24"/>
          <w:szCs w:val="24"/>
        </w:rPr>
        <w:t>i</w:t>
      </w:r>
      <w:r w:rsidRPr="00282E8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82E8C">
        <w:rPr>
          <w:rFonts w:ascii="Times New Roman" w:hAnsi="Times New Roman" w:cs="Times New Roman"/>
          <w:spacing w:val="-2"/>
          <w:sz w:val="24"/>
          <w:szCs w:val="24"/>
        </w:rPr>
        <w:t>ciągów</w:t>
      </w:r>
      <w:r w:rsidRPr="00282E8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5E6B0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6655C55F" w14:textId="77777777" w:rsidR="00282E8C" w:rsidRPr="00282E8C" w:rsidRDefault="005E6B09" w:rsidP="002A23A9">
      <w:pPr>
        <w:tabs>
          <w:tab w:val="left" w:pos="2289"/>
        </w:tabs>
        <w:spacing w:after="0"/>
        <w:ind w:left="709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           </w:t>
      </w:r>
      <w:r w:rsidR="00282E8C" w:rsidRPr="00282E8C">
        <w:rPr>
          <w:rFonts w:ascii="Times New Roman" w:hAnsi="Times New Roman" w:cs="Times New Roman"/>
          <w:spacing w:val="-1"/>
          <w:sz w:val="24"/>
          <w:szCs w:val="24"/>
        </w:rPr>
        <w:t>komunikacyjnych</w:t>
      </w:r>
    </w:p>
    <w:p w14:paraId="0381B60A" w14:textId="77777777" w:rsidR="002A23A9" w:rsidRDefault="002A23A9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22316005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5B3D771B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600F3819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42E8097F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5AC134FC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411A9E4F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353812B8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4332E467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127108CE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156B81F5" w14:textId="77777777" w:rsidR="00C77FE8" w:rsidRDefault="00C77FE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5865538B" w14:textId="77777777" w:rsidR="002A23A9" w:rsidRDefault="002A23A9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4242D689" w14:textId="77777777" w:rsidR="002A23A9" w:rsidRDefault="002A23A9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192D13D9" w14:textId="77777777" w:rsidR="002A23A9" w:rsidRDefault="002A23A9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715F29A5" w14:textId="77777777" w:rsidR="002A23A9" w:rsidRDefault="002A23A9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6ACD9986" w14:textId="77777777" w:rsidR="00332128" w:rsidRDefault="0033212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6C8789CF" w14:textId="77777777" w:rsidR="00332128" w:rsidRDefault="0033212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26BECC34" w14:textId="77777777" w:rsidR="00332128" w:rsidRDefault="0033212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00ACA011" w14:textId="77777777" w:rsidR="00332128" w:rsidRDefault="0033212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79854FFD" w14:textId="77777777" w:rsidR="00332128" w:rsidRDefault="0033212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0A5A9660" w14:textId="77777777" w:rsidR="00332128" w:rsidRDefault="0033212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50478A76" w14:textId="77777777" w:rsidR="00332128" w:rsidRDefault="00332128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6397A370" w14:textId="77777777" w:rsidR="002A23A9" w:rsidRPr="002A23A9" w:rsidRDefault="002A23A9" w:rsidP="002A23A9">
      <w:pPr>
        <w:tabs>
          <w:tab w:val="left" w:pos="2289"/>
        </w:tabs>
        <w:spacing w:after="0" w:line="240" w:lineRule="auto"/>
        <w:ind w:left="709"/>
        <w:rPr>
          <w:rFonts w:ascii="Times New Roman" w:eastAsia="Arial Narrow" w:hAnsi="Times New Roman" w:cs="Times New Roman"/>
          <w:sz w:val="24"/>
          <w:szCs w:val="24"/>
        </w:rPr>
      </w:pPr>
    </w:p>
    <w:p w14:paraId="4B65DFF8" w14:textId="77777777" w:rsidR="004C2D4E" w:rsidRPr="002A23A9" w:rsidRDefault="002A23A9" w:rsidP="002A23A9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C2D4E" w:rsidRPr="002A23A9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6971EF" w:rsidRPr="002A23A9">
        <w:rPr>
          <w:rFonts w:ascii="Times New Roman" w:hAnsi="Times New Roman" w:cs="Times New Roman"/>
          <w:b/>
          <w:i/>
          <w:sz w:val="24"/>
          <w:szCs w:val="24"/>
        </w:rPr>
        <w:t>okalizacja:</w:t>
      </w:r>
    </w:p>
    <w:p w14:paraId="1E4E1698" w14:textId="77777777" w:rsidR="004C2D4E" w:rsidRPr="002A23A9" w:rsidRDefault="000246B4" w:rsidP="005E6B09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634FA" w:rsidRPr="002A23A9">
        <w:rPr>
          <w:rFonts w:ascii="Times New Roman" w:hAnsi="Times New Roman" w:cs="Times New Roman"/>
          <w:sz w:val="24"/>
          <w:szCs w:val="24"/>
        </w:rPr>
        <w:t xml:space="preserve">Gmina </w:t>
      </w:r>
      <w:r>
        <w:rPr>
          <w:rFonts w:ascii="Times New Roman" w:hAnsi="Times New Roman" w:cs="Times New Roman"/>
          <w:sz w:val="24"/>
          <w:szCs w:val="24"/>
        </w:rPr>
        <w:t>Purda</w:t>
      </w:r>
    </w:p>
    <w:p w14:paraId="34C59578" w14:textId="77777777" w:rsidR="00255E7A" w:rsidRPr="002A23A9" w:rsidRDefault="000246B4" w:rsidP="005E6B09">
      <w:pPr>
        <w:pStyle w:val="Akapitzli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634FA" w:rsidRPr="002A23A9">
        <w:rPr>
          <w:rFonts w:ascii="Times New Roman" w:hAnsi="Times New Roman" w:cs="Times New Roman"/>
          <w:sz w:val="24"/>
          <w:szCs w:val="24"/>
        </w:rPr>
        <w:t>Drog</w:t>
      </w:r>
      <w:r>
        <w:rPr>
          <w:rFonts w:ascii="Times New Roman" w:hAnsi="Times New Roman" w:cs="Times New Roman"/>
          <w:sz w:val="24"/>
          <w:szCs w:val="24"/>
        </w:rPr>
        <w:t>a</w:t>
      </w:r>
      <w:r w:rsidR="00442817">
        <w:rPr>
          <w:rFonts w:ascii="Times New Roman" w:hAnsi="Times New Roman" w:cs="Times New Roman"/>
          <w:sz w:val="24"/>
          <w:szCs w:val="24"/>
        </w:rPr>
        <w:t xml:space="preserve"> Gminn</w:t>
      </w:r>
      <w:r>
        <w:rPr>
          <w:rFonts w:ascii="Times New Roman" w:hAnsi="Times New Roman" w:cs="Times New Roman"/>
          <w:sz w:val="24"/>
          <w:szCs w:val="24"/>
        </w:rPr>
        <w:t>a Publiczna nr 165009N</w:t>
      </w:r>
      <w:r w:rsidR="00442817">
        <w:rPr>
          <w:rFonts w:ascii="Times New Roman" w:hAnsi="Times New Roman" w:cs="Times New Roman"/>
          <w:sz w:val="24"/>
          <w:szCs w:val="24"/>
        </w:rPr>
        <w:t xml:space="preserve"> w miejscowości </w:t>
      </w:r>
      <w:r>
        <w:rPr>
          <w:rFonts w:ascii="Times New Roman" w:hAnsi="Times New Roman" w:cs="Times New Roman"/>
          <w:sz w:val="24"/>
          <w:szCs w:val="24"/>
        </w:rPr>
        <w:t>Nowa Wieś</w:t>
      </w:r>
      <w:r w:rsidR="00104C65" w:rsidRPr="002A23A9">
        <w:rPr>
          <w:rFonts w:ascii="Times New Roman" w:hAnsi="Times New Roman" w:cs="Times New Roman"/>
          <w:sz w:val="24"/>
          <w:szCs w:val="24"/>
        </w:rPr>
        <w:t>.</w:t>
      </w:r>
    </w:p>
    <w:p w14:paraId="1B03E4AD" w14:textId="77777777" w:rsidR="00442817" w:rsidRPr="002A23A9" w:rsidRDefault="00104C65" w:rsidP="004C2D4E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2A23A9">
        <w:rPr>
          <w:rFonts w:ascii="Times New Roman" w:hAnsi="Times New Roman" w:cs="Times New Roman"/>
          <w:sz w:val="24"/>
          <w:szCs w:val="24"/>
        </w:rPr>
        <w:t>Działki : obręb</w:t>
      </w:r>
      <w:r w:rsidR="0089595B" w:rsidRPr="002A23A9">
        <w:rPr>
          <w:rFonts w:ascii="Times New Roman" w:hAnsi="Times New Roman" w:cs="Times New Roman"/>
          <w:sz w:val="24"/>
          <w:szCs w:val="24"/>
        </w:rPr>
        <w:t xml:space="preserve"> </w:t>
      </w:r>
      <w:r w:rsidR="000246B4">
        <w:rPr>
          <w:rFonts w:ascii="Times New Roman" w:hAnsi="Times New Roman" w:cs="Times New Roman"/>
          <w:sz w:val="24"/>
          <w:szCs w:val="24"/>
        </w:rPr>
        <w:t>16</w:t>
      </w:r>
      <w:r w:rsidR="006F766F" w:rsidRPr="002A23A9">
        <w:rPr>
          <w:rFonts w:ascii="Times New Roman" w:hAnsi="Times New Roman" w:cs="Times New Roman"/>
          <w:sz w:val="24"/>
          <w:szCs w:val="24"/>
        </w:rPr>
        <w:t xml:space="preserve"> </w:t>
      </w:r>
      <w:r w:rsidR="000246B4">
        <w:rPr>
          <w:rFonts w:ascii="Times New Roman" w:hAnsi="Times New Roman" w:cs="Times New Roman"/>
          <w:sz w:val="24"/>
          <w:szCs w:val="24"/>
        </w:rPr>
        <w:t>Nowa Wieś</w:t>
      </w:r>
      <w:r w:rsidRPr="002A23A9">
        <w:rPr>
          <w:rFonts w:ascii="Times New Roman" w:hAnsi="Times New Roman" w:cs="Times New Roman"/>
          <w:sz w:val="24"/>
          <w:szCs w:val="24"/>
        </w:rPr>
        <w:t xml:space="preserve">, </w:t>
      </w:r>
      <w:r w:rsidR="00713111" w:rsidRPr="002A23A9">
        <w:rPr>
          <w:rFonts w:ascii="Times New Roman" w:hAnsi="Times New Roman" w:cs="Times New Roman"/>
          <w:sz w:val="24"/>
          <w:szCs w:val="24"/>
        </w:rPr>
        <w:t>dz.</w:t>
      </w:r>
      <w:r w:rsidR="006F766F" w:rsidRPr="002A23A9">
        <w:rPr>
          <w:rFonts w:ascii="Times New Roman" w:hAnsi="Times New Roman" w:cs="Times New Roman"/>
          <w:sz w:val="24"/>
          <w:szCs w:val="24"/>
        </w:rPr>
        <w:t xml:space="preserve"> nr</w:t>
      </w:r>
      <w:r w:rsidR="00713111" w:rsidRPr="002A23A9">
        <w:rPr>
          <w:rFonts w:ascii="Times New Roman" w:hAnsi="Times New Roman" w:cs="Times New Roman"/>
          <w:sz w:val="24"/>
          <w:szCs w:val="24"/>
        </w:rPr>
        <w:t xml:space="preserve"> </w:t>
      </w:r>
      <w:r w:rsidR="000246B4">
        <w:rPr>
          <w:rFonts w:ascii="Times New Roman" w:hAnsi="Times New Roman" w:cs="Times New Roman"/>
          <w:sz w:val="24"/>
          <w:szCs w:val="24"/>
        </w:rPr>
        <w:t>256; 280/5.</w:t>
      </w:r>
    </w:p>
    <w:p w14:paraId="7F6890A5" w14:textId="77777777" w:rsidR="00255E7A" w:rsidRPr="002A23A9" w:rsidRDefault="00255E7A" w:rsidP="004C2D4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A23A9">
        <w:rPr>
          <w:rFonts w:ascii="Times New Roman" w:hAnsi="Times New Roman" w:cs="Times New Roman"/>
          <w:b/>
          <w:i/>
          <w:sz w:val="24"/>
          <w:szCs w:val="24"/>
        </w:rPr>
        <w:t>Nazwa i adres Zamawiającego:</w:t>
      </w:r>
    </w:p>
    <w:p w14:paraId="6981F4F0" w14:textId="77777777" w:rsidR="00104C65" w:rsidRPr="002A23A9" w:rsidRDefault="00104C65" w:rsidP="00255E7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2A23A9">
        <w:rPr>
          <w:rFonts w:ascii="Times New Roman" w:hAnsi="Times New Roman" w:cs="Times New Roman"/>
          <w:sz w:val="24"/>
          <w:szCs w:val="24"/>
        </w:rPr>
        <w:t xml:space="preserve">Gmina </w:t>
      </w:r>
      <w:r w:rsidR="000246B4">
        <w:rPr>
          <w:rFonts w:ascii="Times New Roman" w:hAnsi="Times New Roman" w:cs="Times New Roman"/>
          <w:sz w:val="24"/>
          <w:szCs w:val="24"/>
        </w:rPr>
        <w:t>Purda</w:t>
      </w:r>
    </w:p>
    <w:p w14:paraId="399E83B7" w14:textId="77777777" w:rsidR="00104C65" w:rsidRPr="002A23A9" w:rsidRDefault="000246B4" w:rsidP="00255E7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Purda 19</w:t>
      </w:r>
    </w:p>
    <w:p w14:paraId="112FC5DF" w14:textId="77777777" w:rsidR="00DF32A0" w:rsidRPr="002A23A9" w:rsidRDefault="00DC78B4" w:rsidP="00255E7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2A23A9">
        <w:rPr>
          <w:rFonts w:ascii="Times New Roman" w:hAnsi="Times New Roman" w:cs="Times New Roman"/>
          <w:sz w:val="24"/>
          <w:szCs w:val="24"/>
        </w:rPr>
        <w:t>11-0</w:t>
      </w:r>
      <w:r w:rsidR="00B74078" w:rsidRPr="002A23A9">
        <w:rPr>
          <w:rFonts w:ascii="Times New Roman" w:hAnsi="Times New Roman" w:cs="Times New Roman"/>
          <w:sz w:val="24"/>
          <w:szCs w:val="24"/>
        </w:rPr>
        <w:t>3</w:t>
      </w:r>
      <w:r w:rsidR="000246B4">
        <w:rPr>
          <w:rFonts w:ascii="Times New Roman" w:hAnsi="Times New Roman" w:cs="Times New Roman"/>
          <w:sz w:val="24"/>
          <w:szCs w:val="24"/>
        </w:rPr>
        <w:t>0</w:t>
      </w:r>
      <w:r w:rsidR="00B74078" w:rsidRPr="002A23A9">
        <w:rPr>
          <w:rFonts w:ascii="Times New Roman" w:hAnsi="Times New Roman" w:cs="Times New Roman"/>
          <w:sz w:val="24"/>
          <w:szCs w:val="24"/>
        </w:rPr>
        <w:t xml:space="preserve"> </w:t>
      </w:r>
      <w:r w:rsidR="000246B4">
        <w:rPr>
          <w:rFonts w:ascii="Times New Roman" w:hAnsi="Times New Roman" w:cs="Times New Roman"/>
          <w:sz w:val="24"/>
          <w:szCs w:val="24"/>
        </w:rPr>
        <w:t>Purda</w:t>
      </w:r>
    </w:p>
    <w:p w14:paraId="70C6ACF0" w14:textId="77777777" w:rsidR="00255E7A" w:rsidRPr="002A23A9" w:rsidRDefault="00255E7A" w:rsidP="00255E7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10E5647B" w14:textId="77777777" w:rsidR="00255E7A" w:rsidRPr="002A23A9" w:rsidRDefault="00255E7A" w:rsidP="004C2D4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A23A9">
        <w:rPr>
          <w:rFonts w:ascii="Times New Roman" w:hAnsi="Times New Roman" w:cs="Times New Roman"/>
          <w:b/>
          <w:i/>
          <w:sz w:val="24"/>
          <w:szCs w:val="24"/>
        </w:rPr>
        <w:t>Opracował:</w:t>
      </w:r>
    </w:p>
    <w:p w14:paraId="4B4C8EBC" w14:textId="77777777" w:rsidR="00255E7A" w:rsidRPr="002A23A9" w:rsidRDefault="00255E7A" w:rsidP="00255E7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530CAA26" w14:textId="77777777" w:rsidR="00255E7A" w:rsidRPr="002A23A9" w:rsidRDefault="00104C65" w:rsidP="00255E7A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2A23A9">
        <w:rPr>
          <w:rFonts w:ascii="Times New Roman" w:hAnsi="Times New Roman" w:cs="Times New Roman"/>
          <w:sz w:val="24"/>
          <w:szCs w:val="24"/>
        </w:rPr>
        <w:t>Bohdan Nieciecki</w:t>
      </w:r>
    </w:p>
    <w:p w14:paraId="27E84434" w14:textId="77777777" w:rsidR="001971CD" w:rsidRDefault="001971CD" w:rsidP="004C2D4E">
      <w:pPr>
        <w:rPr>
          <w:i/>
        </w:rPr>
      </w:pPr>
    </w:p>
    <w:p w14:paraId="148D54E9" w14:textId="77777777" w:rsidR="001971CD" w:rsidRDefault="001971CD" w:rsidP="004C2D4E">
      <w:pPr>
        <w:rPr>
          <w:i/>
        </w:rPr>
      </w:pPr>
    </w:p>
    <w:p w14:paraId="0CFF3634" w14:textId="77777777" w:rsidR="00255E7A" w:rsidRDefault="00255E7A" w:rsidP="004C2D4E">
      <w:pPr>
        <w:rPr>
          <w:i/>
        </w:rPr>
      </w:pPr>
    </w:p>
    <w:p w14:paraId="35CF2E46" w14:textId="77777777" w:rsidR="00255E7A" w:rsidRDefault="00255E7A" w:rsidP="004C2D4E">
      <w:pPr>
        <w:rPr>
          <w:i/>
        </w:rPr>
      </w:pPr>
    </w:p>
    <w:p w14:paraId="682F14E9" w14:textId="77777777" w:rsidR="00104C65" w:rsidRDefault="00104C65" w:rsidP="004C2D4E">
      <w:pPr>
        <w:rPr>
          <w:i/>
        </w:rPr>
      </w:pPr>
    </w:p>
    <w:p w14:paraId="7142148B" w14:textId="77777777" w:rsidR="00104C65" w:rsidRDefault="00104C65" w:rsidP="004C2D4E">
      <w:pPr>
        <w:rPr>
          <w:i/>
        </w:rPr>
      </w:pPr>
    </w:p>
    <w:p w14:paraId="0F1B19E7" w14:textId="77777777" w:rsidR="003D0743" w:rsidRDefault="003D0743" w:rsidP="004C2D4E">
      <w:pPr>
        <w:rPr>
          <w:i/>
        </w:rPr>
      </w:pPr>
    </w:p>
    <w:p w14:paraId="1DBD5AB5" w14:textId="77777777" w:rsidR="002A23A9" w:rsidRDefault="002A23A9" w:rsidP="004C2D4E">
      <w:pPr>
        <w:rPr>
          <w:i/>
        </w:rPr>
      </w:pPr>
    </w:p>
    <w:p w14:paraId="044D968B" w14:textId="77777777" w:rsidR="002A23A9" w:rsidRDefault="002A23A9" w:rsidP="004C2D4E">
      <w:pPr>
        <w:rPr>
          <w:i/>
        </w:rPr>
      </w:pPr>
    </w:p>
    <w:p w14:paraId="2F94FC3C" w14:textId="77777777" w:rsidR="002A23A9" w:rsidRDefault="002A23A9" w:rsidP="004C2D4E">
      <w:pPr>
        <w:rPr>
          <w:i/>
        </w:rPr>
      </w:pPr>
    </w:p>
    <w:p w14:paraId="019D43F2" w14:textId="77777777" w:rsidR="002A23A9" w:rsidRDefault="002A23A9" w:rsidP="004C2D4E">
      <w:pPr>
        <w:rPr>
          <w:i/>
        </w:rPr>
      </w:pPr>
    </w:p>
    <w:p w14:paraId="09444C98" w14:textId="77777777" w:rsidR="002A23A9" w:rsidRDefault="002A23A9" w:rsidP="004C2D4E">
      <w:pPr>
        <w:rPr>
          <w:i/>
        </w:rPr>
      </w:pPr>
    </w:p>
    <w:p w14:paraId="1C3B271C" w14:textId="77777777" w:rsidR="002A23A9" w:rsidRDefault="002A23A9" w:rsidP="004C2D4E">
      <w:pPr>
        <w:rPr>
          <w:i/>
        </w:rPr>
      </w:pPr>
    </w:p>
    <w:p w14:paraId="24580B84" w14:textId="77777777" w:rsidR="002A23A9" w:rsidRDefault="002A23A9" w:rsidP="004C2D4E">
      <w:pPr>
        <w:rPr>
          <w:i/>
        </w:rPr>
      </w:pPr>
    </w:p>
    <w:p w14:paraId="60BE9AD5" w14:textId="77777777" w:rsidR="002A23A9" w:rsidRDefault="002A23A9" w:rsidP="004C2D4E">
      <w:pPr>
        <w:rPr>
          <w:i/>
        </w:rPr>
      </w:pPr>
    </w:p>
    <w:p w14:paraId="0B46D7B4" w14:textId="77777777" w:rsidR="002A23A9" w:rsidRDefault="002A23A9" w:rsidP="004C2D4E">
      <w:pPr>
        <w:rPr>
          <w:i/>
        </w:rPr>
      </w:pPr>
    </w:p>
    <w:p w14:paraId="37CDC8FE" w14:textId="77777777" w:rsidR="002A23A9" w:rsidRDefault="002A23A9" w:rsidP="004C2D4E">
      <w:pPr>
        <w:rPr>
          <w:i/>
        </w:rPr>
      </w:pPr>
    </w:p>
    <w:p w14:paraId="6CA47F61" w14:textId="77777777" w:rsidR="002A23A9" w:rsidRDefault="002A23A9" w:rsidP="004C2D4E">
      <w:pPr>
        <w:rPr>
          <w:i/>
        </w:rPr>
      </w:pPr>
    </w:p>
    <w:p w14:paraId="7DB79489" w14:textId="77777777" w:rsidR="00FB0683" w:rsidRDefault="00FB0683" w:rsidP="004C2D4E">
      <w:pPr>
        <w:rPr>
          <w:i/>
        </w:rPr>
      </w:pPr>
    </w:p>
    <w:p w14:paraId="06CA45FB" w14:textId="77777777" w:rsidR="000D0394" w:rsidRPr="00255E7A" w:rsidRDefault="000D0394" w:rsidP="000D0394">
      <w:pPr>
        <w:rPr>
          <w:b/>
          <w:i/>
        </w:rPr>
      </w:pPr>
      <w:r w:rsidRPr="00255E7A">
        <w:rPr>
          <w:b/>
          <w:i/>
        </w:rPr>
        <w:t>Spis zawartości:</w:t>
      </w:r>
    </w:p>
    <w:p w14:paraId="18EB6B8D" w14:textId="77777777" w:rsidR="007A7E71" w:rsidRDefault="00C13126" w:rsidP="007A7E71">
      <w:pPr>
        <w:pStyle w:val="Akapitzlist"/>
        <w:numPr>
          <w:ilvl w:val="0"/>
          <w:numId w:val="18"/>
        </w:numPr>
      </w:pPr>
      <w:r>
        <w:t>Opis</w:t>
      </w:r>
      <w:r w:rsidR="000D0394">
        <w:t xml:space="preserve"> przedmiotu zamówienia</w:t>
      </w:r>
    </w:p>
    <w:p w14:paraId="1A89D0FF" w14:textId="77777777" w:rsidR="007A7E71" w:rsidRDefault="000D0394" w:rsidP="007A7E71">
      <w:pPr>
        <w:pStyle w:val="Akapitzlist"/>
        <w:numPr>
          <w:ilvl w:val="0"/>
          <w:numId w:val="18"/>
        </w:numPr>
      </w:pPr>
      <w:r>
        <w:t>Wymagania Zamawiającego w stosunku do przedmiotu zamówienia</w:t>
      </w:r>
    </w:p>
    <w:p w14:paraId="34239922" w14:textId="77777777" w:rsidR="000D0394" w:rsidRDefault="000D0394" w:rsidP="007A7E71">
      <w:pPr>
        <w:pStyle w:val="Akapitzlist"/>
        <w:numPr>
          <w:ilvl w:val="0"/>
          <w:numId w:val="18"/>
        </w:numPr>
      </w:pPr>
      <w:r>
        <w:t>Przepisy prawne</w:t>
      </w:r>
    </w:p>
    <w:p w14:paraId="54B686AA" w14:textId="77777777" w:rsidR="00A863B8" w:rsidRDefault="00A863B8" w:rsidP="007A7E71">
      <w:pPr>
        <w:pStyle w:val="Akapitzlist"/>
        <w:numPr>
          <w:ilvl w:val="0"/>
          <w:numId w:val="18"/>
        </w:numPr>
      </w:pPr>
      <w:r>
        <w:t>Koncepcja przebudowy drogi</w:t>
      </w:r>
    </w:p>
    <w:p w14:paraId="79591560" w14:textId="77777777" w:rsidR="00A863B8" w:rsidRDefault="00A863B8" w:rsidP="007A7E71">
      <w:pPr>
        <w:pStyle w:val="Akapitzlist"/>
        <w:numPr>
          <w:ilvl w:val="0"/>
          <w:numId w:val="18"/>
        </w:numPr>
      </w:pPr>
      <w:r>
        <w:t>Wycena przedsięwzięcia inwestycji</w:t>
      </w:r>
    </w:p>
    <w:p w14:paraId="6995FA1C" w14:textId="77777777" w:rsidR="000D0394" w:rsidRDefault="000D0394" w:rsidP="000D0394">
      <w:pPr>
        <w:pStyle w:val="Akapitzlist"/>
      </w:pPr>
    </w:p>
    <w:p w14:paraId="39A8F64A" w14:textId="77777777" w:rsidR="000D0394" w:rsidRDefault="000D0394" w:rsidP="000D0394">
      <w:pPr>
        <w:pStyle w:val="Akapitzlist"/>
      </w:pPr>
    </w:p>
    <w:p w14:paraId="21FD40DD" w14:textId="77777777" w:rsidR="000D0394" w:rsidRDefault="000D0394" w:rsidP="000D0394">
      <w:pPr>
        <w:pStyle w:val="Akapitzlist"/>
      </w:pPr>
    </w:p>
    <w:p w14:paraId="0BAE18CF" w14:textId="77777777" w:rsidR="000D0394" w:rsidRDefault="000D0394" w:rsidP="000D0394">
      <w:pPr>
        <w:pStyle w:val="Akapitzlist"/>
      </w:pPr>
    </w:p>
    <w:p w14:paraId="30FA6B5B" w14:textId="77777777" w:rsidR="000D0394" w:rsidRDefault="000D0394" w:rsidP="000D0394">
      <w:pPr>
        <w:pStyle w:val="Akapitzlist"/>
      </w:pPr>
    </w:p>
    <w:p w14:paraId="11F557B4" w14:textId="77777777" w:rsidR="000D0394" w:rsidRDefault="000D0394" w:rsidP="000D0394">
      <w:pPr>
        <w:pStyle w:val="Akapitzlist"/>
      </w:pPr>
    </w:p>
    <w:p w14:paraId="0C325F79" w14:textId="77777777" w:rsidR="000D0394" w:rsidRDefault="000D0394" w:rsidP="000D0394">
      <w:pPr>
        <w:pStyle w:val="Akapitzlist"/>
      </w:pPr>
    </w:p>
    <w:p w14:paraId="03855896" w14:textId="77777777" w:rsidR="000D0394" w:rsidRDefault="000D0394" w:rsidP="000D0394">
      <w:pPr>
        <w:pStyle w:val="Akapitzlist"/>
      </w:pPr>
    </w:p>
    <w:p w14:paraId="2DA42BBD" w14:textId="77777777" w:rsidR="000D0394" w:rsidRDefault="000D0394" w:rsidP="000D0394">
      <w:pPr>
        <w:pStyle w:val="Akapitzlist"/>
      </w:pPr>
    </w:p>
    <w:p w14:paraId="0E2EC2D0" w14:textId="77777777" w:rsidR="000D0394" w:rsidRDefault="000D0394" w:rsidP="000D0394">
      <w:pPr>
        <w:pStyle w:val="Akapitzlist"/>
      </w:pPr>
    </w:p>
    <w:p w14:paraId="32F44E2D" w14:textId="77777777" w:rsidR="000D0394" w:rsidRDefault="000D0394" w:rsidP="000D0394">
      <w:pPr>
        <w:pStyle w:val="Akapitzlist"/>
      </w:pPr>
    </w:p>
    <w:p w14:paraId="6167D90E" w14:textId="77777777" w:rsidR="000D0394" w:rsidRDefault="000D0394" w:rsidP="000D0394">
      <w:pPr>
        <w:pStyle w:val="Akapitzlist"/>
      </w:pPr>
    </w:p>
    <w:p w14:paraId="67FEDD94" w14:textId="77777777" w:rsidR="000D0394" w:rsidRDefault="000D0394" w:rsidP="000D0394">
      <w:pPr>
        <w:pStyle w:val="Akapitzlist"/>
      </w:pPr>
    </w:p>
    <w:p w14:paraId="37875B65" w14:textId="77777777" w:rsidR="000D0394" w:rsidRDefault="000D0394" w:rsidP="000D0394">
      <w:pPr>
        <w:pStyle w:val="Akapitzlist"/>
      </w:pPr>
    </w:p>
    <w:p w14:paraId="5ECA095B" w14:textId="77777777" w:rsidR="000D0394" w:rsidRDefault="000D0394" w:rsidP="000D0394">
      <w:pPr>
        <w:pStyle w:val="Akapitzlist"/>
      </w:pPr>
    </w:p>
    <w:p w14:paraId="07D5D5D5" w14:textId="77777777" w:rsidR="000D0394" w:rsidRDefault="000D0394" w:rsidP="000D0394">
      <w:pPr>
        <w:pStyle w:val="Akapitzlist"/>
      </w:pPr>
    </w:p>
    <w:p w14:paraId="317903D4" w14:textId="77777777" w:rsidR="000D0394" w:rsidRDefault="000D0394" w:rsidP="000D0394">
      <w:pPr>
        <w:pStyle w:val="Akapitzlist"/>
      </w:pPr>
    </w:p>
    <w:p w14:paraId="0A949F61" w14:textId="77777777" w:rsidR="000D0394" w:rsidRDefault="000D0394" w:rsidP="000D0394">
      <w:pPr>
        <w:pStyle w:val="Akapitzlist"/>
      </w:pPr>
    </w:p>
    <w:p w14:paraId="02B30B08" w14:textId="77777777" w:rsidR="000D0394" w:rsidRDefault="000D0394" w:rsidP="000D0394">
      <w:pPr>
        <w:pStyle w:val="Akapitzlist"/>
      </w:pPr>
    </w:p>
    <w:p w14:paraId="29BAEDA0" w14:textId="77777777" w:rsidR="000D0394" w:rsidRDefault="000D0394" w:rsidP="000D0394">
      <w:pPr>
        <w:pStyle w:val="Akapitzlist"/>
      </w:pPr>
    </w:p>
    <w:p w14:paraId="033AE40E" w14:textId="77777777" w:rsidR="003D518F" w:rsidRDefault="003D518F" w:rsidP="000D0394">
      <w:pPr>
        <w:pStyle w:val="Akapitzlist"/>
      </w:pPr>
    </w:p>
    <w:p w14:paraId="054B97CD" w14:textId="77777777" w:rsidR="003D518F" w:rsidRDefault="003D518F" w:rsidP="000D0394">
      <w:pPr>
        <w:pStyle w:val="Akapitzlist"/>
      </w:pPr>
    </w:p>
    <w:p w14:paraId="400B351E" w14:textId="77777777" w:rsidR="003D518F" w:rsidRDefault="003D518F" w:rsidP="000D0394">
      <w:pPr>
        <w:pStyle w:val="Akapitzlist"/>
      </w:pPr>
    </w:p>
    <w:p w14:paraId="09019FBA" w14:textId="77777777" w:rsidR="003D518F" w:rsidRDefault="003D518F" w:rsidP="000D0394">
      <w:pPr>
        <w:pStyle w:val="Akapitzlist"/>
      </w:pPr>
    </w:p>
    <w:p w14:paraId="1E5952FA" w14:textId="77777777" w:rsidR="003D518F" w:rsidRDefault="003D518F" w:rsidP="000D0394">
      <w:pPr>
        <w:pStyle w:val="Akapitzlist"/>
      </w:pPr>
    </w:p>
    <w:p w14:paraId="63D10155" w14:textId="77777777" w:rsidR="003D518F" w:rsidRDefault="003D518F" w:rsidP="000D0394">
      <w:pPr>
        <w:pStyle w:val="Akapitzlist"/>
      </w:pPr>
    </w:p>
    <w:p w14:paraId="642D02C7" w14:textId="77777777" w:rsidR="003D518F" w:rsidRDefault="003D518F" w:rsidP="000D0394">
      <w:pPr>
        <w:pStyle w:val="Akapitzlist"/>
      </w:pPr>
    </w:p>
    <w:p w14:paraId="2DD07186" w14:textId="77777777" w:rsidR="00FB0683" w:rsidRDefault="00FB0683" w:rsidP="00A863B8"/>
    <w:p w14:paraId="309FE45E" w14:textId="77777777" w:rsidR="000D0394" w:rsidRPr="00F73D5C" w:rsidRDefault="00C13126" w:rsidP="00F73D5C">
      <w:pPr>
        <w:pStyle w:val="Akapitzlist"/>
        <w:numPr>
          <w:ilvl w:val="0"/>
          <w:numId w:val="21"/>
        </w:numPr>
        <w:tabs>
          <w:tab w:val="left" w:pos="142"/>
        </w:tabs>
        <w:ind w:left="567" w:hanging="283"/>
        <w:rPr>
          <w:b/>
          <w:sz w:val="24"/>
          <w:szCs w:val="24"/>
        </w:rPr>
      </w:pPr>
      <w:r w:rsidRPr="00F73D5C">
        <w:rPr>
          <w:b/>
          <w:sz w:val="24"/>
          <w:szCs w:val="24"/>
        </w:rPr>
        <w:lastRenderedPageBreak/>
        <w:t>Opis</w:t>
      </w:r>
      <w:r w:rsidR="000D0394" w:rsidRPr="00F73D5C">
        <w:rPr>
          <w:b/>
          <w:sz w:val="24"/>
          <w:szCs w:val="24"/>
        </w:rPr>
        <w:t xml:space="preserve"> przedmiotu zamówienia</w:t>
      </w:r>
    </w:p>
    <w:p w14:paraId="0108B6F4" w14:textId="61BE09F4" w:rsidR="000246B4" w:rsidRPr="00AA6CEE" w:rsidRDefault="00FB0683" w:rsidP="00AA6CEE">
      <w:pPr>
        <w:ind w:left="720"/>
        <w:jc w:val="center"/>
        <w:rPr>
          <w:rFonts w:cs="Tahoma"/>
          <w:b/>
          <w:color w:val="000000"/>
          <w:sz w:val="24"/>
          <w:szCs w:val="24"/>
        </w:rPr>
      </w:pPr>
      <w:r w:rsidRPr="00FB0683">
        <w:t xml:space="preserve">Przedmiotem niniejszego opracowania jest program funkcjonalno-użytkowy dla zadania inwestycyjnego pn. </w:t>
      </w:r>
      <w:r w:rsidR="000246B4" w:rsidRPr="000246B4">
        <w:rPr>
          <w:rFonts w:cs="Tahoma"/>
          <w:b/>
          <w:color w:val="000000"/>
          <w:sz w:val="24"/>
          <w:szCs w:val="24"/>
        </w:rPr>
        <w:t>„</w:t>
      </w:r>
      <w:r w:rsidR="00AA6CEE" w:rsidRPr="00AA6CEE">
        <w:rPr>
          <w:rFonts w:cs="Tahoma"/>
          <w:b/>
          <w:color w:val="000000"/>
          <w:sz w:val="24"/>
          <w:szCs w:val="24"/>
        </w:rPr>
        <w:t>Przebudowa drogi gminnej publicznej nr 165009N w miejscowości Nowa Wieś.</w:t>
      </w:r>
      <w:r w:rsidR="000246B4" w:rsidRPr="00AA6CEE">
        <w:rPr>
          <w:rFonts w:cs="Arial"/>
          <w:b/>
          <w:bCs/>
          <w:i/>
          <w:sz w:val="24"/>
          <w:szCs w:val="24"/>
        </w:rPr>
        <w:t>”.</w:t>
      </w:r>
    </w:p>
    <w:p w14:paraId="465F6916" w14:textId="77777777" w:rsidR="00FB0683" w:rsidRDefault="00DC78B4" w:rsidP="00FB0683">
      <w:pPr>
        <w:ind w:left="709"/>
        <w:jc w:val="both"/>
      </w:pPr>
      <w:r>
        <w:t xml:space="preserve"> </w:t>
      </w:r>
      <w:r w:rsidR="00B74078">
        <w:t>n</w:t>
      </w:r>
      <w:r>
        <w:t xml:space="preserve">a terenie gminy </w:t>
      </w:r>
      <w:r w:rsidR="000246B4">
        <w:t>Purda</w:t>
      </w:r>
      <w:r w:rsidR="00FB0683" w:rsidRPr="00FB0683">
        <w:t>. Opracowanie to stanowi podstawę do ogłoszenia postępowania przetargowego w trybie przepisów ustawy z dnia 29 stycznia 2004 roku Prawo zamówień publicznych (tekst jednolity Dz.U. z 2013 r. poz. 907 ze zmianami) w formule „zaprojektuj i wybuduj”. Program niniejszy zawiera wytyczne do projektowania i wykonania robót budow</w:t>
      </w:r>
      <w:r w:rsidR="009545FF">
        <w:t>la</w:t>
      </w:r>
      <w:r w:rsidR="00FB0683" w:rsidRPr="00FB0683">
        <w:t>nych związanych z realizacją zadania.</w:t>
      </w:r>
    </w:p>
    <w:p w14:paraId="554F3E8B" w14:textId="77777777" w:rsidR="00F56379" w:rsidRDefault="00F56379" w:rsidP="00F56379">
      <w:pPr>
        <w:pStyle w:val="Teksttreci70"/>
        <w:shd w:val="clear" w:color="auto" w:fill="auto"/>
        <w:ind w:left="1060" w:hanging="351"/>
        <w:jc w:val="both"/>
      </w:pPr>
      <w:r>
        <w:t>Opis stanu istniejącego.</w:t>
      </w:r>
    </w:p>
    <w:p w14:paraId="5C1F3FB9" w14:textId="77777777" w:rsidR="00453A64" w:rsidRDefault="00F56379" w:rsidP="007029D3">
      <w:pPr>
        <w:pStyle w:val="Teksttreci70"/>
        <w:shd w:val="clear" w:color="auto" w:fill="auto"/>
        <w:ind w:left="709" w:firstLine="0"/>
        <w:jc w:val="both"/>
        <w:rPr>
          <w:rFonts w:asciiTheme="minorHAnsi" w:eastAsiaTheme="minorHAnsi" w:hAnsiTheme="minorHAnsi" w:cstheme="minorBidi"/>
          <w:b w:val="0"/>
          <w:bCs w:val="0"/>
        </w:rPr>
      </w:pPr>
      <w:r>
        <w:rPr>
          <w:rFonts w:asciiTheme="minorHAnsi" w:eastAsiaTheme="minorHAnsi" w:hAnsiTheme="minorHAnsi" w:cstheme="minorBidi"/>
          <w:b w:val="0"/>
          <w:bCs w:val="0"/>
        </w:rPr>
        <w:t>S</w:t>
      </w:r>
      <w:r w:rsidRPr="00F56379">
        <w:rPr>
          <w:rFonts w:asciiTheme="minorHAnsi" w:eastAsiaTheme="minorHAnsi" w:hAnsiTheme="minorHAnsi" w:cstheme="minorBidi"/>
          <w:b w:val="0"/>
          <w:bCs w:val="0"/>
        </w:rPr>
        <w:t xml:space="preserve">tan techniczny nawierzchni jezdni jest zły </w:t>
      </w:r>
      <w:r w:rsidR="00DC78B4">
        <w:rPr>
          <w:rFonts w:asciiTheme="minorHAnsi" w:eastAsiaTheme="minorHAnsi" w:hAnsiTheme="minorHAnsi" w:cstheme="minorBidi"/>
          <w:b w:val="0"/>
          <w:bCs w:val="0"/>
        </w:rPr>
        <w:t>i</w:t>
      </w:r>
      <w:r w:rsidRPr="00F56379">
        <w:rPr>
          <w:rFonts w:asciiTheme="minorHAnsi" w:eastAsiaTheme="minorHAnsi" w:hAnsiTheme="minorHAnsi" w:cstheme="minorBidi"/>
          <w:b w:val="0"/>
          <w:bCs w:val="0"/>
        </w:rPr>
        <w:t xml:space="preserve"> wymagający </w:t>
      </w:r>
      <w:r w:rsidR="00DC78B4">
        <w:rPr>
          <w:rFonts w:asciiTheme="minorHAnsi" w:eastAsiaTheme="minorHAnsi" w:hAnsiTheme="minorHAnsi" w:cstheme="minorBidi"/>
          <w:b w:val="0"/>
          <w:bCs w:val="0"/>
        </w:rPr>
        <w:t>jej</w:t>
      </w:r>
      <w:r w:rsidRPr="00F56379">
        <w:rPr>
          <w:rFonts w:asciiTheme="minorHAnsi" w:eastAsiaTheme="minorHAnsi" w:hAnsiTheme="minorHAnsi" w:cstheme="minorBidi"/>
          <w:b w:val="0"/>
          <w:bCs w:val="0"/>
        </w:rPr>
        <w:t xml:space="preserve"> przebudowy, projektuje się przebudowę w celu doprowadzenia do właściwego stanu techniczno</w:t>
      </w:r>
      <w:r w:rsidR="000A5B7D">
        <w:rPr>
          <w:rFonts w:asciiTheme="minorHAnsi" w:eastAsiaTheme="minorHAnsi" w:hAnsiTheme="minorHAnsi" w:cstheme="minorBidi"/>
          <w:b w:val="0"/>
          <w:bCs w:val="0"/>
        </w:rPr>
        <w:t xml:space="preserve"> </w:t>
      </w:r>
      <w:r w:rsidRPr="00F56379">
        <w:rPr>
          <w:rFonts w:asciiTheme="minorHAnsi" w:eastAsiaTheme="minorHAnsi" w:hAnsiTheme="minorHAnsi" w:cstheme="minorBidi"/>
          <w:b w:val="0"/>
          <w:bCs w:val="0"/>
        </w:rPr>
        <w:t xml:space="preserve">- użytkowego. </w:t>
      </w:r>
      <w:r w:rsidR="00596DCD">
        <w:rPr>
          <w:rFonts w:asciiTheme="minorHAnsi" w:eastAsiaTheme="minorHAnsi" w:hAnsiTheme="minorHAnsi" w:cstheme="minorBidi"/>
          <w:b w:val="0"/>
          <w:bCs w:val="0"/>
        </w:rPr>
        <w:br/>
      </w:r>
      <w:r w:rsidRPr="00F56379">
        <w:rPr>
          <w:rFonts w:asciiTheme="minorHAnsi" w:eastAsiaTheme="minorHAnsi" w:hAnsiTheme="minorHAnsi" w:cstheme="minorBidi"/>
          <w:b w:val="0"/>
          <w:bCs w:val="0"/>
        </w:rPr>
        <w:t>W stanie istniejącym</w:t>
      </w:r>
      <w:r w:rsidR="002A23A9">
        <w:rPr>
          <w:rFonts w:asciiTheme="minorHAnsi" w:eastAsiaTheme="minorHAnsi" w:hAnsiTheme="minorHAnsi" w:cstheme="minorBidi"/>
          <w:b w:val="0"/>
          <w:bCs w:val="0"/>
        </w:rPr>
        <w:t>:</w:t>
      </w:r>
      <w:r w:rsidRPr="00F56379">
        <w:rPr>
          <w:rFonts w:asciiTheme="minorHAnsi" w:eastAsiaTheme="minorHAnsi" w:hAnsiTheme="minorHAnsi" w:cstheme="minorBidi"/>
          <w:b w:val="0"/>
          <w:bCs w:val="0"/>
        </w:rPr>
        <w:t xml:space="preserve"> nawierzchni</w:t>
      </w:r>
      <w:r w:rsidR="00596DCD">
        <w:rPr>
          <w:rFonts w:asciiTheme="minorHAnsi" w:eastAsiaTheme="minorHAnsi" w:hAnsiTheme="minorHAnsi" w:cstheme="minorBidi"/>
          <w:b w:val="0"/>
          <w:bCs w:val="0"/>
        </w:rPr>
        <w:t>a</w:t>
      </w:r>
      <w:r w:rsidR="002A23A9">
        <w:rPr>
          <w:rFonts w:asciiTheme="minorHAnsi" w:eastAsiaTheme="minorHAnsi" w:hAnsiTheme="minorHAnsi" w:cstheme="minorBidi"/>
          <w:b w:val="0"/>
          <w:bCs w:val="0"/>
        </w:rPr>
        <w:t xml:space="preserve"> </w:t>
      </w:r>
      <w:r w:rsidR="00857199">
        <w:rPr>
          <w:rFonts w:asciiTheme="minorHAnsi" w:eastAsiaTheme="minorHAnsi" w:hAnsiTheme="minorHAnsi" w:cstheme="minorBidi"/>
          <w:b w:val="0"/>
          <w:bCs w:val="0"/>
        </w:rPr>
        <w:t>obejmująca opracowanie</w:t>
      </w:r>
      <w:r w:rsidR="00251ABC">
        <w:rPr>
          <w:rFonts w:asciiTheme="minorHAnsi" w:eastAsiaTheme="minorHAnsi" w:hAnsiTheme="minorHAnsi" w:cstheme="minorBidi"/>
          <w:b w:val="0"/>
          <w:bCs w:val="0"/>
        </w:rPr>
        <w:t xml:space="preserve"> jest</w:t>
      </w:r>
      <w:r w:rsidR="00857199">
        <w:rPr>
          <w:rFonts w:asciiTheme="minorHAnsi" w:eastAsiaTheme="minorHAnsi" w:hAnsiTheme="minorHAnsi" w:cstheme="minorBidi"/>
          <w:b w:val="0"/>
          <w:bCs w:val="0"/>
        </w:rPr>
        <w:t xml:space="preserve"> </w:t>
      </w:r>
      <w:r w:rsidR="007029D3">
        <w:rPr>
          <w:rFonts w:asciiTheme="minorHAnsi" w:eastAsiaTheme="minorHAnsi" w:hAnsiTheme="minorHAnsi" w:cstheme="minorBidi"/>
          <w:b w:val="0"/>
          <w:bCs w:val="0"/>
        </w:rPr>
        <w:t>brukowana SZER. 3,50 m i ok. 2,00 m żwirowa</w:t>
      </w:r>
      <w:r w:rsidR="001A5111">
        <w:rPr>
          <w:rFonts w:asciiTheme="minorHAnsi" w:eastAsiaTheme="minorHAnsi" w:hAnsiTheme="minorHAnsi" w:cstheme="minorBidi"/>
          <w:b w:val="0"/>
          <w:bCs w:val="0"/>
        </w:rPr>
        <w:t>, lokalnie</w:t>
      </w:r>
      <w:r w:rsidR="007029D3">
        <w:rPr>
          <w:rFonts w:asciiTheme="minorHAnsi" w:eastAsiaTheme="minorHAnsi" w:hAnsiTheme="minorHAnsi" w:cstheme="minorBidi"/>
          <w:b w:val="0"/>
          <w:bCs w:val="0"/>
        </w:rPr>
        <w:t xml:space="preserve"> na długości 72,00 m jest</w:t>
      </w:r>
      <w:r w:rsidR="001A5111">
        <w:rPr>
          <w:rFonts w:asciiTheme="minorHAnsi" w:eastAsiaTheme="minorHAnsi" w:hAnsiTheme="minorHAnsi" w:cstheme="minorBidi"/>
          <w:b w:val="0"/>
          <w:bCs w:val="0"/>
        </w:rPr>
        <w:t xml:space="preserve"> z płyt betonowych drogowych typu MON</w:t>
      </w:r>
      <w:r w:rsidR="007029D3">
        <w:rPr>
          <w:rFonts w:asciiTheme="minorHAnsi" w:eastAsiaTheme="minorHAnsi" w:hAnsiTheme="minorHAnsi" w:cstheme="minorBidi"/>
          <w:b w:val="0"/>
          <w:bCs w:val="0"/>
        </w:rPr>
        <w:t xml:space="preserve"> o szerokości 6,00 m.</w:t>
      </w:r>
      <w:r w:rsidR="001A5111">
        <w:rPr>
          <w:rFonts w:asciiTheme="minorHAnsi" w:eastAsiaTheme="minorHAnsi" w:hAnsiTheme="minorHAnsi" w:cstheme="minorBidi"/>
          <w:b w:val="0"/>
          <w:bCs w:val="0"/>
        </w:rPr>
        <w:t xml:space="preserve"> </w:t>
      </w:r>
      <w:r w:rsidR="00857199">
        <w:rPr>
          <w:rFonts w:asciiTheme="minorHAnsi" w:eastAsiaTheme="minorHAnsi" w:hAnsiTheme="minorHAnsi" w:cstheme="minorBidi"/>
          <w:b w:val="0"/>
          <w:bCs w:val="0"/>
        </w:rPr>
        <w:t>Długość</w:t>
      </w:r>
      <w:r w:rsidR="008733A9">
        <w:rPr>
          <w:rFonts w:asciiTheme="minorHAnsi" w:eastAsiaTheme="minorHAnsi" w:hAnsiTheme="minorHAnsi" w:cstheme="minorBidi"/>
          <w:b w:val="0"/>
          <w:bCs w:val="0"/>
        </w:rPr>
        <w:t xml:space="preserve"> </w:t>
      </w:r>
      <w:r w:rsidR="001220DA">
        <w:rPr>
          <w:rFonts w:asciiTheme="minorHAnsi" w:eastAsiaTheme="minorHAnsi" w:hAnsiTheme="minorHAnsi" w:cstheme="minorBidi"/>
          <w:b w:val="0"/>
          <w:bCs w:val="0"/>
        </w:rPr>
        <w:t xml:space="preserve"> dr</w:t>
      </w:r>
      <w:r w:rsidR="001A5111">
        <w:rPr>
          <w:rFonts w:asciiTheme="minorHAnsi" w:eastAsiaTheme="minorHAnsi" w:hAnsiTheme="minorHAnsi" w:cstheme="minorBidi"/>
          <w:b w:val="0"/>
          <w:bCs w:val="0"/>
        </w:rPr>
        <w:t>ogi</w:t>
      </w:r>
      <w:r w:rsidR="00857199">
        <w:rPr>
          <w:rFonts w:asciiTheme="minorHAnsi" w:eastAsiaTheme="minorHAnsi" w:hAnsiTheme="minorHAnsi" w:cstheme="minorBidi"/>
          <w:b w:val="0"/>
          <w:bCs w:val="0"/>
        </w:rPr>
        <w:t xml:space="preserve"> wynosi </w:t>
      </w:r>
      <w:r w:rsidR="001A5111">
        <w:rPr>
          <w:rFonts w:asciiTheme="minorHAnsi" w:eastAsiaTheme="minorHAnsi" w:hAnsiTheme="minorHAnsi" w:cstheme="minorBidi"/>
          <w:b w:val="0"/>
          <w:bCs w:val="0"/>
        </w:rPr>
        <w:t xml:space="preserve">933,50 </w:t>
      </w:r>
      <w:r w:rsidR="008733A9">
        <w:rPr>
          <w:rFonts w:asciiTheme="minorHAnsi" w:eastAsiaTheme="minorHAnsi" w:hAnsiTheme="minorHAnsi" w:cstheme="minorBidi"/>
          <w:b w:val="0"/>
          <w:bCs w:val="0"/>
        </w:rPr>
        <w:t xml:space="preserve"> </w:t>
      </w:r>
      <w:r w:rsidR="00857199">
        <w:rPr>
          <w:rFonts w:asciiTheme="minorHAnsi" w:eastAsiaTheme="minorHAnsi" w:hAnsiTheme="minorHAnsi" w:cstheme="minorBidi"/>
          <w:b w:val="0"/>
          <w:bCs w:val="0"/>
        </w:rPr>
        <w:t>mb</w:t>
      </w:r>
      <w:r w:rsidR="001A5111">
        <w:rPr>
          <w:rFonts w:asciiTheme="minorHAnsi" w:eastAsiaTheme="minorHAnsi" w:hAnsiTheme="minorHAnsi" w:cstheme="minorBidi"/>
          <w:b w:val="0"/>
          <w:bCs w:val="0"/>
        </w:rPr>
        <w:t>.</w:t>
      </w:r>
    </w:p>
    <w:p w14:paraId="35DC8542" w14:textId="77777777" w:rsidR="001A5111" w:rsidRDefault="001A5111" w:rsidP="00E541E2">
      <w:pPr>
        <w:pStyle w:val="Teksttreci70"/>
        <w:numPr>
          <w:ilvl w:val="0"/>
          <w:numId w:val="47"/>
        </w:numPr>
        <w:shd w:val="clear" w:color="auto" w:fill="auto"/>
        <w:jc w:val="both"/>
        <w:rPr>
          <w:rFonts w:asciiTheme="minorHAnsi" w:eastAsiaTheme="minorHAnsi" w:hAnsiTheme="minorHAnsi" w:cstheme="minorBidi"/>
          <w:b w:val="0"/>
          <w:bCs w:val="0"/>
        </w:rPr>
      </w:pPr>
      <w:r>
        <w:rPr>
          <w:rFonts w:asciiTheme="minorHAnsi" w:eastAsiaTheme="minorHAnsi" w:hAnsiTheme="minorHAnsi" w:cstheme="minorBidi"/>
          <w:b w:val="0"/>
          <w:bCs w:val="0"/>
        </w:rPr>
        <w:t>Stan drogi przedstawiają załączone fotografie:</w:t>
      </w:r>
    </w:p>
    <w:p w14:paraId="67F101C7" w14:textId="77777777" w:rsidR="001A5111" w:rsidRDefault="001A5111" w:rsidP="001A5111">
      <w:pPr>
        <w:pStyle w:val="Teksttreci70"/>
        <w:shd w:val="clear" w:color="auto" w:fill="auto"/>
        <w:ind w:firstLine="0"/>
        <w:jc w:val="both"/>
        <w:rPr>
          <w:rFonts w:asciiTheme="minorHAnsi" w:eastAsiaTheme="minorHAnsi" w:hAnsiTheme="minorHAnsi" w:cstheme="minorBidi"/>
          <w:b w:val="0"/>
          <w:bCs w:val="0"/>
        </w:rPr>
      </w:pPr>
    </w:p>
    <w:p w14:paraId="23DE101A" w14:textId="77777777" w:rsidR="007029D3" w:rsidRDefault="007029D3" w:rsidP="007029D3">
      <w:pPr>
        <w:ind w:firstLine="709"/>
      </w:pPr>
      <w:r>
        <w:rPr>
          <w:noProof/>
          <w:lang w:eastAsia="pl-PL"/>
        </w:rPr>
        <w:drawing>
          <wp:inline distT="0" distB="0" distL="0" distR="0" wp14:anchorId="47C29007" wp14:editId="0E1C370F">
            <wp:extent cx="4905155" cy="3678866"/>
            <wp:effectExtent l="19050" t="0" r="0" b="0"/>
            <wp:docPr id="29" name="Obraz 19" descr="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383" cy="368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8300" w14:textId="77777777" w:rsidR="007029D3" w:rsidRDefault="007029D3" w:rsidP="007029D3"/>
    <w:p w14:paraId="75DA4A66" w14:textId="77777777" w:rsidR="007029D3" w:rsidRDefault="007029D3" w:rsidP="007029D3"/>
    <w:p w14:paraId="52651C1F" w14:textId="77777777" w:rsidR="007029D3" w:rsidRDefault="007029D3" w:rsidP="007029D3"/>
    <w:p w14:paraId="0BF4AEDA" w14:textId="77777777" w:rsidR="007029D3" w:rsidRDefault="007029D3" w:rsidP="007029D3">
      <w:pPr>
        <w:ind w:firstLine="709"/>
      </w:pPr>
      <w:r>
        <w:rPr>
          <w:noProof/>
          <w:lang w:eastAsia="pl-PL"/>
        </w:rPr>
        <w:lastRenderedPageBreak/>
        <w:drawing>
          <wp:inline distT="0" distB="0" distL="0" distR="0" wp14:anchorId="6B78FE1B" wp14:editId="1BB952D6">
            <wp:extent cx="4876800" cy="3657600"/>
            <wp:effectExtent l="19050" t="0" r="0" b="0"/>
            <wp:docPr id="30" name="Obraz 20" descr="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646" cy="365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8FA7" w14:textId="77777777" w:rsidR="001A5111" w:rsidRDefault="001A5111" w:rsidP="007029D3">
      <w:pPr>
        <w:pStyle w:val="Teksttreci70"/>
        <w:shd w:val="clear" w:color="auto" w:fill="auto"/>
        <w:ind w:firstLine="709"/>
        <w:jc w:val="both"/>
        <w:rPr>
          <w:rFonts w:asciiTheme="minorHAnsi" w:eastAsiaTheme="minorHAnsi" w:hAnsiTheme="minorHAnsi" w:cstheme="minorBidi"/>
          <w:b w:val="0"/>
          <w:bCs w:val="0"/>
        </w:rPr>
      </w:pPr>
    </w:p>
    <w:p w14:paraId="0F67C4D3" w14:textId="77777777" w:rsidR="007029D3" w:rsidRDefault="007029D3" w:rsidP="007029D3">
      <w:pPr>
        <w:ind w:firstLine="709"/>
      </w:pPr>
      <w:r>
        <w:rPr>
          <w:noProof/>
          <w:lang w:eastAsia="pl-PL"/>
        </w:rPr>
        <w:drawing>
          <wp:inline distT="0" distB="0" distL="0" distR="0" wp14:anchorId="2FABAD7E" wp14:editId="682B74C4">
            <wp:extent cx="4876800" cy="3657599"/>
            <wp:effectExtent l="19050" t="0" r="0" b="0"/>
            <wp:docPr id="31" name="Obraz 21" descr="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647" cy="366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8D40" w14:textId="77777777" w:rsidR="007029D3" w:rsidRDefault="007029D3" w:rsidP="007029D3"/>
    <w:p w14:paraId="7F95855F" w14:textId="77777777" w:rsidR="007029D3" w:rsidRDefault="007029D3" w:rsidP="007029D3">
      <w:pPr>
        <w:ind w:firstLine="709"/>
      </w:pPr>
      <w:r>
        <w:rPr>
          <w:noProof/>
          <w:lang w:eastAsia="pl-PL"/>
        </w:rPr>
        <w:lastRenderedPageBreak/>
        <w:drawing>
          <wp:inline distT="0" distB="0" distL="0" distR="0" wp14:anchorId="662B73AB" wp14:editId="2C01599D">
            <wp:extent cx="4876800" cy="3657600"/>
            <wp:effectExtent l="19050" t="0" r="0" b="0"/>
            <wp:docPr id="192" name="Obraz 22" descr="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835" cy="366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8566" w14:textId="77777777" w:rsidR="007029D3" w:rsidRDefault="007029D3" w:rsidP="001A5111">
      <w:pPr>
        <w:pStyle w:val="Teksttreci70"/>
        <w:shd w:val="clear" w:color="auto" w:fill="auto"/>
        <w:ind w:firstLine="0"/>
        <w:jc w:val="both"/>
        <w:rPr>
          <w:rFonts w:asciiTheme="minorHAnsi" w:eastAsiaTheme="minorHAnsi" w:hAnsiTheme="minorHAnsi" w:cstheme="minorBidi"/>
          <w:b w:val="0"/>
          <w:bCs w:val="0"/>
        </w:rPr>
      </w:pPr>
    </w:p>
    <w:p w14:paraId="484C6582" w14:textId="77777777" w:rsidR="007029D3" w:rsidRDefault="007029D3" w:rsidP="007029D3">
      <w:pPr>
        <w:ind w:firstLine="709"/>
      </w:pPr>
      <w:r>
        <w:rPr>
          <w:noProof/>
          <w:lang w:eastAsia="pl-PL"/>
        </w:rPr>
        <w:drawing>
          <wp:inline distT="0" distB="0" distL="0" distR="0" wp14:anchorId="4AD7A47E" wp14:editId="4DCE420D">
            <wp:extent cx="4876800" cy="3657600"/>
            <wp:effectExtent l="19050" t="0" r="0" b="0"/>
            <wp:docPr id="193" name="Obraz 23" descr="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08" cy="366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02B2" w14:textId="77777777" w:rsidR="007029D3" w:rsidRDefault="007029D3" w:rsidP="007029D3"/>
    <w:p w14:paraId="477731AB" w14:textId="77777777" w:rsidR="007029D3" w:rsidRDefault="007029D3" w:rsidP="007029D3">
      <w:pPr>
        <w:ind w:firstLine="709"/>
      </w:pPr>
      <w:r>
        <w:rPr>
          <w:noProof/>
          <w:lang w:eastAsia="pl-PL"/>
        </w:rPr>
        <w:lastRenderedPageBreak/>
        <w:drawing>
          <wp:inline distT="0" distB="0" distL="0" distR="0" wp14:anchorId="7CC8C31D" wp14:editId="3CF219EF">
            <wp:extent cx="4929188" cy="3286125"/>
            <wp:effectExtent l="19050" t="0" r="4762" b="0"/>
            <wp:docPr id="194" name="Obraz 24" descr="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519" cy="32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94024" w14:textId="77777777" w:rsidR="007029D3" w:rsidRDefault="007029D3" w:rsidP="001A5111">
      <w:pPr>
        <w:pStyle w:val="Teksttreci70"/>
        <w:shd w:val="clear" w:color="auto" w:fill="auto"/>
        <w:ind w:firstLine="0"/>
        <w:jc w:val="both"/>
        <w:rPr>
          <w:rFonts w:asciiTheme="minorHAnsi" w:eastAsiaTheme="minorHAnsi" w:hAnsiTheme="minorHAnsi" w:cstheme="minorBidi"/>
          <w:b w:val="0"/>
          <w:bCs w:val="0"/>
        </w:rPr>
      </w:pPr>
    </w:p>
    <w:p w14:paraId="57DE88CE" w14:textId="77777777" w:rsidR="007029D3" w:rsidRDefault="007029D3" w:rsidP="003F431F">
      <w:pPr>
        <w:ind w:firstLine="709"/>
      </w:pPr>
      <w:r>
        <w:rPr>
          <w:noProof/>
          <w:lang w:eastAsia="pl-PL"/>
        </w:rPr>
        <w:drawing>
          <wp:inline distT="0" distB="0" distL="0" distR="0" wp14:anchorId="2ED9BCF8" wp14:editId="72333315">
            <wp:extent cx="4929505" cy="3286337"/>
            <wp:effectExtent l="19050" t="0" r="4445" b="0"/>
            <wp:docPr id="195" name="Obraz 25" descr="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548" cy="32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3DFA" w14:textId="77777777" w:rsidR="007029D3" w:rsidRDefault="007029D3" w:rsidP="007029D3"/>
    <w:p w14:paraId="3BDD4BF4" w14:textId="77777777" w:rsidR="007029D3" w:rsidRDefault="007029D3" w:rsidP="003F431F">
      <w:pPr>
        <w:ind w:firstLine="709"/>
      </w:pPr>
      <w:r>
        <w:rPr>
          <w:noProof/>
          <w:lang w:eastAsia="pl-PL"/>
        </w:rPr>
        <w:lastRenderedPageBreak/>
        <w:drawing>
          <wp:inline distT="0" distB="0" distL="0" distR="0" wp14:anchorId="313BA74A" wp14:editId="588D82B2">
            <wp:extent cx="5057774" cy="3371850"/>
            <wp:effectExtent l="19050" t="0" r="0" b="0"/>
            <wp:docPr id="196" name="Obraz 26" descr="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894" cy="3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A8F5" w14:textId="77777777" w:rsidR="007029D3" w:rsidRDefault="007029D3" w:rsidP="003F431F">
      <w:pPr>
        <w:ind w:firstLine="709"/>
      </w:pPr>
      <w:r>
        <w:rPr>
          <w:noProof/>
          <w:lang w:eastAsia="pl-PL"/>
        </w:rPr>
        <w:drawing>
          <wp:inline distT="0" distB="0" distL="0" distR="0" wp14:anchorId="47DBC513" wp14:editId="55243EA5">
            <wp:extent cx="5124450" cy="3416300"/>
            <wp:effectExtent l="19050" t="0" r="0" b="0"/>
            <wp:docPr id="197" name="Obraz 27" descr="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93" cy="34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8643" w14:textId="77777777" w:rsidR="001A5111" w:rsidRPr="00E541E2" w:rsidRDefault="001A5111" w:rsidP="001A5111">
      <w:pPr>
        <w:pStyle w:val="Teksttreci70"/>
        <w:shd w:val="clear" w:color="auto" w:fill="auto"/>
        <w:ind w:firstLine="0"/>
        <w:jc w:val="both"/>
        <w:rPr>
          <w:rFonts w:asciiTheme="minorHAnsi" w:eastAsiaTheme="minorHAnsi" w:hAnsiTheme="minorHAnsi" w:cstheme="minorBidi"/>
          <w:b w:val="0"/>
          <w:bCs w:val="0"/>
        </w:rPr>
      </w:pPr>
    </w:p>
    <w:p w14:paraId="5F008836" w14:textId="77777777" w:rsidR="002E761F" w:rsidRPr="007A7E71" w:rsidRDefault="002E761F" w:rsidP="00332128">
      <w:pPr>
        <w:pStyle w:val="Akapitzlist"/>
        <w:numPr>
          <w:ilvl w:val="0"/>
          <w:numId w:val="16"/>
        </w:numPr>
        <w:tabs>
          <w:tab w:val="left" w:pos="993"/>
        </w:tabs>
        <w:spacing w:before="200"/>
        <w:ind w:left="993" w:hanging="284"/>
        <w:jc w:val="both"/>
        <w:rPr>
          <w:b/>
          <w:i/>
        </w:rPr>
      </w:pPr>
      <w:r w:rsidRPr="007A7E71">
        <w:rPr>
          <w:b/>
          <w:i/>
        </w:rPr>
        <w:t>Zakres prac projektowych:</w:t>
      </w:r>
    </w:p>
    <w:p w14:paraId="32767196" w14:textId="77777777" w:rsidR="00812A44" w:rsidRPr="00B84C46" w:rsidRDefault="00812A44" w:rsidP="00724A74">
      <w:pPr>
        <w:pStyle w:val="Akapitzlist"/>
        <w:numPr>
          <w:ilvl w:val="0"/>
          <w:numId w:val="13"/>
        </w:numPr>
        <w:ind w:left="1276" w:hanging="283"/>
        <w:jc w:val="both"/>
      </w:pPr>
      <w:r w:rsidRPr="00B84C46">
        <w:t xml:space="preserve">opracowanie projektu budowlanego </w:t>
      </w:r>
      <w:r w:rsidR="00083EA3" w:rsidRPr="00B84C46">
        <w:t>przebudowy</w:t>
      </w:r>
      <w:r w:rsidRPr="00B84C46">
        <w:t xml:space="preserve"> </w:t>
      </w:r>
      <w:r w:rsidR="00F56379" w:rsidRPr="00B84C46">
        <w:t>drogi</w:t>
      </w:r>
      <w:r w:rsidR="00857199">
        <w:t xml:space="preserve"> gminnej w miejscowości</w:t>
      </w:r>
      <w:r w:rsidR="00237789">
        <w:t xml:space="preserve"> </w:t>
      </w:r>
      <w:r w:rsidR="00E976AA">
        <w:t>Nowa Wieś</w:t>
      </w:r>
      <w:r w:rsidR="00857199">
        <w:t xml:space="preserve"> obejmuje</w:t>
      </w:r>
      <w:r w:rsidR="007270E2">
        <w:t xml:space="preserve"> branże: drogowa</w:t>
      </w:r>
      <w:r w:rsidR="003F431F">
        <w:t xml:space="preserve"> i teletechniczna (kanał technologiczny)</w:t>
      </w:r>
      <w:r w:rsidR="007270E2">
        <w:t xml:space="preserve">, </w:t>
      </w:r>
    </w:p>
    <w:p w14:paraId="04F04589" w14:textId="77777777" w:rsidR="00F56379" w:rsidRDefault="002E761F" w:rsidP="00724A74">
      <w:pPr>
        <w:pStyle w:val="Akapitzlist"/>
        <w:numPr>
          <w:ilvl w:val="0"/>
          <w:numId w:val="13"/>
        </w:numPr>
        <w:ind w:left="1276" w:hanging="283"/>
        <w:jc w:val="both"/>
      </w:pPr>
      <w:r w:rsidRPr="00B84C46">
        <w:t>opracowanie projektu wykonawczego</w:t>
      </w:r>
      <w:r w:rsidR="007270E2">
        <w:t xml:space="preserve"> branż</w:t>
      </w:r>
      <w:r w:rsidR="00E976AA">
        <w:t>y</w:t>
      </w:r>
      <w:r w:rsidRPr="00B84C46">
        <w:t xml:space="preserve"> </w:t>
      </w:r>
      <w:r w:rsidR="00237789">
        <w:t>jw.</w:t>
      </w:r>
    </w:p>
    <w:p w14:paraId="10A85B89" w14:textId="77777777" w:rsidR="001220DA" w:rsidRDefault="001220DA" w:rsidP="00724A74">
      <w:pPr>
        <w:pStyle w:val="Akapitzlist"/>
        <w:numPr>
          <w:ilvl w:val="0"/>
          <w:numId w:val="13"/>
        </w:numPr>
        <w:ind w:left="1276" w:hanging="283"/>
        <w:jc w:val="both"/>
      </w:pPr>
      <w:r>
        <w:t>Uzyskanie decyzji zezwalającej na umieszczenie urządzeń nie związanych z drogą.</w:t>
      </w:r>
    </w:p>
    <w:p w14:paraId="25CC442E" w14:textId="77777777" w:rsidR="00251ABC" w:rsidRDefault="00251ABC" w:rsidP="00724A74">
      <w:pPr>
        <w:pStyle w:val="Akapitzlist"/>
        <w:numPr>
          <w:ilvl w:val="0"/>
          <w:numId w:val="13"/>
        </w:numPr>
        <w:ind w:left="1276" w:hanging="283"/>
        <w:jc w:val="both"/>
      </w:pPr>
      <w:r>
        <w:t>Uzyskanie decyzji celu publicznego</w:t>
      </w:r>
    </w:p>
    <w:p w14:paraId="28604F09" w14:textId="77777777" w:rsidR="002E761F" w:rsidRDefault="002E761F" w:rsidP="00724A74">
      <w:pPr>
        <w:pStyle w:val="Akapitzlist"/>
        <w:numPr>
          <w:ilvl w:val="0"/>
          <w:numId w:val="13"/>
        </w:numPr>
        <w:ind w:left="1276" w:hanging="283"/>
        <w:jc w:val="both"/>
      </w:pPr>
      <w:r w:rsidRPr="00C13126">
        <w:lastRenderedPageBreak/>
        <w:t>opracowanie projektu czasowej organizacji ruchu na czas robót związanych z wykonaniem zadania;</w:t>
      </w:r>
    </w:p>
    <w:p w14:paraId="11C4DA33" w14:textId="77777777" w:rsidR="00FE11CD" w:rsidRPr="00C13126" w:rsidRDefault="00FE11CD" w:rsidP="00FE11CD">
      <w:pPr>
        <w:pStyle w:val="Akapitzlist"/>
        <w:numPr>
          <w:ilvl w:val="0"/>
          <w:numId w:val="13"/>
        </w:numPr>
        <w:ind w:left="1276" w:hanging="283"/>
        <w:jc w:val="both"/>
      </w:pPr>
      <w:r w:rsidRPr="00C13126">
        <w:t xml:space="preserve">opracowanie projektu </w:t>
      </w:r>
      <w:r>
        <w:t>stałej</w:t>
      </w:r>
      <w:r w:rsidRPr="00C13126">
        <w:t xml:space="preserve"> organizacji ruchu </w:t>
      </w:r>
    </w:p>
    <w:p w14:paraId="47F38668" w14:textId="77777777" w:rsidR="00983F7B" w:rsidRDefault="002E761F" w:rsidP="007A7E71">
      <w:pPr>
        <w:pStyle w:val="Akapitzlist"/>
        <w:numPr>
          <w:ilvl w:val="0"/>
          <w:numId w:val="13"/>
        </w:numPr>
        <w:ind w:left="1276" w:hanging="283"/>
        <w:jc w:val="both"/>
      </w:pPr>
      <w:r w:rsidRPr="00C13126">
        <w:t>uzyskanie niezbędnych uzgodnień</w:t>
      </w:r>
      <w:r w:rsidR="00E976AA">
        <w:t xml:space="preserve"> kolizji kabli teletechnicznych i energetycznych</w:t>
      </w:r>
      <w:r w:rsidRPr="00C13126">
        <w:t xml:space="preserve"> </w:t>
      </w:r>
    </w:p>
    <w:p w14:paraId="2E43ABE3" w14:textId="77777777" w:rsidR="00332128" w:rsidRDefault="00A33E0C" w:rsidP="00332128">
      <w:pPr>
        <w:pStyle w:val="Akapitzlist"/>
        <w:numPr>
          <w:ilvl w:val="0"/>
          <w:numId w:val="13"/>
        </w:numPr>
        <w:ind w:left="1276" w:hanging="283"/>
        <w:jc w:val="both"/>
      </w:pPr>
      <w:r>
        <w:t>Wykonanie badań Geotechnicznych</w:t>
      </w:r>
    </w:p>
    <w:p w14:paraId="7525FECD" w14:textId="77777777" w:rsidR="00E541E2" w:rsidRPr="00C13126" w:rsidRDefault="00E541E2" w:rsidP="00E541E2">
      <w:pPr>
        <w:pStyle w:val="Akapitzlist"/>
        <w:ind w:left="1276"/>
        <w:jc w:val="both"/>
      </w:pPr>
    </w:p>
    <w:p w14:paraId="4DACE86C" w14:textId="77777777" w:rsidR="007B4244" w:rsidRPr="007A7E71" w:rsidRDefault="00C13126" w:rsidP="007A7E71">
      <w:pPr>
        <w:pStyle w:val="Akapitzlist"/>
        <w:numPr>
          <w:ilvl w:val="0"/>
          <w:numId w:val="16"/>
        </w:numPr>
        <w:tabs>
          <w:tab w:val="left" w:pos="993"/>
        </w:tabs>
        <w:ind w:left="993" w:hanging="284"/>
        <w:jc w:val="both"/>
        <w:rPr>
          <w:b/>
          <w:i/>
        </w:rPr>
      </w:pPr>
      <w:r w:rsidRPr="007A7E71">
        <w:rPr>
          <w:b/>
          <w:i/>
        </w:rPr>
        <w:t>Z</w:t>
      </w:r>
      <w:r w:rsidR="007B4244" w:rsidRPr="007A7E71">
        <w:rPr>
          <w:b/>
          <w:i/>
        </w:rPr>
        <w:t>akres robót drogowych:</w:t>
      </w:r>
    </w:p>
    <w:p w14:paraId="7D5D4B13" w14:textId="77777777" w:rsidR="00E976AA" w:rsidRDefault="00E976AA" w:rsidP="00EE397E">
      <w:pPr>
        <w:pStyle w:val="Akapitzlist"/>
        <w:numPr>
          <w:ilvl w:val="0"/>
          <w:numId w:val="14"/>
        </w:numPr>
        <w:ind w:left="1276" w:hanging="283"/>
        <w:jc w:val="both"/>
      </w:pPr>
      <w:r>
        <w:t>Rozebranie istniejącej nawierzchni z płyt betonowych drogowych typu MON</w:t>
      </w:r>
    </w:p>
    <w:p w14:paraId="7F1621EB" w14:textId="77777777" w:rsidR="00EE397E" w:rsidRDefault="00EE397E" w:rsidP="00EE397E">
      <w:pPr>
        <w:pStyle w:val="Akapitzlist"/>
        <w:numPr>
          <w:ilvl w:val="0"/>
          <w:numId w:val="14"/>
        </w:numPr>
        <w:ind w:left="1276" w:hanging="283"/>
        <w:jc w:val="both"/>
      </w:pPr>
      <w:r>
        <w:t>Wykonanie</w:t>
      </w:r>
      <w:r w:rsidR="003F431F">
        <w:t xml:space="preserve"> na szerokości 1,70</w:t>
      </w:r>
      <w:r>
        <w:t xml:space="preserve"> warstwy odsączającej grubości 30 cm na odcinku </w:t>
      </w:r>
      <w:r w:rsidR="00E976AA">
        <w:t>933,5</w:t>
      </w:r>
      <w:r>
        <w:t>0 m</w:t>
      </w:r>
    </w:p>
    <w:p w14:paraId="0F2024B1" w14:textId="77777777" w:rsidR="00A10BFF" w:rsidRDefault="00A10BFF" w:rsidP="00EE397E">
      <w:pPr>
        <w:pStyle w:val="Akapitzlist"/>
        <w:numPr>
          <w:ilvl w:val="0"/>
          <w:numId w:val="14"/>
        </w:numPr>
        <w:ind w:left="1276" w:hanging="283"/>
        <w:jc w:val="both"/>
      </w:pPr>
      <w:r>
        <w:t>Wykonanie podbudowy</w:t>
      </w:r>
      <w:r w:rsidR="003F431F">
        <w:t xml:space="preserve"> pełnej na szerokości 1,60 m</w:t>
      </w:r>
      <w:r>
        <w:t xml:space="preserve"> z kruszywa nie związanego KŁSM 0/31,5</w:t>
      </w:r>
      <w:r w:rsidR="00FF7BDE">
        <w:t xml:space="preserve"> na długości </w:t>
      </w:r>
      <w:r w:rsidR="00E976AA">
        <w:t>933,5</w:t>
      </w:r>
      <w:r w:rsidR="002106E6">
        <w:t>0</w:t>
      </w:r>
      <w:r w:rsidR="00FF7BDE">
        <w:t xml:space="preserve"> m</w:t>
      </w:r>
    </w:p>
    <w:p w14:paraId="5F2C5891" w14:textId="77777777" w:rsidR="003F431F" w:rsidRDefault="003F431F" w:rsidP="003F431F">
      <w:pPr>
        <w:pStyle w:val="Akapitzlist"/>
        <w:numPr>
          <w:ilvl w:val="0"/>
          <w:numId w:val="14"/>
        </w:numPr>
        <w:ind w:left="1276" w:hanging="283"/>
        <w:jc w:val="both"/>
      </w:pPr>
      <w:r>
        <w:t>Wykonanie podbudowy wyrównawczej o grubości 5,00 – 8,00 cm na szerokości 3,50 m z kruszywa nie związanego KŁSM 0/31,5 na długości 933,50 m</w:t>
      </w:r>
    </w:p>
    <w:p w14:paraId="434E8A58" w14:textId="77777777" w:rsidR="00A10BFF" w:rsidRDefault="00A10BFF" w:rsidP="00E85AE8">
      <w:pPr>
        <w:pStyle w:val="Akapitzlist"/>
        <w:numPr>
          <w:ilvl w:val="0"/>
          <w:numId w:val="14"/>
        </w:numPr>
        <w:ind w:left="1276" w:hanging="283"/>
        <w:jc w:val="both"/>
      </w:pPr>
      <w:r>
        <w:t>Skropienie nawierzchni emulsją asfaltową</w:t>
      </w:r>
      <w:r w:rsidR="002106E6">
        <w:t xml:space="preserve"> na odcinku – </w:t>
      </w:r>
      <w:r w:rsidR="00E976AA">
        <w:t>933,5</w:t>
      </w:r>
      <w:r w:rsidR="002106E6">
        <w:t>0 m</w:t>
      </w:r>
    </w:p>
    <w:p w14:paraId="371E1960" w14:textId="77777777" w:rsidR="00FF7BDE" w:rsidRDefault="00FF7BDE" w:rsidP="00E85AE8">
      <w:pPr>
        <w:pStyle w:val="Akapitzlist"/>
        <w:numPr>
          <w:ilvl w:val="0"/>
          <w:numId w:val="14"/>
        </w:numPr>
        <w:ind w:left="1276" w:hanging="283"/>
        <w:jc w:val="both"/>
      </w:pPr>
      <w:r>
        <w:t xml:space="preserve">Wykonanie warstwy wiążącej gr. </w:t>
      </w:r>
      <w:r w:rsidR="003F431F">
        <w:t>6</w:t>
      </w:r>
      <w:r>
        <w:t xml:space="preserve"> cm z betonu asfaltowego AC16W na długości </w:t>
      </w:r>
      <w:r w:rsidR="00452D03">
        <w:t>1175</w:t>
      </w:r>
      <w:r w:rsidR="002106E6">
        <w:t>,00</w:t>
      </w:r>
      <w:r>
        <w:t xml:space="preserve"> m</w:t>
      </w:r>
    </w:p>
    <w:p w14:paraId="18C055B0" w14:textId="77777777" w:rsidR="00FF7BDE" w:rsidRPr="00464BE5" w:rsidRDefault="00FF7BDE" w:rsidP="00E85AE8">
      <w:pPr>
        <w:pStyle w:val="Akapitzlist"/>
        <w:numPr>
          <w:ilvl w:val="0"/>
          <w:numId w:val="14"/>
        </w:numPr>
        <w:ind w:left="1276" w:hanging="283"/>
        <w:jc w:val="both"/>
      </w:pPr>
      <w:r>
        <w:t xml:space="preserve">Wykonanie warstwy ścieralnej grub. </w:t>
      </w:r>
      <w:r w:rsidR="003F431F">
        <w:t>4</w:t>
      </w:r>
      <w:r>
        <w:t xml:space="preserve"> cm z betonu asfaltowego AC11S na dług. </w:t>
      </w:r>
      <w:r w:rsidR="00452D03">
        <w:t>1175</w:t>
      </w:r>
      <w:r w:rsidR="002106E6">
        <w:t xml:space="preserve">,00 </w:t>
      </w:r>
      <w:r>
        <w:t>m</w:t>
      </w:r>
    </w:p>
    <w:p w14:paraId="25A4044D" w14:textId="77777777" w:rsidR="00237789" w:rsidRDefault="00EF2BF0" w:rsidP="00237789">
      <w:pPr>
        <w:pStyle w:val="Akapitzlist"/>
        <w:numPr>
          <w:ilvl w:val="0"/>
          <w:numId w:val="14"/>
        </w:numPr>
        <w:ind w:left="1276" w:hanging="283"/>
        <w:jc w:val="both"/>
      </w:pPr>
      <w:r>
        <w:t xml:space="preserve">przebudowa </w:t>
      </w:r>
      <w:r w:rsidR="00596DCD">
        <w:t>nawierzchni</w:t>
      </w:r>
      <w:r w:rsidR="00FF7BDE">
        <w:t xml:space="preserve"> całej</w:t>
      </w:r>
      <w:r w:rsidR="00596DCD">
        <w:t xml:space="preserve"> drogi</w:t>
      </w:r>
      <w:r w:rsidR="00B84C46">
        <w:t xml:space="preserve"> do szer. </w:t>
      </w:r>
      <w:r w:rsidR="003F431F">
        <w:t>5,00</w:t>
      </w:r>
      <w:r w:rsidR="00B84C46">
        <w:t xml:space="preserve"> m</w:t>
      </w:r>
      <w:r w:rsidR="002106E6">
        <w:t xml:space="preserve"> na długości </w:t>
      </w:r>
      <w:r w:rsidR="003F431F">
        <w:t xml:space="preserve">933,50 </w:t>
      </w:r>
      <w:r w:rsidR="002106E6">
        <w:t>m</w:t>
      </w:r>
    </w:p>
    <w:p w14:paraId="2045BCC4" w14:textId="77777777" w:rsidR="00FF7BDE" w:rsidRDefault="00FF7BDE" w:rsidP="00E85AE8">
      <w:pPr>
        <w:pStyle w:val="Akapitzlist"/>
        <w:numPr>
          <w:ilvl w:val="0"/>
          <w:numId w:val="14"/>
        </w:numPr>
        <w:ind w:left="1276" w:hanging="283"/>
        <w:jc w:val="both"/>
      </w:pPr>
      <w:r>
        <w:t>Kategoria ruchu KR2</w:t>
      </w:r>
    </w:p>
    <w:p w14:paraId="2E6766EC" w14:textId="77777777" w:rsidR="00FF7BDE" w:rsidRDefault="00FF7BDE" w:rsidP="00523FC3">
      <w:pPr>
        <w:pStyle w:val="Akapitzlist"/>
        <w:numPr>
          <w:ilvl w:val="0"/>
          <w:numId w:val="14"/>
        </w:numPr>
        <w:ind w:left="1276" w:hanging="283"/>
        <w:jc w:val="both"/>
      </w:pPr>
      <w:r>
        <w:t xml:space="preserve">Utwardzenie pobocza na szerokości </w:t>
      </w:r>
      <w:r w:rsidR="006E7FE7">
        <w:t>0,5</w:t>
      </w:r>
      <w:r>
        <w:t xml:space="preserve"> m kruszywem </w:t>
      </w:r>
      <w:r w:rsidR="006D522D">
        <w:t>niezwiązanym KŁSM 0/31/5</w:t>
      </w:r>
      <w:r w:rsidR="002106E6">
        <w:t xml:space="preserve"> na całej</w:t>
      </w:r>
      <w:r w:rsidR="00452D03">
        <w:t xml:space="preserve"> długości drogi</w:t>
      </w:r>
      <w:r w:rsidR="002106E6">
        <w:t xml:space="preserve"> </w:t>
      </w:r>
      <w:r w:rsidR="003F431F">
        <w:t>po jednej stronie i od chodnika do końca opracowania na długości 526,00 m</w:t>
      </w:r>
    </w:p>
    <w:p w14:paraId="4FE43CA8" w14:textId="77777777" w:rsidR="00FF7BDE" w:rsidRDefault="00FF7BDE" w:rsidP="00FF7BDE">
      <w:pPr>
        <w:pStyle w:val="Akapitzlist"/>
        <w:numPr>
          <w:ilvl w:val="0"/>
          <w:numId w:val="14"/>
        </w:numPr>
        <w:ind w:left="1276" w:hanging="283"/>
        <w:jc w:val="both"/>
      </w:pPr>
      <w:r>
        <w:t xml:space="preserve">Wycinka </w:t>
      </w:r>
      <w:r w:rsidR="003C0187">
        <w:t>pojedynczych</w:t>
      </w:r>
      <w:r w:rsidR="002106E6">
        <w:t xml:space="preserve"> skupisk</w:t>
      </w:r>
      <w:r w:rsidR="003C0187">
        <w:t xml:space="preserve"> krzaków</w:t>
      </w:r>
      <w:r w:rsidR="006E7FE7">
        <w:t xml:space="preserve"> ok</w:t>
      </w:r>
      <w:r w:rsidR="00387557">
        <w:t xml:space="preserve">. </w:t>
      </w:r>
      <w:r w:rsidR="00C44E41">
        <w:t>1</w:t>
      </w:r>
      <w:r w:rsidR="003F431F">
        <w:t>0</w:t>
      </w:r>
      <w:r w:rsidR="00C44E41">
        <w:t xml:space="preserve">0 </w:t>
      </w:r>
      <w:r w:rsidR="00387557">
        <w:t>m</w:t>
      </w:r>
      <w:r w:rsidR="00387557">
        <w:rPr>
          <w:vertAlign w:val="superscript"/>
        </w:rPr>
        <w:t>2</w:t>
      </w:r>
    </w:p>
    <w:p w14:paraId="01F7D978" w14:textId="77777777" w:rsidR="003C0187" w:rsidRDefault="003C0187" w:rsidP="00FF7BDE">
      <w:pPr>
        <w:pStyle w:val="Akapitzlist"/>
        <w:numPr>
          <w:ilvl w:val="0"/>
          <w:numId w:val="14"/>
        </w:numPr>
        <w:ind w:left="1276" w:hanging="283"/>
        <w:jc w:val="both"/>
      </w:pPr>
      <w:r>
        <w:t>Ustawienie znak</w:t>
      </w:r>
      <w:r w:rsidR="002106E6">
        <w:t>ów</w:t>
      </w:r>
      <w:r>
        <w:t xml:space="preserve"> drogow</w:t>
      </w:r>
      <w:r w:rsidR="002106E6">
        <w:t>ych</w:t>
      </w:r>
      <w:r>
        <w:t xml:space="preserve"> B-33 z ograniczeniem prędkości do 50 km/h</w:t>
      </w:r>
      <w:r w:rsidR="003F431F">
        <w:t xml:space="preserve"> po za strefą zamieszkania, natomiast odcinek zwartej zabudowy oznakować znakami </w:t>
      </w:r>
      <w:r w:rsidR="006265AE">
        <w:t xml:space="preserve">D40 i D41 </w:t>
      </w:r>
      <w:r w:rsidR="003F431F">
        <w:t>strefa zamieszkania</w:t>
      </w:r>
      <w:r w:rsidR="006265AE">
        <w:t xml:space="preserve"> i jej koniec. Wykonanie dwóch progów zwalniających</w:t>
      </w:r>
    </w:p>
    <w:p w14:paraId="1C5E7B4E" w14:textId="77777777" w:rsidR="002106E6" w:rsidRDefault="00BF53FA" w:rsidP="002106E6">
      <w:pPr>
        <w:pStyle w:val="Akapitzlist"/>
        <w:numPr>
          <w:ilvl w:val="0"/>
          <w:numId w:val="14"/>
        </w:numPr>
        <w:ind w:left="1276" w:hanging="283"/>
        <w:jc w:val="both"/>
      </w:pPr>
      <w:r>
        <w:t xml:space="preserve">Odwodnienie poprzez </w:t>
      </w:r>
      <w:r w:rsidR="006265AE">
        <w:t xml:space="preserve">jednostronny spadek i </w:t>
      </w:r>
      <w:r>
        <w:t>drenaż francuski po jednej stronie drogi poprzeczny</w:t>
      </w:r>
      <w:r w:rsidR="006265AE">
        <w:t xml:space="preserve"> </w:t>
      </w:r>
    </w:p>
    <w:p w14:paraId="6FAD2757" w14:textId="77777777" w:rsidR="00E223D7" w:rsidRDefault="00BF53FA" w:rsidP="00E541E2">
      <w:pPr>
        <w:pStyle w:val="Akapitzlist"/>
        <w:numPr>
          <w:ilvl w:val="0"/>
          <w:numId w:val="14"/>
        </w:numPr>
        <w:ind w:left="1276" w:hanging="283"/>
        <w:jc w:val="both"/>
      </w:pPr>
      <w:r>
        <w:t>Profil podłużny dostosować do stanu istniejącego z niewielką korektą.</w:t>
      </w:r>
    </w:p>
    <w:p w14:paraId="60CB3ACD" w14:textId="77777777" w:rsidR="005F3E78" w:rsidRDefault="005F3E78" w:rsidP="005F3E78">
      <w:pPr>
        <w:pStyle w:val="Akapitzlist"/>
        <w:numPr>
          <w:ilvl w:val="0"/>
          <w:numId w:val="16"/>
        </w:numPr>
        <w:tabs>
          <w:tab w:val="left" w:pos="993"/>
        </w:tabs>
        <w:ind w:hanging="1637"/>
        <w:jc w:val="both"/>
        <w:rPr>
          <w:b/>
          <w:i/>
        </w:rPr>
      </w:pPr>
      <w:r w:rsidRPr="005F3E78">
        <w:rPr>
          <w:b/>
          <w:i/>
        </w:rPr>
        <w:t>Zakres robót branży teletechnicznej i elektrycznej:</w:t>
      </w:r>
    </w:p>
    <w:p w14:paraId="6F9BB099" w14:textId="77777777" w:rsidR="006C0FF7" w:rsidRDefault="006265AE" w:rsidP="00CB54DC">
      <w:pPr>
        <w:pStyle w:val="Akapitzlist"/>
        <w:numPr>
          <w:ilvl w:val="0"/>
          <w:numId w:val="49"/>
        </w:numPr>
        <w:tabs>
          <w:tab w:val="left" w:pos="993"/>
        </w:tabs>
        <w:ind w:firstLine="273"/>
        <w:jc w:val="both"/>
      </w:pPr>
      <w:r>
        <w:t>Budowa kanału technologicznego</w:t>
      </w:r>
    </w:p>
    <w:p w14:paraId="42D2CD86" w14:textId="77777777" w:rsidR="006265AE" w:rsidRDefault="006265AE" w:rsidP="00CB54DC">
      <w:pPr>
        <w:pStyle w:val="Akapitzlist"/>
        <w:numPr>
          <w:ilvl w:val="0"/>
          <w:numId w:val="49"/>
        </w:numPr>
        <w:tabs>
          <w:tab w:val="left" w:pos="993"/>
        </w:tabs>
        <w:ind w:firstLine="273"/>
        <w:jc w:val="both"/>
      </w:pPr>
      <w:r>
        <w:t>Zabezpieczenie kabli teletechnicznych rurami ochronnymi</w:t>
      </w:r>
    </w:p>
    <w:p w14:paraId="2C2375E8" w14:textId="77777777" w:rsidR="006265AE" w:rsidRDefault="006265AE" w:rsidP="006265AE">
      <w:pPr>
        <w:pStyle w:val="Akapitzlist"/>
        <w:numPr>
          <w:ilvl w:val="0"/>
          <w:numId w:val="49"/>
        </w:numPr>
        <w:tabs>
          <w:tab w:val="left" w:pos="993"/>
        </w:tabs>
        <w:ind w:firstLine="273"/>
        <w:jc w:val="both"/>
      </w:pPr>
      <w:r>
        <w:t>Zabezpieczenie kabli energetycznych rurami ochronnymi</w:t>
      </w:r>
    </w:p>
    <w:p w14:paraId="676F1228" w14:textId="77777777" w:rsidR="00E223D7" w:rsidRPr="00C13126" w:rsidRDefault="00E223D7" w:rsidP="00E223D7">
      <w:pPr>
        <w:pStyle w:val="Akapitzlist"/>
        <w:tabs>
          <w:tab w:val="left" w:pos="993"/>
        </w:tabs>
        <w:ind w:left="993"/>
        <w:jc w:val="both"/>
      </w:pPr>
    </w:p>
    <w:p w14:paraId="2B18704F" w14:textId="77777777" w:rsidR="007A7E71" w:rsidRPr="00332128" w:rsidRDefault="00D949E0" w:rsidP="00332128">
      <w:pPr>
        <w:pStyle w:val="Akapitzlist"/>
        <w:numPr>
          <w:ilvl w:val="0"/>
          <w:numId w:val="16"/>
        </w:numPr>
        <w:ind w:left="993" w:hanging="284"/>
        <w:jc w:val="both"/>
        <w:rPr>
          <w:b/>
          <w:i/>
        </w:rPr>
      </w:pPr>
      <w:r w:rsidRPr="007A7E71">
        <w:rPr>
          <w:b/>
          <w:i/>
        </w:rPr>
        <w:t>Program funkcjonalno-użytkowy określa wymagania dotyczące zaprojektowania, realizacji, odbioru i przekazania w użytkowanie wszystkich elementów wykonywanego obiektu. Wykonawca podejmujący się realizacji przedmiotu zamówienia zobowiązany będzie do:</w:t>
      </w:r>
    </w:p>
    <w:p w14:paraId="63995021" w14:textId="77777777" w:rsidR="007A7E71" w:rsidRDefault="00D949E0" w:rsidP="00D949E0">
      <w:pPr>
        <w:pStyle w:val="Akapitzlist"/>
        <w:numPr>
          <w:ilvl w:val="0"/>
          <w:numId w:val="20"/>
        </w:numPr>
        <w:ind w:left="1276" w:hanging="283"/>
        <w:jc w:val="both"/>
      </w:pPr>
      <w:r>
        <w:t>dokonania wizji w terenie, celem rozpoznania przedmiotu zamówienia;</w:t>
      </w:r>
    </w:p>
    <w:p w14:paraId="0BA3DC21" w14:textId="77777777" w:rsidR="00596DCD" w:rsidRDefault="00875D30" w:rsidP="00724A74">
      <w:pPr>
        <w:pStyle w:val="Akapitzlist"/>
        <w:numPr>
          <w:ilvl w:val="0"/>
          <w:numId w:val="20"/>
        </w:numPr>
        <w:ind w:left="1276" w:hanging="283"/>
        <w:jc w:val="both"/>
      </w:pPr>
      <w:r>
        <w:t xml:space="preserve">uzyskania zatwierdzenia projektu czasowej organizacji ruchu </w:t>
      </w:r>
    </w:p>
    <w:p w14:paraId="2840A52C" w14:textId="77777777" w:rsidR="007A7E71" w:rsidRDefault="00D949E0" w:rsidP="00724A74">
      <w:pPr>
        <w:pStyle w:val="Akapitzlist"/>
        <w:numPr>
          <w:ilvl w:val="0"/>
          <w:numId w:val="20"/>
        </w:numPr>
        <w:ind w:left="1276" w:hanging="283"/>
        <w:jc w:val="both"/>
      </w:pPr>
      <w:r>
        <w:t>przygotowanie dokumentów dla potrzeb zgłoszenia zamiaru wykonywania robót –</w:t>
      </w:r>
      <w:r w:rsidR="007A7E71">
        <w:t xml:space="preserve"> </w:t>
      </w:r>
      <w:r>
        <w:t>wg wymagań ustawy Prawo Budowlane;</w:t>
      </w:r>
    </w:p>
    <w:p w14:paraId="530D51E4" w14:textId="77777777" w:rsidR="00596DCD" w:rsidRDefault="00D949E0" w:rsidP="00724A74">
      <w:pPr>
        <w:pStyle w:val="Akapitzlist"/>
        <w:numPr>
          <w:ilvl w:val="0"/>
          <w:numId w:val="20"/>
        </w:numPr>
        <w:ind w:left="1276" w:hanging="283"/>
        <w:jc w:val="both"/>
      </w:pPr>
      <w:r>
        <w:t xml:space="preserve">uzgodnienie projektu </w:t>
      </w:r>
      <w:r w:rsidR="009A5CCD">
        <w:t>budowlanego i techni</w:t>
      </w:r>
      <w:r>
        <w:t>cz</w:t>
      </w:r>
      <w:r w:rsidR="009A5CCD">
        <w:t>n</w:t>
      </w:r>
      <w:r>
        <w:t xml:space="preserve">ego </w:t>
      </w:r>
    </w:p>
    <w:p w14:paraId="410B678D" w14:textId="77777777" w:rsidR="00875D30" w:rsidRDefault="00875D30" w:rsidP="00724A74">
      <w:pPr>
        <w:pStyle w:val="Akapitzlist"/>
        <w:numPr>
          <w:ilvl w:val="0"/>
          <w:numId w:val="20"/>
        </w:numPr>
        <w:ind w:left="1276" w:hanging="283"/>
        <w:jc w:val="both"/>
      </w:pPr>
      <w:r>
        <w:t xml:space="preserve">wykonanie projektu budowlanego układu drogowego </w:t>
      </w:r>
    </w:p>
    <w:p w14:paraId="6D907040" w14:textId="77777777" w:rsidR="009A5CCD" w:rsidRDefault="009A5CCD" w:rsidP="009A5CCD">
      <w:pPr>
        <w:pStyle w:val="Akapitzlist"/>
        <w:numPr>
          <w:ilvl w:val="0"/>
          <w:numId w:val="20"/>
        </w:numPr>
        <w:ind w:left="1276" w:hanging="283"/>
        <w:jc w:val="both"/>
      </w:pPr>
      <w:r>
        <w:t xml:space="preserve">wykonanie projektu technicznego układu drogowego </w:t>
      </w:r>
    </w:p>
    <w:p w14:paraId="592F33E5" w14:textId="77777777" w:rsidR="007A7E71" w:rsidRDefault="00D949E0" w:rsidP="00D949E0">
      <w:pPr>
        <w:pStyle w:val="Akapitzlist"/>
        <w:numPr>
          <w:ilvl w:val="0"/>
          <w:numId w:val="20"/>
        </w:numPr>
        <w:ind w:left="1276" w:hanging="283"/>
        <w:jc w:val="both"/>
      </w:pPr>
      <w:r>
        <w:t>zrealizowania robót w oparciu o opracowane uzgodnione i zatwierdzone projekty</w:t>
      </w:r>
      <w:r w:rsidR="007A7E71">
        <w:t xml:space="preserve"> </w:t>
      </w:r>
      <w:r w:rsidR="009A5CCD">
        <w:t>techniczne</w:t>
      </w:r>
      <w:r>
        <w:t>;</w:t>
      </w:r>
    </w:p>
    <w:p w14:paraId="02E6C0B8" w14:textId="77777777" w:rsidR="00F73D5C" w:rsidRDefault="00D949E0" w:rsidP="00D949E0">
      <w:pPr>
        <w:pStyle w:val="Akapitzlist"/>
        <w:numPr>
          <w:ilvl w:val="0"/>
          <w:numId w:val="20"/>
        </w:numPr>
        <w:ind w:left="1276" w:hanging="283"/>
        <w:jc w:val="both"/>
      </w:pPr>
      <w:r>
        <w:t>przygotowanie rozliczenia końcowego robót;</w:t>
      </w:r>
    </w:p>
    <w:p w14:paraId="697C153A" w14:textId="77777777" w:rsidR="00F73D5C" w:rsidRDefault="00D949E0" w:rsidP="00D949E0">
      <w:pPr>
        <w:pStyle w:val="Akapitzlist"/>
        <w:numPr>
          <w:ilvl w:val="0"/>
          <w:numId w:val="20"/>
        </w:numPr>
        <w:ind w:left="1276" w:hanging="283"/>
        <w:jc w:val="both"/>
      </w:pPr>
      <w:r w:rsidRPr="00B84C46">
        <w:lastRenderedPageBreak/>
        <w:t>sprawowanie nadzoru autorskiego</w:t>
      </w:r>
      <w:r>
        <w:t xml:space="preserve"> nad realizowanymi robotami ze strony</w:t>
      </w:r>
      <w:r w:rsidR="00F73D5C">
        <w:t xml:space="preserve"> </w:t>
      </w:r>
      <w:r>
        <w:t>Projektanta Wykonawcy;</w:t>
      </w:r>
    </w:p>
    <w:p w14:paraId="58474FBA" w14:textId="77777777" w:rsidR="00F73D5C" w:rsidRDefault="00D949E0" w:rsidP="00D949E0">
      <w:pPr>
        <w:pStyle w:val="Akapitzlist"/>
        <w:numPr>
          <w:ilvl w:val="0"/>
          <w:numId w:val="20"/>
        </w:numPr>
        <w:ind w:left="1276" w:hanging="283"/>
        <w:jc w:val="both"/>
      </w:pPr>
      <w:r>
        <w:t>przekazanie zrealizowanych obiektów Zamawiającemu;</w:t>
      </w:r>
    </w:p>
    <w:p w14:paraId="42CA7480" w14:textId="77777777" w:rsidR="00F73D5C" w:rsidRPr="00B84C46" w:rsidRDefault="00D949E0" w:rsidP="00D949E0">
      <w:pPr>
        <w:pStyle w:val="Akapitzlist"/>
        <w:numPr>
          <w:ilvl w:val="0"/>
          <w:numId w:val="20"/>
        </w:numPr>
        <w:ind w:left="1276" w:hanging="283"/>
        <w:jc w:val="both"/>
      </w:pPr>
      <w:r w:rsidRPr="00B84C46">
        <w:t>sporządzanie inwentaryzacji geodezyjnej powykonawczej.</w:t>
      </w:r>
    </w:p>
    <w:p w14:paraId="6BE43BD9" w14:textId="77777777" w:rsidR="00D949E0" w:rsidRPr="00B84C46" w:rsidRDefault="00D949E0" w:rsidP="00D949E0">
      <w:pPr>
        <w:pStyle w:val="Akapitzlist"/>
        <w:numPr>
          <w:ilvl w:val="0"/>
          <w:numId w:val="20"/>
        </w:numPr>
        <w:ind w:left="1276" w:hanging="283"/>
        <w:jc w:val="both"/>
      </w:pPr>
      <w:r w:rsidRPr="00B84C46">
        <w:t>sporządzenie dokumentacji powykonawczej z uwzględnieniem zmian i korekt</w:t>
      </w:r>
      <w:r w:rsidR="00F73D5C" w:rsidRPr="00B84C46">
        <w:t xml:space="preserve"> </w:t>
      </w:r>
      <w:r w:rsidRPr="00B84C46">
        <w:t>wprowadzonych w czasie trwania robót budowlanych.</w:t>
      </w:r>
    </w:p>
    <w:p w14:paraId="2DD8DC82" w14:textId="77777777" w:rsidR="006D522D" w:rsidRDefault="00D949E0" w:rsidP="00CB54DC">
      <w:pPr>
        <w:ind w:left="567"/>
        <w:jc w:val="both"/>
      </w:pPr>
      <w:r>
        <w:t>Opracowanie dokumentacji technicznych, wykonanie robót budowlanych i oddanie</w:t>
      </w:r>
      <w:r w:rsidR="00F73D5C">
        <w:t xml:space="preserve"> </w:t>
      </w:r>
      <w:r>
        <w:t>do użytku zamówienia musi być zrealizowane zgodnie z przepisami ustawy Prawo</w:t>
      </w:r>
      <w:r w:rsidR="00F73D5C">
        <w:t xml:space="preserve"> </w:t>
      </w:r>
      <w:r>
        <w:t>Budowlane. Wykonanie i oddanie do użytku musi również być zgodne ze wszystkimi</w:t>
      </w:r>
      <w:r w:rsidR="00F73D5C">
        <w:t xml:space="preserve"> </w:t>
      </w:r>
      <w:r>
        <w:t>aktami prawnymi właściwymi w przedmiocie zamówienia, z przepisami techniczno</w:t>
      </w:r>
      <w:r w:rsidR="00B35EBC">
        <w:t xml:space="preserve"> </w:t>
      </w:r>
      <w:r>
        <w:t>budowlanymi,</w:t>
      </w:r>
      <w:r w:rsidR="00F73D5C">
        <w:t xml:space="preserve"> </w:t>
      </w:r>
      <w:r>
        <w:t>obowiązującymi polskimi normami, wytycznymi oraz zasadami</w:t>
      </w:r>
      <w:r w:rsidR="00F73D5C">
        <w:t xml:space="preserve"> </w:t>
      </w:r>
      <w:r>
        <w:t>najnowszych rozwiązań technicznych.</w:t>
      </w:r>
      <w:r w:rsidR="00F73D5C">
        <w:t xml:space="preserve"> </w:t>
      </w:r>
      <w:r w:rsidRPr="000416BF">
        <w:t>Realizacja przedmiotowego zakresu robót powinna być wykonana przez Wykonawcę</w:t>
      </w:r>
      <w:r w:rsidR="00F73D5C" w:rsidRPr="000416BF">
        <w:t xml:space="preserve"> </w:t>
      </w:r>
      <w:r w:rsidRPr="000416BF">
        <w:t>posiadającego stosowne doświadczenie i potencjał wykonawczy określony w Instrukcji dla</w:t>
      </w:r>
      <w:r w:rsidR="00F73D5C" w:rsidRPr="000416BF">
        <w:t xml:space="preserve"> </w:t>
      </w:r>
      <w:r w:rsidRPr="000416BF">
        <w:t>oferentów oraz przez osoby o odpowiednich kwalifikacjach zawodowych i doświadczeniu</w:t>
      </w:r>
      <w:r w:rsidR="00F73D5C" w:rsidRPr="000416BF">
        <w:t xml:space="preserve"> </w:t>
      </w:r>
      <w:r w:rsidRPr="000416BF">
        <w:t>zawodowym.</w:t>
      </w:r>
    </w:p>
    <w:p w14:paraId="7390379F" w14:textId="77777777" w:rsidR="003D5E59" w:rsidRPr="00CB54DC" w:rsidRDefault="00E26FC5" w:rsidP="00FF7BDE">
      <w:pPr>
        <w:pStyle w:val="Akapitzlist"/>
        <w:numPr>
          <w:ilvl w:val="0"/>
          <w:numId w:val="16"/>
        </w:numPr>
        <w:ind w:left="993" w:hanging="284"/>
        <w:jc w:val="both"/>
        <w:rPr>
          <w:b/>
          <w:i/>
          <w:sz w:val="24"/>
          <w:szCs w:val="24"/>
        </w:rPr>
      </w:pPr>
      <w:r w:rsidRPr="00CB54DC">
        <w:rPr>
          <w:b/>
          <w:i/>
          <w:sz w:val="24"/>
          <w:szCs w:val="24"/>
        </w:rPr>
        <w:t>Szczegółowe właściwości funkcjonalno-użytkowe:</w:t>
      </w:r>
    </w:p>
    <w:p w14:paraId="7EB2CB24" w14:textId="77777777" w:rsidR="00E653B6" w:rsidRPr="00332128" w:rsidRDefault="00F73D5C" w:rsidP="00E653B6">
      <w:pPr>
        <w:pStyle w:val="Akapitzlist"/>
        <w:numPr>
          <w:ilvl w:val="0"/>
          <w:numId w:val="21"/>
        </w:numPr>
        <w:tabs>
          <w:tab w:val="left" w:pos="142"/>
        </w:tabs>
        <w:ind w:left="567" w:hanging="283"/>
        <w:jc w:val="both"/>
        <w:rPr>
          <w:b/>
          <w:sz w:val="24"/>
          <w:szCs w:val="24"/>
        </w:rPr>
      </w:pPr>
      <w:r w:rsidRPr="00F73D5C">
        <w:rPr>
          <w:b/>
          <w:sz w:val="24"/>
          <w:szCs w:val="24"/>
        </w:rPr>
        <w:t>Wymagania Zamawiającego</w:t>
      </w:r>
      <w:r w:rsidR="00774274">
        <w:rPr>
          <w:b/>
          <w:sz w:val="24"/>
          <w:szCs w:val="24"/>
        </w:rPr>
        <w:t xml:space="preserve"> w stosunku do przedmiotu zamówienia</w:t>
      </w:r>
    </w:p>
    <w:p w14:paraId="2C281200" w14:textId="77777777" w:rsidR="00E653B6" w:rsidRDefault="00E653B6" w:rsidP="00E653B6">
      <w:pPr>
        <w:pStyle w:val="Akapitzlist"/>
        <w:numPr>
          <w:ilvl w:val="0"/>
          <w:numId w:val="26"/>
        </w:numPr>
        <w:tabs>
          <w:tab w:val="left" w:pos="142"/>
        </w:tabs>
        <w:jc w:val="both"/>
      </w:pPr>
      <w:r>
        <w:t>Wymagania Ogólne</w:t>
      </w:r>
    </w:p>
    <w:p w14:paraId="18474F76" w14:textId="77777777" w:rsidR="00E653B6" w:rsidRDefault="00E653B6" w:rsidP="003C0187">
      <w:pPr>
        <w:pStyle w:val="Akapitzlist"/>
        <w:tabs>
          <w:tab w:val="left" w:pos="142"/>
        </w:tabs>
        <w:ind w:left="993"/>
        <w:jc w:val="both"/>
      </w:pPr>
      <w:r>
        <w:t>Prace budowlane powinny być realizowane w oparciu o uzgodnione i zatwierdzone projekty, które zostaną przekazane Zamawiającemu</w:t>
      </w:r>
      <w:r w:rsidR="00596DCD">
        <w:t xml:space="preserve"> </w:t>
      </w:r>
      <w:r w:rsidR="00596DCD" w:rsidRPr="00B84C46">
        <w:t xml:space="preserve">– </w:t>
      </w:r>
      <w:r w:rsidR="006265AE">
        <w:t>5</w:t>
      </w:r>
      <w:r w:rsidR="00596DCD" w:rsidRPr="00B84C46">
        <w:t xml:space="preserve"> egz.</w:t>
      </w:r>
      <w:r w:rsidRPr="00B84C46">
        <w:t>:</w:t>
      </w:r>
    </w:p>
    <w:p w14:paraId="02C023F5" w14:textId="77777777" w:rsidR="00E653B6" w:rsidRDefault="00E653B6" w:rsidP="00E653B6">
      <w:pPr>
        <w:pStyle w:val="Akapitzlist"/>
        <w:tabs>
          <w:tab w:val="left" w:pos="142"/>
        </w:tabs>
        <w:ind w:left="993"/>
        <w:jc w:val="both"/>
      </w:pPr>
      <w:r>
        <w:t>Ponadto Zamawiającemu należy przekazać wersje elektroniczne wykonanych projektów:</w:t>
      </w:r>
    </w:p>
    <w:p w14:paraId="2030296D" w14:textId="77777777" w:rsidR="00E653B6" w:rsidRDefault="00E653B6" w:rsidP="00E653B6">
      <w:pPr>
        <w:pStyle w:val="Akapitzlist"/>
        <w:numPr>
          <w:ilvl w:val="0"/>
          <w:numId w:val="27"/>
        </w:numPr>
        <w:tabs>
          <w:tab w:val="left" w:pos="1418"/>
        </w:tabs>
        <w:ind w:left="1418" w:hanging="425"/>
        <w:jc w:val="both"/>
      </w:pPr>
      <w:r>
        <w:t xml:space="preserve">rysunki powinny być zapisane w formacie *.dwg </w:t>
      </w:r>
    </w:p>
    <w:p w14:paraId="72B1EFA5" w14:textId="77777777" w:rsidR="00E653B6" w:rsidRDefault="00E653B6" w:rsidP="00E653B6">
      <w:pPr>
        <w:pStyle w:val="Akapitzlist"/>
        <w:numPr>
          <w:ilvl w:val="0"/>
          <w:numId w:val="27"/>
        </w:numPr>
        <w:tabs>
          <w:tab w:val="left" w:pos="1418"/>
        </w:tabs>
        <w:ind w:left="1418" w:hanging="425"/>
        <w:jc w:val="both"/>
      </w:pPr>
      <w:r>
        <w:t>wszystkie materiały tekstowe oraz zestawienia tabelaryczne należy zapisać w postaci plików MS Word lub MS Excel;</w:t>
      </w:r>
    </w:p>
    <w:p w14:paraId="2F4394DD" w14:textId="77777777" w:rsidR="00332128" w:rsidRDefault="00E653B6" w:rsidP="00332128">
      <w:pPr>
        <w:pStyle w:val="Akapitzlist"/>
        <w:numPr>
          <w:ilvl w:val="0"/>
          <w:numId w:val="27"/>
        </w:numPr>
        <w:tabs>
          <w:tab w:val="left" w:pos="1418"/>
        </w:tabs>
        <w:ind w:left="1418" w:hanging="425"/>
        <w:jc w:val="both"/>
      </w:pPr>
      <w:r>
        <w:t xml:space="preserve">całość opracowania należy dodatkowo zapisać w formacie *.pdf. </w:t>
      </w:r>
    </w:p>
    <w:p w14:paraId="4EB2A8F1" w14:textId="77777777" w:rsidR="00E653B6" w:rsidRDefault="00E653B6" w:rsidP="00332128">
      <w:pPr>
        <w:pStyle w:val="Akapitzlist"/>
        <w:tabs>
          <w:tab w:val="left" w:pos="142"/>
        </w:tabs>
        <w:spacing w:before="200"/>
        <w:ind w:left="567"/>
        <w:jc w:val="both"/>
      </w:pPr>
      <w:r>
        <w:t>Zamawiający wymaga, aby roboty budowlane były prowadzone w sposób powodujący jak najmniejsze utrudnienia w funkcjonowaniu ruchu drogowego i pieszego. W czasie wykonywania robót należy zapewnić przejezdność oraz bezpieczeństwo ruchu.</w:t>
      </w:r>
    </w:p>
    <w:p w14:paraId="37080A68" w14:textId="77777777" w:rsidR="00596DCD" w:rsidRDefault="00E653B6" w:rsidP="00E653B6">
      <w:pPr>
        <w:pStyle w:val="Akapitzlist"/>
        <w:tabs>
          <w:tab w:val="left" w:pos="142"/>
        </w:tabs>
        <w:ind w:left="567"/>
        <w:jc w:val="both"/>
      </w:pPr>
      <w:r>
        <w:t xml:space="preserve">Teren przewidziany pod prace jest udostępniony Wykonawcy na podstawie protokołu przekazania terenu. </w:t>
      </w:r>
    </w:p>
    <w:p w14:paraId="4A83FDFD" w14:textId="77777777" w:rsidR="00E653B6" w:rsidRDefault="00E653B6" w:rsidP="00E653B6">
      <w:pPr>
        <w:pStyle w:val="Akapitzlist"/>
        <w:tabs>
          <w:tab w:val="left" w:pos="142"/>
        </w:tabs>
        <w:ind w:left="567"/>
        <w:jc w:val="both"/>
      </w:pPr>
      <w:r>
        <w:t xml:space="preserve">Zamawiający wymaga wykonania projektów i robót w taki sposób, aby spełnić wymagania </w:t>
      </w:r>
      <w:r w:rsidR="003C0187">
        <w:t>obowiązujących</w:t>
      </w:r>
      <w:r>
        <w:t xml:space="preserve"> Norm oraz specyfikacji wykonania i odbioru robót. Elementy konstrukcji winny być zrealizowane zgodnie z wymaganiem</w:t>
      </w:r>
      <w:r w:rsidR="003C0187">
        <w:t xml:space="preserve"> obowiązujących</w:t>
      </w:r>
      <w:r>
        <w:t xml:space="preserve"> </w:t>
      </w:r>
      <w:r w:rsidRPr="00E223D7">
        <w:rPr>
          <w:b/>
        </w:rPr>
        <w:t>Polskich Norm</w:t>
      </w:r>
      <w:r w:rsidRPr="00CB54DC">
        <w:rPr>
          <w:color w:val="FF0000"/>
        </w:rPr>
        <w:t xml:space="preserve"> </w:t>
      </w:r>
      <w:r>
        <w:t>przy spełnieniu szczegółowych zasad określonych w dokumentacji technicznej zaakceptowanej przez Zamawiającego.</w:t>
      </w:r>
    </w:p>
    <w:p w14:paraId="44B3B451" w14:textId="77777777" w:rsidR="008B5EC2" w:rsidRDefault="008B5EC2" w:rsidP="00E653B6">
      <w:pPr>
        <w:pStyle w:val="Akapitzlist"/>
        <w:tabs>
          <w:tab w:val="left" w:pos="142"/>
        </w:tabs>
        <w:ind w:left="567"/>
        <w:jc w:val="both"/>
      </w:pPr>
    </w:p>
    <w:p w14:paraId="3D19665C" w14:textId="77777777" w:rsidR="00E653B6" w:rsidRDefault="00E653B6" w:rsidP="00E653B6">
      <w:pPr>
        <w:pStyle w:val="Akapitzlist"/>
        <w:tabs>
          <w:tab w:val="left" w:pos="142"/>
        </w:tabs>
        <w:ind w:left="567"/>
        <w:jc w:val="both"/>
      </w:pPr>
      <w:r>
        <w:t>Wykonawca będzie zobowiązany do przyjęcia odpowiedzialności od następstw i za wyniki działalności w zakresie:</w:t>
      </w:r>
    </w:p>
    <w:p w14:paraId="1278B695" w14:textId="77777777" w:rsidR="00E653B6" w:rsidRDefault="00E653B6" w:rsidP="00E653B6">
      <w:pPr>
        <w:pStyle w:val="Akapitzlist"/>
        <w:numPr>
          <w:ilvl w:val="0"/>
          <w:numId w:val="28"/>
        </w:numPr>
        <w:tabs>
          <w:tab w:val="left" w:pos="142"/>
        </w:tabs>
        <w:jc w:val="both"/>
      </w:pPr>
      <w:r>
        <w:t>organizacji robót budowlanych;</w:t>
      </w:r>
    </w:p>
    <w:p w14:paraId="3C013FD5" w14:textId="77777777" w:rsidR="00E653B6" w:rsidRDefault="00E653B6" w:rsidP="00E653B6">
      <w:pPr>
        <w:pStyle w:val="Akapitzlist"/>
        <w:numPr>
          <w:ilvl w:val="0"/>
          <w:numId w:val="28"/>
        </w:numPr>
        <w:tabs>
          <w:tab w:val="left" w:pos="142"/>
        </w:tabs>
        <w:jc w:val="both"/>
      </w:pPr>
      <w:r>
        <w:t>zabezpieczenia interesów osób trzecich;</w:t>
      </w:r>
    </w:p>
    <w:p w14:paraId="16FA8FB8" w14:textId="77777777" w:rsidR="00E653B6" w:rsidRDefault="00E653B6" w:rsidP="00E653B6">
      <w:pPr>
        <w:pStyle w:val="Akapitzlist"/>
        <w:numPr>
          <w:ilvl w:val="0"/>
          <w:numId w:val="28"/>
        </w:numPr>
        <w:tabs>
          <w:tab w:val="left" w:pos="142"/>
        </w:tabs>
        <w:jc w:val="both"/>
      </w:pPr>
      <w:r>
        <w:t>ochrony środowiska;</w:t>
      </w:r>
    </w:p>
    <w:p w14:paraId="2568484F" w14:textId="77777777" w:rsidR="00E653B6" w:rsidRDefault="00E653B6" w:rsidP="00E653B6">
      <w:pPr>
        <w:pStyle w:val="Akapitzlist"/>
        <w:numPr>
          <w:ilvl w:val="0"/>
          <w:numId w:val="28"/>
        </w:numPr>
        <w:tabs>
          <w:tab w:val="left" w:pos="142"/>
        </w:tabs>
        <w:jc w:val="both"/>
      </w:pPr>
      <w:r>
        <w:t>warunków bezpieczeństwa pracy (BIOZ);</w:t>
      </w:r>
    </w:p>
    <w:p w14:paraId="2CAAB699" w14:textId="77777777" w:rsidR="00E653B6" w:rsidRDefault="00E653B6" w:rsidP="00E653B6">
      <w:pPr>
        <w:pStyle w:val="Akapitzlist"/>
        <w:numPr>
          <w:ilvl w:val="0"/>
          <w:numId w:val="28"/>
        </w:numPr>
        <w:tabs>
          <w:tab w:val="left" w:pos="142"/>
        </w:tabs>
        <w:jc w:val="both"/>
      </w:pPr>
      <w:r>
        <w:t>warunków bezpieczeństwa ruchu drogowego;</w:t>
      </w:r>
    </w:p>
    <w:p w14:paraId="2C2BD264" w14:textId="77777777" w:rsidR="00E653B6" w:rsidRDefault="00E653B6" w:rsidP="00E653B6">
      <w:pPr>
        <w:pStyle w:val="Akapitzlist"/>
        <w:numPr>
          <w:ilvl w:val="0"/>
          <w:numId w:val="28"/>
        </w:numPr>
        <w:tabs>
          <w:tab w:val="left" w:pos="142"/>
        </w:tabs>
        <w:jc w:val="both"/>
      </w:pPr>
      <w:r>
        <w:t>zabezpieczenia terenu robót od następstw związanych z budową.</w:t>
      </w:r>
    </w:p>
    <w:p w14:paraId="283312C2" w14:textId="77777777" w:rsidR="008B5EC2" w:rsidRDefault="00E653B6" w:rsidP="00E653B6">
      <w:pPr>
        <w:pStyle w:val="Akapitzlist"/>
        <w:tabs>
          <w:tab w:val="left" w:pos="142"/>
        </w:tabs>
        <w:ind w:left="567"/>
        <w:jc w:val="both"/>
      </w:pPr>
      <w:r>
        <w:lastRenderedPageBreak/>
        <w:t>Wyroby budowlane stosowane w trakcie wykonywania robót budowlanych, mają</w:t>
      </w:r>
      <w:r w:rsidR="008B5EC2">
        <w:t xml:space="preserve"> </w:t>
      </w:r>
      <w:r>
        <w:t>spełniać wymagania polskich przepisów, a Wykonawca będzie posiadał dokumenty</w:t>
      </w:r>
      <w:r w:rsidR="008B5EC2">
        <w:t xml:space="preserve"> </w:t>
      </w:r>
      <w:r>
        <w:t>potwierdzające, że zostały one wprowadzone do obrotu zgodnie z regulacjami ustawy</w:t>
      </w:r>
      <w:r w:rsidR="008B5EC2">
        <w:t xml:space="preserve"> </w:t>
      </w:r>
      <w:r>
        <w:t xml:space="preserve">o wyrobach budowlanych i posiadają wymagane parametry. </w:t>
      </w:r>
    </w:p>
    <w:p w14:paraId="4A635A71" w14:textId="77777777" w:rsidR="00E653B6" w:rsidRDefault="00E653B6" w:rsidP="00E653B6">
      <w:pPr>
        <w:pStyle w:val="Akapitzlist"/>
        <w:tabs>
          <w:tab w:val="left" w:pos="142"/>
        </w:tabs>
        <w:ind w:left="567"/>
        <w:jc w:val="both"/>
      </w:pPr>
      <w:r>
        <w:t>Zamawiający przewiduje</w:t>
      </w:r>
      <w:r w:rsidR="008B5EC2">
        <w:t xml:space="preserve"> </w:t>
      </w:r>
      <w:r>
        <w:t>bieżącą kontrolę wykonywanych robót budowlanych.</w:t>
      </w:r>
      <w:r w:rsidR="008B5EC2">
        <w:t xml:space="preserve"> </w:t>
      </w:r>
      <w:r>
        <w:t>Kontroli Zamawiającego będą w szczególności poddane:</w:t>
      </w:r>
    </w:p>
    <w:p w14:paraId="60918335" w14:textId="77777777" w:rsidR="00E653B6" w:rsidRDefault="00E653B6" w:rsidP="008B5EC2">
      <w:pPr>
        <w:pStyle w:val="Akapitzlist"/>
        <w:numPr>
          <w:ilvl w:val="0"/>
          <w:numId w:val="30"/>
        </w:numPr>
        <w:tabs>
          <w:tab w:val="left" w:pos="142"/>
        </w:tabs>
        <w:jc w:val="both"/>
      </w:pPr>
      <w:r>
        <w:t>rozwiązania projektowe zawarte w projekcie wykonawczym przed ich</w:t>
      </w:r>
      <w:r w:rsidR="008B5EC2">
        <w:t xml:space="preserve"> </w:t>
      </w:r>
      <w:r>
        <w:t>skierowaniem do realizacji robót budowlanych – w aspekcie ich zgodności</w:t>
      </w:r>
      <w:r w:rsidR="008B5EC2">
        <w:t xml:space="preserve"> </w:t>
      </w:r>
      <w:r>
        <w:t>z programem funkcjonalno-użytkowym oraz warunkami umowy;</w:t>
      </w:r>
    </w:p>
    <w:p w14:paraId="49636025" w14:textId="77777777" w:rsidR="00E653B6" w:rsidRDefault="00E653B6" w:rsidP="008B5EC2">
      <w:pPr>
        <w:pStyle w:val="Akapitzlist"/>
        <w:numPr>
          <w:ilvl w:val="0"/>
          <w:numId w:val="30"/>
        </w:numPr>
        <w:tabs>
          <w:tab w:val="left" w:pos="142"/>
        </w:tabs>
        <w:jc w:val="both"/>
      </w:pPr>
      <w:r>
        <w:t>stosowane gotowe wyroby budowlane – w odniesieniu do dokumentów</w:t>
      </w:r>
      <w:r w:rsidR="008B5EC2">
        <w:t xml:space="preserve"> </w:t>
      </w:r>
      <w:r>
        <w:t>potwierdzających ich dopuszczenie do obrotu oraz zgodności parametrów</w:t>
      </w:r>
      <w:r w:rsidR="008B5EC2">
        <w:t xml:space="preserve"> </w:t>
      </w:r>
      <w:r>
        <w:t>z danymi zawartymi w specyfikacjach technicznych;</w:t>
      </w:r>
    </w:p>
    <w:p w14:paraId="046C47C2" w14:textId="77777777" w:rsidR="008B5EC2" w:rsidRDefault="00E653B6" w:rsidP="00596DCD">
      <w:pPr>
        <w:pStyle w:val="Akapitzlist"/>
        <w:numPr>
          <w:ilvl w:val="0"/>
          <w:numId w:val="30"/>
        </w:numPr>
        <w:tabs>
          <w:tab w:val="left" w:pos="142"/>
        </w:tabs>
        <w:jc w:val="both"/>
      </w:pPr>
      <w:r>
        <w:t>sposób wykonania robót budowlanych - w aspekcie zgodności wykonania</w:t>
      </w:r>
      <w:r w:rsidR="008B5EC2">
        <w:t xml:space="preserve"> </w:t>
      </w:r>
      <w:r>
        <w:t>z projektem wykonawczym i specyfikacjami technicznymi.</w:t>
      </w:r>
      <w:r w:rsidR="008B5EC2">
        <w:t xml:space="preserve"> </w:t>
      </w:r>
    </w:p>
    <w:p w14:paraId="4909888F" w14:textId="77777777" w:rsidR="00E653B6" w:rsidRDefault="00E653B6" w:rsidP="00E653B6">
      <w:pPr>
        <w:pStyle w:val="Akapitzlist"/>
        <w:tabs>
          <w:tab w:val="left" w:pos="142"/>
        </w:tabs>
        <w:ind w:left="567"/>
        <w:jc w:val="both"/>
      </w:pPr>
      <w:r>
        <w:t>Zamawiający ustala następujące rodzaje odbiorów:</w:t>
      </w:r>
    </w:p>
    <w:p w14:paraId="0DC8C0CD" w14:textId="77777777" w:rsidR="00E653B6" w:rsidRDefault="00E653B6" w:rsidP="008B5EC2">
      <w:pPr>
        <w:pStyle w:val="Akapitzlist"/>
        <w:numPr>
          <w:ilvl w:val="0"/>
          <w:numId w:val="32"/>
        </w:numPr>
        <w:tabs>
          <w:tab w:val="left" w:pos="142"/>
        </w:tabs>
        <w:jc w:val="both"/>
      </w:pPr>
      <w:r>
        <w:t>odbiór dokumentacji projektowej</w:t>
      </w:r>
    </w:p>
    <w:p w14:paraId="69992CB2" w14:textId="77777777" w:rsidR="00E653B6" w:rsidRDefault="00E653B6" w:rsidP="008B5EC2">
      <w:pPr>
        <w:pStyle w:val="Akapitzlist"/>
        <w:numPr>
          <w:ilvl w:val="0"/>
          <w:numId w:val="32"/>
        </w:numPr>
        <w:tabs>
          <w:tab w:val="left" w:pos="142"/>
        </w:tabs>
        <w:jc w:val="both"/>
      </w:pPr>
      <w:r>
        <w:t>odbiór robót zanikających i ulegających zakryciu;</w:t>
      </w:r>
    </w:p>
    <w:p w14:paraId="345499A8" w14:textId="77777777" w:rsidR="002A08FC" w:rsidRDefault="00E653B6" w:rsidP="008B5EC2">
      <w:pPr>
        <w:pStyle w:val="Akapitzlist"/>
        <w:numPr>
          <w:ilvl w:val="0"/>
          <w:numId w:val="32"/>
        </w:numPr>
        <w:tabs>
          <w:tab w:val="left" w:pos="142"/>
        </w:tabs>
        <w:jc w:val="both"/>
      </w:pPr>
      <w:r>
        <w:t xml:space="preserve">odbiór </w:t>
      </w:r>
      <w:r w:rsidR="002A08FC">
        <w:t>częściowy;</w:t>
      </w:r>
    </w:p>
    <w:p w14:paraId="2C979893" w14:textId="77777777" w:rsidR="00E653B6" w:rsidRDefault="002A08FC" w:rsidP="008B5EC2">
      <w:pPr>
        <w:pStyle w:val="Akapitzlist"/>
        <w:numPr>
          <w:ilvl w:val="0"/>
          <w:numId w:val="32"/>
        </w:numPr>
        <w:tabs>
          <w:tab w:val="left" w:pos="142"/>
        </w:tabs>
        <w:jc w:val="both"/>
      </w:pPr>
      <w:r>
        <w:t>odbiór ostateczny</w:t>
      </w:r>
      <w:r w:rsidR="00E653B6">
        <w:t>;</w:t>
      </w:r>
    </w:p>
    <w:p w14:paraId="4EC51160" w14:textId="77777777" w:rsidR="008B5EC2" w:rsidRDefault="00E653B6" w:rsidP="00332128">
      <w:pPr>
        <w:pStyle w:val="Akapitzlist"/>
        <w:numPr>
          <w:ilvl w:val="0"/>
          <w:numId w:val="32"/>
        </w:numPr>
        <w:tabs>
          <w:tab w:val="left" w:pos="142"/>
        </w:tabs>
        <w:jc w:val="both"/>
      </w:pPr>
      <w:r>
        <w:t>odbiory pogwarancyjny.</w:t>
      </w:r>
    </w:p>
    <w:p w14:paraId="79385EC5" w14:textId="77777777" w:rsidR="00332128" w:rsidRDefault="00332128" w:rsidP="00332128">
      <w:pPr>
        <w:pStyle w:val="Akapitzlist"/>
        <w:tabs>
          <w:tab w:val="left" w:pos="142"/>
        </w:tabs>
        <w:ind w:left="1287"/>
        <w:jc w:val="both"/>
      </w:pPr>
    </w:p>
    <w:p w14:paraId="0298B60A" w14:textId="77777777" w:rsidR="006D5F61" w:rsidRPr="00F36532" w:rsidRDefault="00E653B6" w:rsidP="00E653B6">
      <w:pPr>
        <w:pStyle w:val="Akapitzlist"/>
        <w:tabs>
          <w:tab w:val="left" w:pos="142"/>
        </w:tabs>
        <w:ind w:left="567"/>
        <w:jc w:val="both"/>
        <w:rPr>
          <w:b/>
        </w:rPr>
      </w:pPr>
      <w:r w:rsidRPr="00F36532">
        <w:rPr>
          <w:b/>
        </w:rPr>
        <w:t>Szczegółowe rozwiązania projektowe wpływające na zwiększenie zakresu i ilości</w:t>
      </w:r>
      <w:r w:rsidR="008B5EC2" w:rsidRPr="00F36532">
        <w:rPr>
          <w:b/>
        </w:rPr>
        <w:t xml:space="preserve"> </w:t>
      </w:r>
      <w:r w:rsidRPr="00F36532">
        <w:rPr>
          <w:b/>
        </w:rPr>
        <w:t>robót stanowią ryzyko Wykonawcy i nie będą traktowane jako roboty dodatkowe (podane</w:t>
      </w:r>
      <w:r w:rsidR="008B5EC2" w:rsidRPr="00F36532">
        <w:rPr>
          <w:b/>
        </w:rPr>
        <w:t xml:space="preserve"> </w:t>
      </w:r>
      <w:r w:rsidRPr="00F36532">
        <w:rPr>
          <w:b/>
        </w:rPr>
        <w:t>w niniejszym programie funkcjonalno-użytkowym ilości planowanych robót mogą ulec</w:t>
      </w:r>
      <w:r w:rsidR="008B5EC2" w:rsidRPr="00F36532">
        <w:rPr>
          <w:b/>
        </w:rPr>
        <w:t xml:space="preserve"> </w:t>
      </w:r>
      <w:r w:rsidRPr="00F36532">
        <w:rPr>
          <w:b/>
        </w:rPr>
        <w:t>zmianie po opracowaniu dokumentacji projektowej).</w:t>
      </w:r>
    </w:p>
    <w:p w14:paraId="378C4485" w14:textId="77777777" w:rsidR="008B5EC2" w:rsidRPr="00F36532" w:rsidRDefault="008B5EC2" w:rsidP="00E653B6">
      <w:pPr>
        <w:pStyle w:val="Akapitzlist"/>
        <w:tabs>
          <w:tab w:val="left" w:pos="142"/>
        </w:tabs>
        <w:ind w:left="567"/>
        <w:jc w:val="both"/>
      </w:pPr>
    </w:p>
    <w:p w14:paraId="1B2D8693" w14:textId="77777777" w:rsidR="00F73D5C" w:rsidRDefault="00F73D5C" w:rsidP="00F73D5C">
      <w:pPr>
        <w:pStyle w:val="Akapitzlist"/>
        <w:numPr>
          <w:ilvl w:val="0"/>
          <w:numId w:val="21"/>
        </w:numPr>
        <w:tabs>
          <w:tab w:val="left" w:pos="142"/>
        </w:tabs>
        <w:ind w:left="567" w:hanging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Przepisy</w:t>
      </w:r>
      <w:r w:rsidR="00774274">
        <w:rPr>
          <w:b/>
          <w:sz w:val="24"/>
          <w:szCs w:val="24"/>
        </w:rPr>
        <w:t xml:space="preserve"> prawne</w:t>
      </w:r>
    </w:p>
    <w:p w14:paraId="3C90813B" w14:textId="77777777" w:rsidR="00774274" w:rsidRDefault="00774274" w:rsidP="00774274">
      <w:pPr>
        <w:pStyle w:val="Akapitzlist"/>
        <w:tabs>
          <w:tab w:val="left" w:pos="142"/>
        </w:tabs>
        <w:ind w:left="567"/>
        <w:jc w:val="both"/>
      </w:pPr>
      <w:r>
        <w:t>Przedmiot zamówienia winien spełniać wymogi:</w:t>
      </w:r>
    </w:p>
    <w:p w14:paraId="0EBA8762" w14:textId="77777777" w:rsidR="00FB0683" w:rsidRPr="001F4E6A" w:rsidRDefault="00FB0683" w:rsidP="00FB0683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1F4E6A">
        <w:t xml:space="preserve">umowa z Inwestorem </w:t>
      </w:r>
    </w:p>
    <w:p w14:paraId="24E87100" w14:textId="77777777" w:rsidR="00774274" w:rsidRDefault="00AD134B" w:rsidP="00774274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567EEB">
        <w:t xml:space="preserve">Prawo budowlane - ustawa z dnia 13 lutego 2020r. </w:t>
      </w:r>
      <w:bookmarkStart w:id="0" w:name="_Hlk57436476"/>
      <w:r w:rsidRPr="00567EEB">
        <w:t>o zmianie ustawy – Prawo budowlane oraz niektórych innych ustaw (Dz.U. 2020 poz. 471)</w:t>
      </w:r>
      <w:bookmarkEnd w:id="0"/>
      <w:r w:rsidR="00774274">
        <w:t>;</w:t>
      </w:r>
    </w:p>
    <w:p w14:paraId="0443E1E6" w14:textId="77777777" w:rsidR="00774274" w:rsidRDefault="00774274" w:rsidP="00774274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>
        <w:t xml:space="preserve">Ustawy z dnia 21 marca 1985 r. o drogach publicznych (Dz. U. </w:t>
      </w:r>
      <w:r w:rsidR="00567EEB">
        <w:t>2020.0.470 t.j.)</w:t>
      </w:r>
      <w:r>
        <w:t>;</w:t>
      </w:r>
    </w:p>
    <w:p w14:paraId="3B3DE050" w14:textId="77777777" w:rsidR="00F56379" w:rsidRPr="00237789" w:rsidRDefault="00567EEB" w:rsidP="00F56379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>
        <w:t>U</w:t>
      </w:r>
      <w:r w:rsidR="00F56379" w:rsidRPr="00237789">
        <w:t xml:space="preserve">stawa z dnia </w:t>
      </w:r>
      <w:r>
        <w:t>18 maja</w:t>
      </w:r>
      <w:r w:rsidR="00F56379" w:rsidRPr="00237789">
        <w:t xml:space="preserve"> 20</w:t>
      </w:r>
      <w:r>
        <w:t>21</w:t>
      </w:r>
      <w:r w:rsidR="00F56379" w:rsidRPr="00237789">
        <w:t xml:space="preserve"> roku Prawo zamówień publicznych (</w:t>
      </w:r>
      <w:r>
        <w:t>Dz. U. 2019 poz. 2019 t.j. Dz. U. 2021 poz. 1129</w:t>
      </w:r>
      <w:r w:rsidR="00F56379" w:rsidRPr="00237789">
        <w:t>),</w:t>
      </w:r>
    </w:p>
    <w:p w14:paraId="4FD339E6" w14:textId="77777777" w:rsidR="00AD134B" w:rsidRPr="00AD134B" w:rsidRDefault="00AD134B" w:rsidP="00774274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796E47">
        <w:t xml:space="preserve">Rozporządzenie Ministra Transportu i Gospodarki Morskiej z dnia 2 marca 1999 r. </w:t>
      </w:r>
      <w:r w:rsidRPr="00796E47">
        <w:br/>
        <w:t>w sprawie warunków technicznych, jakim powinny odpowiadać drogi publiczne i ich usytuowanie, poz. 1643, z dnia 29 sierpnia 2019r</w:t>
      </w:r>
    </w:p>
    <w:p w14:paraId="7561086A" w14:textId="77777777" w:rsidR="00774274" w:rsidRPr="00237789" w:rsidRDefault="00774274" w:rsidP="00774274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237789">
        <w:t>Rozporządzenia Ministra Infrastruktury z dnia 18 maja 2004 r. w sprawie określania metod i podstaw sporządzania kosztorysu inwestorskiego, obliczania planowanych kosztów prac projektowych oraz planowanych kosztów robót budowlanych określonych w programie funkcjonalno-użytkowym (Dz. U. z 2004 r.,</w:t>
      </w:r>
      <w:r w:rsidR="00236D08" w:rsidRPr="00237789">
        <w:t xml:space="preserve"> </w:t>
      </w:r>
      <w:r w:rsidRPr="00237789">
        <w:t>Nr 130, poz. 1389 z późn. zm.);</w:t>
      </w:r>
    </w:p>
    <w:p w14:paraId="268CBEE0" w14:textId="77777777" w:rsidR="00774274" w:rsidRPr="00237789" w:rsidRDefault="00774274" w:rsidP="00774274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237789">
        <w:t xml:space="preserve">Rozporządzenia Ministra Infrastruktury z dnia 2 września 2004 r. w sprawie szczegółowego zakresu i formy dokumentacji projektowej, specyfikacji technicznych wykonania i odbioru robót budowlanych oraz programu funkcjonalno-użytkowego (Dz. U. </w:t>
      </w:r>
      <w:r w:rsidR="00796E47">
        <w:t>202</w:t>
      </w:r>
      <w:r w:rsidRPr="00237789">
        <w:t xml:space="preserve">., poz. </w:t>
      </w:r>
      <w:r w:rsidR="00796E47">
        <w:t>2072</w:t>
      </w:r>
      <w:r w:rsidRPr="00237789">
        <w:t>);</w:t>
      </w:r>
    </w:p>
    <w:p w14:paraId="00834E4D" w14:textId="77777777" w:rsidR="00531266" w:rsidRPr="00237789" w:rsidRDefault="00531266" w:rsidP="00774274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237789">
        <w:lastRenderedPageBreak/>
        <w:t>Rozporządzenia Ministra Transportu i Gospodarki Morskiej z dnia 30 maja 2000 r. w sprawie warunków technicznych, jakim powinny odpowiadać drogowe obiekty inżynierskie i ich usytuowanie</w:t>
      </w:r>
      <w:r w:rsidR="00796E47">
        <w:t xml:space="preserve"> (Dz.U. 2020.63.735);</w:t>
      </w:r>
    </w:p>
    <w:p w14:paraId="485F98EB" w14:textId="77777777" w:rsidR="00FB0683" w:rsidRPr="001F4E6A" w:rsidRDefault="00FB0683" w:rsidP="00FB0683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1F4E6A">
        <w:t>kopia mapy zasadniczej do celów opiniodawczych pochodząca z państwowego zasobu geodezyjnego,</w:t>
      </w:r>
    </w:p>
    <w:p w14:paraId="167A4B03" w14:textId="77777777" w:rsidR="00FB0683" w:rsidRDefault="00FB0683" w:rsidP="00FB0683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1F4E6A">
        <w:t>wizje lokalne i inwentaryzacje w terenie.</w:t>
      </w:r>
    </w:p>
    <w:p w14:paraId="6C9C76A6" w14:textId="77777777" w:rsidR="006D5F61" w:rsidRPr="001F4E6A" w:rsidRDefault="006D5F61" w:rsidP="006D5F61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1F4E6A">
        <w:t xml:space="preserve">Wystąpienie o wydanie decyzji o </w:t>
      </w:r>
      <w:r>
        <w:t>środowiskowych uwarunkowaniach.</w:t>
      </w:r>
    </w:p>
    <w:p w14:paraId="49809FDC" w14:textId="77777777" w:rsidR="00FB0683" w:rsidRDefault="001F4E6A" w:rsidP="00FB0683">
      <w:pPr>
        <w:pStyle w:val="Akapitzlist"/>
        <w:numPr>
          <w:ilvl w:val="0"/>
          <w:numId w:val="22"/>
        </w:numPr>
        <w:tabs>
          <w:tab w:val="left" w:pos="142"/>
        </w:tabs>
        <w:ind w:left="851" w:hanging="284"/>
        <w:jc w:val="both"/>
      </w:pPr>
      <w:r w:rsidRPr="001F4E6A">
        <w:t>Wystąpienie o wydanie decyzji o ustaleniu lokalizac</w:t>
      </w:r>
      <w:r w:rsidR="006D5F61">
        <w:t>ji inwestycji  celu publicznego jeśli zachodzi taka potrzeba.</w:t>
      </w:r>
    </w:p>
    <w:p w14:paraId="6681A7F1" w14:textId="77777777" w:rsidR="00661F01" w:rsidRDefault="00661F01" w:rsidP="00661F01">
      <w:pPr>
        <w:pStyle w:val="Akapitzlist"/>
        <w:tabs>
          <w:tab w:val="left" w:pos="142"/>
        </w:tabs>
        <w:ind w:left="851"/>
        <w:jc w:val="both"/>
      </w:pPr>
    </w:p>
    <w:p w14:paraId="1714AD68" w14:textId="77777777" w:rsidR="00DB28E6" w:rsidRDefault="00DB28E6" w:rsidP="00DB28E6">
      <w:pPr>
        <w:pStyle w:val="Akapitzlist"/>
        <w:numPr>
          <w:ilvl w:val="0"/>
          <w:numId w:val="21"/>
        </w:numPr>
        <w:tabs>
          <w:tab w:val="left" w:pos="142"/>
        </w:tabs>
        <w:ind w:left="567" w:hanging="283"/>
        <w:jc w:val="both"/>
        <w:rPr>
          <w:b/>
          <w:sz w:val="24"/>
          <w:szCs w:val="24"/>
        </w:rPr>
      </w:pPr>
      <w:r w:rsidRPr="00724A74">
        <w:rPr>
          <w:b/>
          <w:sz w:val="24"/>
          <w:szCs w:val="24"/>
        </w:rPr>
        <w:t>Koncepcja przebudowy drogi</w:t>
      </w:r>
    </w:p>
    <w:p w14:paraId="0F4D34FE" w14:textId="77777777" w:rsidR="00DB28E6" w:rsidRPr="006D5F61" w:rsidRDefault="00DB28E6" w:rsidP="00DB28E6">
      <w:pPr>
        <w:pStyle w:val="Akapitzlist"/>
        <w:numPr>
          <w:ilvl w:val="0"/>
          <w:numId w:val="50"/>
        </w:numPr>
        <w:tabs>
          <w:tab w:val="left" w:pos="5812"/>
          <w:tab w:val="right" w:pos="7371"/>
        </w:tabs>
        <w:ind w:left="1276" w:hanging="283"/>
        <w:jc w:val="both"/>
      </w:pPr>
      <w:r>
        <w:t xml:space="preserve">Załączniki nr 1 -  Koncepcja przebudowy drogi gminnej w miejscowości </w:t>
      </w:r>
      <w:r w:rsidR="009545FF">
        <w:t>Łupstych</w:t>
      </w:r>
      <w:r>
        <w:t>.</w:t>
      </w:r>
    </w:p>
    <w:p w14:paraId="58C99329" w14:textId="77777777" w:rsidR="00332128" w:rsidRDefault="006D522D" w:rsidP="00332128">
      <w:pPr>
        <w:tabs>
          <w:tab w:val="left" w:pos="142"/>
        </w:tabs>
        <w:spacing w:after="0"/>
        <w:jc w:val="right"/>
      </w:pPr>
      <w:r>
        <w:t xml:space="preserve">Opracował </w:t>
      </w:r>
    </w:p>
    <w:p w14:paraId="481F74CB" w14:textId="77777777" w:rsidR="00332128" w:rsidRDefault="00332128" w:rsidP="00332128">
      <w:pPr>
        <w:tabs>
          <w:tab w:val="left" w:pos="142"/>
        </w:tabs>
        <w:spacing w:after="0"/>
        <w:jc w:val="right"/>
      </w:pPr>
    </w:p>
    <w:p w14:paraId="79D074F9" w14:textId="77777777" w:rsidR="008C0021" w:rsidRPr="00C13126" w:rsidRDefault="006D522D" w:rsidP="00332128">
      <w:pPr>
        <w:tabs>
          <w:tab w:val="left" w:pos="142"/>
        </w:tabs>
        <w:spacing w:after="0"/>
        <w:jc w:val="right"/>
      </w:pPr>
      <w:r>
        <w:t>Bohdan Nieciecki</w:t>
      </w:r>
    </w:p>
    <w:sectPr w:rsidR="008C0021" w:rsidRPr="00C13126" w:rsidSect="00AF41F1">
      <w:headerReference w:type="default" r:id="rId20"/>
      <w:footerReference w:type="default" r:id="rId21"/>
      <w:pgSz w:w="11906" w:h="16838"/>
      <w:pgMar w:top="1276" w:right="1133" w:bottom="1276" w:left="993" w:header="708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32D18" w14:textId="77777777" w:rsidR="00952F7E" w:rsidRDefault="00952F7E" w:rsidP="001971CD">
      <w:pPr>
        <w:spacing w:after="0" w:line="240" w:lineRule="auto"/>
      </w:pPr>
      <w:r>
        <w:separator/>
      </w:r>
    </w:p>
  </w:endnote>
  <w:endnote w:type="continuationSeparator" w:id="0">
    <w:p w14:paraId="29878347" w14:textId="77777777" w:rsidR="00952F7E" w:rsidRDefault="00952F7E" w:rsidP="00197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 Nebraska">
    <w:altName w:val="Cambri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</w:rPr>
      <w:id w:val="-288590283"/>
      <w:docPartObj>
        <w:docPartGallery w:val="Page Numbers (Bottom of Page)"/>
        <w:docPartUnique/>
      </w:docPartObj>
    </w:sdtPr>
    <w:sdtEndPr/>
    <w:sdtContent>
      <w:sdt>
        <w:sdtPr>
          <w:rPr>
            <w:i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72F17B01" w14:textId="136F46B7" w:rsidR="003F431F" w:rsidRDefault="00356B4C" w:rsidP="001971CD">
            <w:pPr>
              <w:pStyle w:val="Stopka"/>
              <w:jc w:val="center"/>
              <w:rPr>
                <w:i/>
              </w:rPr>
            </w:pPr>
            <w:r>
              <w:rPr>
                <w:i/>
                <w:noProof/>
                <w:lang w:eastAsia="pl-PL"/>
              </w:rPr>
              <mc:AlternateContent>
                <mc:Choice Requires="wps">
                  <w:drawing>
                    <wp:anchor distT="4294967293" distB="4294967293" distL="114300" distR="114300" simplePos="0" relativeHeight="251675648" behindDoc="0" locked="0" layoutInCell="1" allowOverlap="1" wp14:anchorId="6DEF70DD" wp14:editId="3E6DC019">
                      <wp:simplePos x="0" y="0"/>
                      <wp:positionH relativeFrom="column">
                        <wp:posOffset>-347345</wp:posOffset>
                      </wp:positionH>
                      <wp:positionV relativeFrom="paragraph">
                        <wp:posOffset>105409</wp:posOffset>
                      </wp:positionV>
                      <wp:extent cx="6400800" cy="0"/>
                      <wp:effectExtent l="0" t="0" r="0" b="0"/>
                      <wp:wrapNone/>
                      <wp:docPr id="4" name="Łącznik prostoliniow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DE5C6" id="Łącznik prostoliniowy 4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-27.35pt,8.3pt" to="476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" strokecolor="#4579b8 [3044]">
                      <o:lock v:ext="edit" shapetype="f"/>
                    </v:line>
                  </w:pict>
                </mc:Fallback>
              </mc:AlternateContent>
            </w:r>
          </w:p>
          <w:p w14:paraId="3508D531" w14:textId="77777777" w:rsidR="003F431F" w:rsidRDefault="003F431F" w:rsidP="003C0187">
            <w:pPr>
              <w:pStyle w:val="Stopka"/>
              <w:jc w:val="center"/>
              <w:rPr>
                <w:i/>
              </w:rPr>
            </w:pPr>
            <w:r>
              <w:rPr>
                <w:i/>
              </w:rPr>
              <w:t>Przeb</w:t>
            </w:r>
            <w:r w:rsidRPr="005214BE">
              <w:rPr>
                <w:i/>
              </w:rPr>
              <w:t xml:space="preserve">udowa </w:t>
            </w:r>
            <w:r>
              <w:rPr>
                <w:i/>
              </w:rPr>
              <w:t>Drogi Gminnej Publicznej nr 165009N w msc. Nowa Wieś Gm. Purda</w:t>
            </w:r>
          </w:p>
          <w:p w14:paraId="2EE78E25" w14:textId="77777777" w:rsidR="003F431F" w:rsidRDefault="003F431F" w:rsidP="001971CD">
            <w:pPr>
              <w:pStyle w:val="Stopka"/>
              <w:jc w:val="center"/>
              <w:rPr>
                <w:i/>
              </w:rPr>
            </w:pPr>
          </w:p>
          <w:p w14:paraId="0444F703" w14:textId="77777777" w:rsidR="003F431F" w:rsidRPr="001971CD" w:rsidRDefault="003F431F" w:rsidP="001971CD">
            <w:pPr>
              <w:pStyle w:val="Stopka"/>
              <w:jc w:val="center"/>
              <w:rPr>
                <w:i/>
              </w:rPr>
            </w:pPr>
            <w:r w:rsidRPr="001971CD">
              <w:rPr>
                <w:i/>
              </w:rPr>
              <w:t xml:space="preserve">Strona </w:t>
            </w:r>
            <w:r w:rsidRPr="001971C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1971CD">
              <w:rPr>
                <w:b/>
                <w:bCs/>
                <w:i/>
              </w:rPr>
              <w:instrText>PAGE</w:instrText>
            </w:r>
            <w:r w:rsidRPr="001971C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454203">
              <w:rPr>
                <w:b/>
                <w:bCs/>
                <w:i/>
                <w:noProof/>
              </w:rPr>
              <w:t>2</w:t>
            </w:r>
            <w:r w:rsidRPr="001971CD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1971CD">
              <w:rPr>
                <w:i/>
              </w:rPr>
              <w:t xml:space="preserve"> z </w:t>
            </w:r>
            <w:r w:rsidRPr="001971C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1971CD">
              <w:rPr>
                <w:b/>
                <w:bCs/>
                <w:i/>
              </w:rPr>
              <w:instrText>NUMPAGES</w:instrText>
            </w:r>
            <w:r w:rsidRPr="001971C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454203">
              <w:rPr>
                <w:b/>
                <w:bCs/>
                <w:i/>
                <w:noProof/>
              </w:rPr>
              <w:t>13</w:t>
            </w:r>
            <w:r w:rsidRPr="001971CD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64C4F233" w14:textId="77777777" w:rsidR="003F431F" w:rsidRDefault="003F43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0FD76" w14:textId="77777777" w:rsidR="00952F7E" w:rsidRDefault="00952F7E" w:rsidP="001971CD">
      <w:pPr>
        <w:spacing w:after="0" w:line="240" w:lineRule="auto"/>
      </w:pPr>
      <w:r>
        <w:separator/>
      </w:r>
    </w:p>
  </w:footnote>
  <w:footnote w:type="continuationSeparator" w:id="0">
    <w:p w14:paraId="33E41C6E" w14:textId="77777777" w:rsidR="00952F7E" w:rsidRDefault="00952F7E" w:rsidP="00197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3E81F" w14:textId="77777777" w:rsidR="003F431F" w:rsidRPr="001971CD" w:rsidRDefault="003F431F" w:rsidP="001971CD">
    <w:pPr>
      <w:pStyle w:val="Nagwek"/>
      <w:jc w:val="right"/>
      <w:rPr>
        <w:i/>
      </w:rPr>
    </w:pPr>
    <w:r w:rsidRPr="001971CD">
      <w:rPr>
        <w:i/>
      </w:rPr>
      <w:t>Program Funkcjonalno-Użytkowy</w:t>
    </w:r>
    <w:r>
      <w:rPr>
        <w:i/>
      </w:rPr>
      <w:t xml:space="preserve"> </w:t>
    </w:r>
  </w:p>
  <w:p w14:paraId="55FCC959" w14:textId="44151539" w:rsidR="003F431F" w:rsidRDefault="00356B4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EF7886" wp14:editId="33D66CB4">
              <wp:simplePos x="0" y="0"/>
              <wp:positionH relativeFrom="column">
                <wp:posOffset>-290195</wp:posOffset>
              </wp:positionH>
              <wp:positionV relativeFrom="paragraph">
                <wp:posOffset>36830</wp:posOffset>
              </wp:positionV>
              <wp:extent cx="6400800" cy="27940"/>
              <wp:effectExtent l="0" t="0" r="0" b="1016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00800" cy="279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3A4A77" id="Łącznik prostoliniow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2.85pt,2.9pt" to="481.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8B"/>
    <w:multiLevelType w:val="hybridMultilevel"/>
    <w:tmpl w:val="16089346"/>
    <w:lvl w:ilvl="0" w:tplc="98184C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E44B89"/>
    <w:multiLevelType w:val="hybridMultilevel"/>
    <w:tmpl w:val="D534A85C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3">
      <w:start w:val="1"/>
      <w:numFmt w:val="upperRoman"/>
      <w:lvlText w:val="%2."/>
      <w:lvlJc w:val="righ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0D3DAA"/>
    <w:multiLevelType w:val="hybridMultilevel"/>
    <w:tmpl w:val="E088829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44ADF"/>
    <w:multiLevelType w:val="hybridMultilevel"/>
    <w:tmpl w:val="402E7558"/>
    <w:lvl w:ilvl="0" w:tplc="8DAC72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AE794D"/>
    <w:multiLevelType w:val="hybridMultilevel"/>
    <w:tmpl w:val="10FE5D3C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 w15:restartNumberingAfterBreak="0">
    <w:nsid w:val="152C66E7"/>
    <w:multiLevelType w:val="hybridMultilevel"/>
    <w:tmpl w:val="15641732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161D17A8"/>
    <w:multiLevelType w:val="hybridMultilevel"/>
    <w:tmpl w:val="19D2E90E"/>
    <w:lvl w:ilvl="0" w:tplc="A5FEA1AE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066" w:hanging="360"/>
      </w:pPr>
    </w:lvl>
    <w:lvl w:ilvl="2" w:tplc="0415001B">
      <w:start w:val="1"/>
      <w:numFmt w:val="lowerRoman"/>
      <w:lvlText w:val="%3."/>
      <w:lvlJc w:val="right"/>
      <w:pPr>
        <w:ind w:left="3786" w:hanging="180"/>
      </w:pPr>
    </w:lvl>
    <w:lvl w:ilvl="3" w:tplc="0415000F" w:tentative="1">
      <w:start w:val="1"/>
      <w:numFmt w:val="decimal"/>
      <w:lvlText w:val="%4."/>
      <w:lvlJc w:val="left"/>
      <w:pPr>
        <w:ind w:left="4506" w:hanging="360"/>
      </w:pPr>
    </w:lvl>
    <w:lvl w:ilvl="4" w:tplc="04150019" w:tentative="1">
      <w:start w:val="1"/>
      <w:numFmt w:val="lowerLetter"/>
      <w:lvlText w:val="%5."/>
      <w:lvlJc w:val="left"/>
      <w:pPr>
        <w:ind w:left="5226" w:hanging="360"/>
      </w:pPr>
    </w:lvl>
    <w:lvl w:ilvl="5" w:tplc="0415001B" w:tentative="1">
      <w:start w:val="1"/>
      <w:numFmt w:val="lowerRoman"/>
      <w:lvlText w:val="%6."/>
      <w:lvlJc w:val="right"/>
      <w:pPr>
        <w:ind w:left="5946" w:hanging="180"/>
      </w:pPr>
    </w:lvl>
    <w:lvl w:ilvl="6" w:tplc="0415000F" w:tentative="1">
      <w:start w:val="1"/>
      <w:numFmt w:val="decimal"/>
      <w:lvlText w:val="%7."/>
      <w:lvlJc w:val="left"/>
      <w:pPr>
        <w:ind w:left="6666" w:hanging="360"/>
      </w:pPr>
    </w:lvl>
    <w:lvl w:ilvl="7" w:tplc="04150019" w:tentative="1">
      <w:start w:val="1"/>
      <w:numFmt w:val="lowerLetter"/>
      <w:lvlText w:val="%8."/>
      <w:lvlJc w:val="left"/>
      <w:pPr>
        <w:ind w:left="7386" w:hanging="360"/>
      </w:pPr>
    </w:lvl>
    <w:lvl w:ilvl="8" w:tplc="0415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7" w15:restartNumberingAfterBreak="0">
    <w:nsid w:val="16363C27"/>
    <w:multiLevelType w:val="hybridMultilevel"/>
    <w:tmpl w:val="E020D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D5351"/>
    <w:multiLevelType w:val="multilevel"/>
    <w:tmpl w:val="8854720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1A032786"/>
    <w:multiLevelType w:val="hybridMultilevel"/>
    <w:tmpl w:val="D97E5B8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DED41C8"/>
    <w:multiLevelType w:val="hybridMultilevel"/>
    <w:tmpl w:val="C9DA6F04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 w15:restartNumberingAfterBreak="0">
    <w:nsid w:val="22A556B1"/>
    <w:multiLevelType w:val="hybridMultilevel"/>
    <w:tmpl w:val="0516823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81F69"/>
    <w:multiLevelType w:val="hybridMultilevel"/>
    <w:tmpl w:val="859A0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404CE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F6DA1"/>
    <w:multiLevelType w:val="hybridMultilevel"/>
    <w:tmpl w:val="1F1E1194"/>
    <w:lvl w:ilvl="0" w:tplc="0415000F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066" w:hanging="360"/>
      </w:pPr>
    </w:lvl>
    <w:lvl w:ilvl="2" w:tplc="0415001B">
      <w:start w:val="1"/>
      <w:numFmt w:val="lowerRoman"/>
      <w:lvlText w:val="%3."/>
      <w:lvlJc w:val="right"/>
      <w:pPr>
        <w:ind w:left="3786" w:hanging="180"/>
      </w:pPr>
    </w:lvl>
    <w:lvl w:ilvl="3" w:tplc="0415000F" w:tentative="1">
      <w:start w:val="1"/>
      <w:numFmt w:val="decimal"/>
      <w:lvlText w:val="%4."/>
      <w:lvlJc w:val="left"/>
      <w:pPr>
        <w:ind w:left="4506" w:hanging="360"/>
      </w:pPr>
    </w:lvl>
    <w:lvl w:ilvl="4" w:tplc="04150019" w:tentative="1">
      <w:start w:val="1"/>
      <w:numFmt w:val="lowerLetter"/>
      <w:lvlText w:val="%5."/>
      <w:lvlJc w:val="left"/>
      <w:pPr>
        <w:ind w:left="5226" w:hanging="360"/>
      </w:pPr>
    </w:lvl>
    <w:lvl w:ilvl="5" w:tplc="0415001B" w:tentative="1">
      <w:start w:val="1"/>
      <w:numFmt w:val="lowerRoman"/>
      <w:lvlText w:val="%6."/>
      <w:lvlJc w:val="right"/>
      <w:pPr>
        <w:ind w:left="5946" w:hanging="180"/>
      </w:pPr>
    </w:lvl>
    <w:lvl w:ilvl="6" w:tplc="0415000F" w:tentative="1">
      <w:start w:val="1"/>
      <w:numFmt w:val="decimal"/>
      <w:lvlText w:val="%7."/>
      <w:lvlJc w:val="left"/>
      <w:pPr>
        <w:ind w:left="6666" w:hanging="360"/>
      </w:pPr>
    </w:lvl>
    <w:lvl w:ilvl="7" w:tplc="04150019" w:tentative="1">
      <w:start w:val="1"/>
      <w:numFmt w:val="lowerLetter"/>
      <w:lvlText w:val="%8."/>
      <w:lvlJc w:val="left"/>
      <w:pPr>
        <w:ind w:left="7386" w:hanging="360"/>
      </w:pPr>
    </w:lvl>
    <w:lvl w:ilvl="8" w:tplc="0415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14" w15:restartNumberingAfterBreak="0">
    <w:nsid w:val="25543060"/>
    <w:multiLevelType w:val="hybridMultilevel"/>
    <w:tmpl w:val="4E14DEB8"/>
    <w:lvl w:ilvl="0" w:tplc="8EAE0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994A91"/>
    <w:multiLevelType w:val="hybridMultilevel"/>
    <w:tmpl w:val="BC9C20D0"/>
    <w:lvl w:ilvl="0" w:tplc="0415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6" w15:restartNumberingAfterBreak="0">
    <w:nsid w:val="292D57FE"/>
    <w:multiLevelType w:val="hybridMultilevel"/>
    <w:tmpl w:val="675A5292"/>
    <w:lvl w:ilvl="0" w:tplc="74D48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A11E4"/>
    <w:multiLevelType w:val="hybridMultilevel"/>
    <w:tmpl w:val="04B618E8"/>
    <w:lvl w:ilvl="0" w:tplc="0415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8" w15:restartNumberingAfterBreak="0">
    <w:nsid w:val="2B7327F7"/>
    <w:multiLevelType w:val="hybridMultilevel"/>
    <w:tmpl w:val="B0CC12C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D3515EF"/>
    <w:multiLevelType w:val="hybridMultilevel"/>
    <w:tmpl w:val="63B8DF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E871D31"/>
    <w:multiLevelType w:val="multilevel"/>
    <w:tmpl w:val="AE1624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04" w:hanging="1800"/>
      </w:pPr>
      <w:rPr>
        <w:rFonts w:hint="default"/>
      </w:rPr>
    </w:lvl>
  </w:abstractNum>
  <w:abstractNum w:abstractNumId="21" w15:restartNumberingAfterBreak="0">
    <w:nsid w:val="2EE126D0"/>
    <w:multiLevelType w:val="hybridMultilevel"/>
    <w:tmpl w:val="9C9212B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9425E2E"/>
    <w:multiLevelType w:val="multilevel"/>
    <w:tmpl w:val="E8F6B6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3" w15:restartNumberingAfterBreak="0">
    <w:nsid w:val="3F097866"/>
    <w:multiLevelType w:val="hybridMultilevel"/>
    <w:tmpl w:val="53C89E9A"/>
    <w:lvl w:ilvl="0" w:tplc="CC705E5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C47BC"/>
    <w:multiLevelType w:val="hybridMultilevel"/>
    <w:tmpl w:val="6C3A64C2"/>
    <w:lvl w:ilvl="0" w:tplc="472A9C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FF31BA3"/>
    <w:multiLevelType w:val="hybridMultilevel"/>
    <w:tmpl w:val="C49C31AC"/>
    <w:lvl w:ilvl="0" w:tplc="F71ED714">
      <w:start w:val="1"/>
      <w:numFmt w:val="bullet"/>
      <w:lvlText w:val="·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4667328E"/>
    <w:multiLevelType w:val="multilevel"/>
    <w:tmpl w:val="73389DFA"/>
    <w:lvl w:ilvl="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7" w15:restartNumberingAfterBreak="0">
    <w:nsid w:val="491274E6"/>
    <w:multiLevelType w:val="hybridMultilevel"/>
    <w:tmpl w:val="BAFC0DC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9A466BA"/>
    <w:multiLevelType w:val="hybridMultilevel"/>
    <w:tmpl w:val="53FA25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CC28D0"/>
    <w:multiLevelType w:val="hybridMultilevel"/>
    <w:tmpl w:val="D19A97C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36213A"/>
    <w:multiLevelType w:val="hybridMultilevel"/>
    <w:tmpl w:val="DFA45C3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1560714"/>
    <w:multiLevelType w:val="hybridMultilevel"/>
    <w:tmpl w:val="59243F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9A2CEE"/>
    <w:multiLevelType w:val="hybridMultilevel"/>
    <w:tmpl w:val="9C8AFD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50632"/>
    <w:multiLevelType w:val="hybridMultilevel"/>
    <w:tmpl w:val="D4B4A7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BAA6C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B62FF7"/>
    <w:multiLevelType w:val="hybridMultilevel"/>
    <w:tmpl w:val="A824E616"/>
    <w:lvl w:ilvl="0" w:tplc="0415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 w15:restartNumberingAfterBreak="0">
    <w:nsid w:val="5A467EC9"/>
    <w:multiLevelType w:val="hybridMultilevel"/>
    <w:tmpl w:val="A9AE08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382143"/>
    <w:multiLevelType w:val="hybridMultilevel"/>
    <w:tmpl w:val="5C20C30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EE966D6"/>
    <w:multiLevelType w:val="hybridMultilevel"/>
    <w:tmpl w:val="CC569C5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1350583"/>
    <w:multiLevelType w:val="hybridMultilevel"/>
    <w:tmpl w:val="4C84B602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2157F87"/>
    <w:multiLevelType w:val="hybridMultilevel"/>
    <w:tmpl w:val="8646B5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4D6B97"/>
    <w:multiLevelType w:val="hybridMultilevel"/>
    <w:tmpl w:val="51662274"/>
    <w:lvl w:ilvl="0" w:tplc="1E82A36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7131676"/>
    <w:multiLevelType w:val="hybridMultilevel"/>
    <w:tmpl w:val="34C26EA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DF28A222">
      <w:start w:val="1"/>
      <w:numFmt w:val="decimal"/>
      <w:lvlText w:val="%2."/>
      <w:lvlJc w:val="left"/>
      <w:pPr>
        <w:ind w:left="1920" w:hanging="8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4C01E2"/>
    <w:multiLevelType w:val="hybridMultilevel"/>
    <w:tmpl w:val="D038A65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6B0C7FBC"/>
    <w:multiLevelType w:val="hybridMultilevel"/>
    <w:tmpl w:val="F46C63EE"/>
    <w:lvl w:ilvl="0" w:tplc="E9249D2A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192481C"/>
    <w:multiLevelType w:val="hybridMultilevel"/>
    <w:tmpl w:val="57DADFA0"/>
    <w:lvl w:ilvl="0" w:tplc="0415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5" w15:restartNumberingAfterBreak="0">
    <w:nsid w:val="733E706A"/>
    <w:multiLevelType w:val="hybridMultilevel"/>
    <w:tmpl w:val="50BEEC60"/>
    <w:lvl w:ilvl="0" w:tplc="4D8EB898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 w:tentative="1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6" w15:restartNumberingAfterBreak="0">
    <w:nsid w:val="76492E4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8662085"/>
    <w:multiLevelType w:val="hybridMultilevel"/>
    <w:tmpl w:val="93CA32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890F04"/>
    <w:multiLevelType w:val="hybridMultilevel"/>
    <w:tmpl w:val="852E9E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FDA19CF"/>
    <w:multiLevelType w:val="multilevel"/>
    <w:tmpl w:val="B4CECEB0"/>
    <w:lvl w:ilvl="0"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1654606">
    <w:abstractNumId w:val="33"/>
  </w:num>
  <w:num w:numId="2" w16cid:durableId="759638214">
    <w:abstractNumId w:val="12"/>
  </w:num>
  <w:num w:numId="3" w16cid:durableId="1932812549">
    <w:abstractNumId w:val="48"/>
  </w:num>
  <w:num w:numId="4" w16cid:durableId="1327710663">
    <w:abstractNumId w:val="24"/>
  </w:num>
  <w:num w:numId="5" w16cid:durableId="237985360">
    <w:abstractNumId w:val="7"/>
  </w:num>
  <w:num w:numId="6" w16cid:durableId="1298100184">
    <w:abstractNumId w:val="29"/>
  </w:num>
  <w:num w:numId="7" w16cid:durableId="1524591551">
    <w:abstractNumId w:val="31"/>
  </w:num>
  <w:num w:numId="8" w16cid:durableId="1030230550">
    <w:abstractNumId w:val="1"/>
  </w:num>
  <w:num w:numId="9" w16cid:durableId="1064181103">
    <w:abstractNumId w:val="11"/>
  </w:num>
  <w:num w:numId="10" w16cid:durableId="901333094">
    <w:abstractNumId w:val="14"/>
  </w:num>
  <w:num w:numId="11" w16cid:durableId="899830535">
    <w:abstractNumId w:val="8"/>
  </w:num>
  <w:num w:numId="12" w16cid:durableId="1449468061">
    <w:abstractNumId w:val="20"/>
  </w:num>
  <w:num w:numId="13" w16cid:durableId="1766606910">
    <w:abstractNumId w:val="19"/>
  </w:num>
  <w:num w:numId="14" w16cid:durableId="2056002907">
    <w:abstractNumId w:val="26"/>
  </w:num>
  <w:num w:numId="15" w16cid:durableId="278604979">
    <w:abstractNumId w:val="46"/>
  </w:num>
  <w:num w:numId="16" w16cid:durableId="2069373608">
    <w:abstractNumId w:val="6"/>
  </w:num>
  <w:num w:numId="17" w16cid:durableId="665860560">
    <w:abstractNumId w:val="32"/>
  </w:num>
  <w:num w:numId="18" w16cid:durableId="977077209">
    <w:abstractNumId w:val="3"/>
  </w:num>
  <w:num w:numId="19" w16cid:durableId="1857039868">
    <w:abstractNumId w:val="16"/>
  </w:num>
  <w:num w:numId="20" w16cid:durableId="2120758806">
    <w:abstractNumId w:val="39"/>
  </w:num>
  <w:num w:numId="21" w16cid:durableId="43650315">
    <w:abstractNumId w:val="41"/>
  </w:num>
  <w:num w:numId="22" w16cid:durableId="141580113">
    <w:abstractNumId w:val="21"/>
  </w:num>
  <w:num w:numId="23" w16cid:durableId="1387677183">
    <w:abstractNumId w:val="0"/>
  </w:num>
  <w:num w:numId="24" w16cid:durableId="57481703">
    <w:abstractNumId w:val="13"/>
  </w:num>
  <w:num w:numId="25" w16cid:durableId="413016824">
    <w:abstractNumId w:val="37"/>
  </w:num>
  <w:num w:numId="26" w16cid:durableId="144320134">
    <w:abstractNumId w:val="22"/>
  </w:num>
  <w:num w:numId="27" w16cid:durableId="627397947">
    <w:abstractNumId w:val="15"/>
  </w:num>
  <w:num w:numId="28" w16cid:durableId="51392454">
    <w:abstractNumId w:val="30"/>
  </w:num>
  <w:num w:numId="29" w16cid:durableId="1469320637">
    <w:abstractNumId w:val="25"/>
  </w:num>
  <w:num w:numId="30" w16cid:durableId="1810170579">
    <w:abstractNumId w:val="18"/>
  </w:num>
  <w:num w:numId="31" w16cid:durableId="274598419">
    <w:abstractNumId w:val="9"/>
  </w:num>
  <w:num w:numId="32" w16cid:durableId="469716255">
    <w:abstractNumId w:val="42"/>
  </w:num>
  <w:num w:numId="33" w16cid:durableId="1305086717">
    <w:abstractNumId w:val="38"/>
  </w:num>
  <w:num w:numId="34" w16cid:durableId="1476339359">
    <w:abstractNumId w:val="5"/>
  </w:num>
  <w:num w:numId="35" w16cid:durableId="592978373">
    <w:abstractNumId w:val="10"/>
  </w:num>
  <w:num w:numId="36" w16cid:durableId="177163666">
    <w:abstractNumId w:val="27"/>
  </w:num>
  <w:num w:numId="37" w16cid:durableId="1891990849">
    <w:abstractNumId w:val="4"/>
  </w:num>
  <w:num w:numId="38" w16cid:durableId="831872398">
    <w:abstractNumId w:val="36"/>
  </w:num>
  <w:num w:numId="39" w16cid:durableId="1982231401">
    <w:abstractNumId w:val="44"/>
  </w:num>
  <w:num w:numId="40" w16cid:durableId="1347752349">
    <w:abstractNumId w:val="17"/>
  </w:num>
  <w:num w:numId="41" w16cid:durableId="401878665">
    <w:abstractNumId w:val="2"/>
  </w:num>
  <w:num w:numId="42" w16cid:durableId="688527060">
    <w:abstractNumId w:val="34"/>
  </w:num>
  <w:num w:numId="43" w16cid:durableId="1561820222">
    <w:abstractNumId w:val="43"/>
  </w:num>
  <w:num w:numId="44" w16cid:durableId="47845187">
    <w:abstractNumId w:val="47"/>
  </w:num>
  <w:num w:numId="45" w16cid:durableId="1927374704">
    <w:abstractNumId w:val="35"/>
  </w:num>
  <w:num w:numId="46" w16cid:durableId="1166631735">
    <w:abstractNumId w:val="49"/>
  </w:num>
  <w:num w:numId="47" w16cid:durableId="1616670832">
    <w:abstractNumId w:val="40"/>
  </w:num>
  <w:num w:numId="48" w16cid:durableId="417020800">
    <w:abstractNumId w:val="45"/>
  </w:num>
  <w:num w:numId="49" w16cid:durableId="1586451340">
    <w:abstractNumId w:val="28"/>
  </w:num>
  <w:num w:numId="50" w16cid:durableId="136663480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1EF"/>
    <w:rsid w:val="00001AEF"/>
    <w:rsid w:val="00004842"/>
    <w:rsid w:val="00010D88"/>
    <w:rsid w:val="000246B4"/>
    <w:rsid w:val="00026EBA"/>
    <w:rsid w:val="00027E96"/>
    <w:rsid w:val="0003565B"/>
    <w:rsid w:val="000416BF"/>
    <w:rsid w:val="000419C6"/>
    <w:rsid w:val="000701D1"/>
    <w:rsid w:val="00074BE8"/>
    <w:rsid w:val="00083EA3"/>
    <w:rsid w:val="000A5B7D"/>
    <w:rsid w:val="000D0394"/>
    <w:rsid w:val="000D4BA0"/>
    <w:rsid w:val="000F6621"/>
    <w:rsid w:val="00104C65"/>
    <w:rsid w:val="0011193F"/>
    <w:rsid w:val="001220DA"/>
    <w:rsid w:val="00131C34"/>
    <w:rsid w:val="00134051"/>
    <w:rsid w:val="00147119"/>
    <w:rsid w:val="00160BD9"/>
    <w:rsid w:val="00196E4B"/>
    <w:rsid w:val="001971CD"/>
    <w:rsid w:val="001A4E57"/>
    <w:rsid w:val="001A5111"/>
    <w:rsid w:val="001D0CE3"/>
    <w:rsid w:val="001D529B"/>
    <w:rsid w:val="001F4E6A"/>
    <w:rsid w:val="00207553"/>
    <w:rsid w:val="002106E6"/>
    <w:rsid w:val="00213CA4"/>
    <w:rsid w:val="0022303B"/>
    <w:rsid w:val="00236D08"/>
    <w:rsid w:val="00237789"/>
    <w:rsid w:val="00251ABC"/>
    <w:rsid w:val="002530EF"/>
    <w:rsid w:val="00255E7A"/>
    <w:rsid w:val="00276974"/>
    <w:rsid w:val="00282E8C"/>
    <w:rsid w:val="002A08FC"/>
    <w:rsid w:val="002A23A9"/>
    <w:rsid w:val="002A26C1"/>
    <w:rsid w:val="002A6C7A"/>
    <w:rsid w:val="002B7975"/>
    <w:rsid w:val="002D2F25"/>
    <w:rsid w:val="002D4C91"/>
    <w:rsid w:val="002E7161"/>
    <w:rsid w:val="002E761F"/>
    <w:rsid w:val="00302FEF"/>
    <w:rsid w:val="003077F9"/>
    <w:rsid w:val="0031501B"/>
    <w:rsid w:val="00332128"/>
    <w:rsid w:val="00356B4C"/>
    <w:rsid w:val="003570C6"/>
    <w:rsid w:val="00374102"/>
    <w:rsid w:val="00387557"/>
    <w:rsid w:val="00391AAE"/>
    <w:rsid w:val="003A0C9D"/>
    <w:rsid w:val="003A292F"/>
    <w:rsid w:val="003B2DD8"/>
    <w:rsid w:val="003B4DC7"/>
    <w:rsid w:val="003C0187"/>
    <w:rsid w:val="003C056E"/>
    <w:rsid w:val="003C5633"/>
    <w:rsid w:val="003D0743"/>
    <w:rsid w:val="003D0749"/>
    <w:rsid w:val="003D518F"/>
    <w:rsid w:val="003D5E59"/>
    <w:rsid w:val="003E5CC2"/>
    <w:rsid w:val="003F1042"/>
    <w:rsid w:val="003F431F"/>
    <w:rsid w:val="00442817"/>
    <w:rsid w:val="00451FAF"/>
    <w:rsid w:val="00452D03"/>
    <w:rsid w:val="004535B4"/>
    <w:rsid w:val="00453A64"/>
    <w:rsid w:val="00454203"/>
    <w:rsid w:val="00462107"/>
    <w:rsid w:val="00464BE5"/>
    <w:rsid w:val="004B20B0"/>
    <w:rsid w:val="004C158C"/>
    <w:rsid w:val="004C2D4E"/>
    <w:rsid w:val="004F5AF7"/>
    <w:rsid w:val="00502AFC"/>
    <w:rsid w:val="00507F90"/>
    <w:rsid w:val="00511EF5"/>
    <w:rsid w:val="005214BE"/>
    <w:rsid w:val="00523FC3"/>
    <w:rsid w:val="00531266"/>
    <w:rsid w:val="00532496"/>
    <w:rsid w:val="00534E9E"/>
    <w:rsid w:val="00540309"/>
    <w:rsid w:val="00544D8D"/>
    <w:rsid w:val="00566626"/>
    <w:rsid w:val="00567EEB"/>
    <w:rsid w:val="005708C6"/>
    <w:rsid w:val="00585792"/>
    <w:rsid w:val="00596DCD"/>
    <w:rsid w:val="005C48D7"/>
    <w:rsid w:val="005E6B09"/>
    <w:rsid w:val="005F3E78"/>
    <w:rsid w:val="005F68D8"/>
    <w:rsid w:val="00607BED"/>
    <w:rsid w:val="006265AE"/>
    <w:rsid w:val="006419F7"/>
    <w:rsid w:val="00661F01"/>
    <w:rsid w:val="00664D7A"/>
    <w:rsid w:val="006701CC"/>
    <w:rsid w:val="00671611"/>
    <w:rsid w:val="006939EE"/>
    <w:rsid w:val="006950A1"/>
    <w:rsid w:val="006971EF"/>
    <w:rsid w:val="006A3F51"/>
    <w:rsid w:val="006A4532"/>
    <w:rsid w:val="006C0FF7"/>
    <w:rsid w:val="006D413B"/>
    <w:rsid w:val="006D522D"/>
    <w:rsid w:val="006D5F61"/>
    <w:rsid w:val="006E7FE7"/>
    <w:rsid w:val="006F00BB"/>
    <w:rsid w:val="006F766F"/>
    <w:rsid w:val="007006DF"/>
    <w:rsid w:val="007029D3"/>
    <w:rsid w:val="00706C44"/>
    <w:rsid w:val="00713111"/>
    <w:rsid w:val="007211D8"/>
    <w:rsid w:val="00724A74"/>
    <w:rsid w:val="00726D71"/>
    <w:rsid w:val="007270E2"/>
    <w:rsid w:val="00727A9F"/>
    <w:rsid w:val="00736F22"/>
    <w:rsid w:val="00743A52"/>
    <w:rsid w:val="007502D3"/>
    <w:rsid w:val="0075479F"/>
    <w:rsid w:val="0077424C"/>
    <w:rsid w:val="00774274"/>
    <w:rsid w:val="00775DF8"/>
    <w:rsid w:val="00787EA2"/>
    <w:rsid w:val="00796E47"/>
    <w:rsid w:val="007A7E71"/>
    <w:rsid w:val="007B4244"/>
    <w:rsid w:val="007D1514"/>
    <w:rsid w:val="007D4103"/>
    <w:rsid w:val="007E39F4"/>
    <w:rsid w:val="00801C0C"/>
    <w:rsid w:val="00812A44"/>
    <w:rsid w:val="008265C2"/>
    <w:rsid w:val="008330E6"/>
    <w:rsid w:val="00833B2C"/>
    <w:rsid w:val="0083569B"/>
    <w:rsid w:val="00835C2E"/>
    <w:rsid w:val="0085467B"/>
    <w:rsid w:val="00857199"/>
    <w:rsid w:val="008645AB"/>
    <w:rsid w:val="0086734C"/>
    <w:rsid w:val="008733A9"/>
    <w:rsid w:val="00875635"/>
    <w:rsid w:val="00875D30"/>
    <w:rsid w:val="00882D66"/>
    <w:rsid w:val="0089595B"/>
    <w:rsid w:val="008A0890"/>
    <w:rsid w:val="008B0498"/>
    <w:rsid w:val="008B0A19"/>
    <w:rsid w:val="008B5EC2"/>
    <w:rsid w:val="008C0021"/>
    <w:rsid w:val="008E2267"/>
    <w:rsid w:val="008F490F"/>
    <w:rsid w:val="00942BAC"/>
    <w:rsid w:val="00952F7E"/>
    <w:rsid w:val="009545FF"/>
    <w:rsid w:val="00970343"/>
    <w:rsid w:val="00983F7B"/>
    <w:rsid w:val="009965C1"/>
    <w:rsid w:val="009A3D5D"/>
    <w:rsid w:val="009A5CCD"/>
    <w:rsid w:val="009B5CF9"/>
    <w:rsid w:val="00A0582E"/>
    <w:rsid w:val="00A10BFF"/>
    <w:rsid w:val="00A11E37"/>
    <w:rsid w:val="00A12F1C"/>
    <w:rsid w:val="00A33E0C"/>
    <w:rsid w:val="00A425E8"/>
    <w:rsid w:val="00A45AA1"/>
    <w:rsid w:val="00A521A2"/>
    <w:rsid w:val="00A52DE0"/>
    <w:rsid w:val="00A5316D"/>
    <w:rsid w:val="00A634FA"/>
    <w:rsid w:val="00A63F9A"/>
    <w:rsid w:val="00A678EB"/>
    <w:rsid w:val="00A77D35"/>
    <w:rsid w:val="00A85EDA"/>
    <w:rsid w:val="00A863B8"/>
    <w:rsid w:val="00AA6CEE"/>
    <w:rsid w:val="00AB693B"/>
    <w:rsid w:val="00AC0C54"/>
    <w:rsid w:val="00AD134B"/>
    <w:rsid w:val="00AF41F1"/>
    <w:rsid w:val="00B060A3"/>
    <w:rsid w:val="00B06E04"/>
    <w:rsid w:val="00B168E0"/>
    <w:rsid w:val="00B258DD"/>
    <w:rsid w:val="00B35EBC"/>
    <w:rsid w:val="00B36617"/>
    <w:rsid w:val="00B74078"/>
    <w:rsid w:val="00B84C46"/>
    <w:rsid w:val="00BD2977"/>
    <w:rsid w:val="00BE7C98"/>
    <w:rsid w:val="00BF53FA"/>
    <w:rsid w:val="00C012F7"/>
    <w:rsid w:val="00C13126"/>
    <w:rsid w:val="00C16644"/>
    <w:rsid w:val="00C32DBF"/>
    <w:rsid w:val="00C44E41"/>
    <w:rsid w:val="00C52FF9"/>
    <w:rsid w:val="00C70F94"/>
    <w:rsid w:val="00C73916"/>
    <w:rsid w:val="00C77FE8"/>
    <w:rsid w:val="00C869EF"/>
    <w:rsid w:val="00C922FE"/>
    <w:rsid w:val="00CA055F"/>
    <w:rsid w:val="00CB54DC"/>
    <w:rsid w:val="00CC0F26"/>
    <w:rsid w:val="00CD52C4"/>
    <w:rsid w:val="00CE3A75"/>
    <w:rsid w:val="00CE7F67"/>
    <w:rsid w:val="00CF510A"/>
    <w:rsid w:val="00D21F25"/>
    <w:rsid w:val="00D43BE3"/>
    <w:rsid w:val="00D45014"/>
    <w:rsid w:val="00D4774A"/>
    <w:rsid w:val="00D51B19"/>
    <w:rsid w:val="00D949E0"/>
    <w:rsid w:val="00DA2EAB"/>
    <w:rsid w:val="00DA75B4"/>
    <w:rsid w:val="00DB28E6"/>
    <w:rsid w:val="00DC78B4"/>
    <w:rsid w:val="00DF25F7"/>
    <w:rsid w:val="00DF32A0"/>
    <w:rsid w:val="00E122A6"/>
    <w:rsid w:val="00E223D7"/>
    <w:rsid w:val="00E241B5"/>
    <w:rsid w:val="00E26FC5"/>
    <w:rsid w:val="00E3538C"/>
    <w:rsid w:val="00E36DA9"/>
    <w:rsid w:val="00E42C93"/>
    <w:rsid w:val="00E44574"/>
    <w:rsid w:val="00E52797"/>
    <w:rsid w:val="00E541E2"/>
    <w:rsid w:val="00E64928"/>
    <w:rsid w:val="00E653B6"/>
    <w:rsid w:val="00E72DDE"/>
    <w:rsid w:val="00E75041"/>
    <w:rsid w:val="00E81B69"/>
    <w:rsid w:val="00E85AE8"/>
    <w:rsid w:val="00E976AA"/>
    <w:rsid w:val="00EA4A75"/>
    <w:rsid w:val="00EE397E"/>
    <w:rsid w:val="00EE6B7A"/>
    <w:rsid w:val="00EF2BF0"/>
    <w:rsid w:val="00F36532"/>
    <w:rsid w:val="00F54E9B"/>
    <w:rsid w:val="00F56379"/>
    <w:rsid w:val="00F62028"/>
    <w:rsid w:val="00F67B6B"/>
    <w:rsid w:val="00F70E6B"/>
    <w:rsid w:val="00F73D5C"/>
    <w:rsid w:val="00F96BB1"/>
    <w:rsid w:val="00FA3F7F"/>
    <w:rsid w:val="00FB0683"/>
    <w:rsid w:val="00FB255A"/>
    <w:rsid w:val="00FB4392"/>
    <w:rsid w:val="00FE11CD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BCE35"/>
  <w15:docId w15:val="{ACB9E3B4-4916-4B19-AE58-C2C13D383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68E0"/>
  </w:style>
  <w:style w:type="paragraph" w:styleId="Nagwek2">
    <w:name w:val="heading 2"/>
    <w:basedOn w:val="Normalny"/>
    <w:next w:val="Normalny"/>
    <w:link w:val="Nagwek2Znak"/>
    <w:qFormat/>
    <w:rsid w:val="00A863B8"/>
    <w:pPr>
      <w:keepNext/>
      <w:spacing w:after="0" w:line="240" w:lineRule="auto"/>
      <w:outlineLvl w:val="1"/>
    </w:pPr>
    <w:rPr>
      <w:rFonts w:ascii="PL Nebraska" w:eastAsia="Times New Roman" w:hAnsi="PL Nebraska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863B8"/>
    <w:pPr>
      <w:keepNext/>
      <w:spacing w:after="0" w:line="240" w:lineRule="auto"/>
      <w:ind w:left="360"/>
      <w:outlineLvl w:val="2"/>
    </w:pPr>
    <w:rPr>
      <w:rFonts w:ascii="PL Nebraska" w:eastAsia="Times New Roman" w:hAnsi="PL Nebraska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863B8"/>
    <w:pPr>
      <w:keepNext/>
      <w:spacing w:after="0" w:line="240" w:lineRule="auto"/>
      <w:outlineLvl w:val="3"/>
    </w:pPr>
    <w:rPr>
      <w:rFonts w:ascii="PL Nebraska" w:eastAsia="Times New Roman" w:hAnsi="PL Nebraska" w:cs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863B8"/>
    <w:pPr>
      <w:keepNext/>
      <w:spacing w:after="0" w:line="240" w:lineRule="auto"/>
      <w:ind w:left="360" w:hanging="76"/>
      <w:outlineLvl w:val="4"/>
    </w:pPr>
    <w:rPr>
      <w:rFonts w:ascii="PL Nebraska" w:eastAsia="Times New Roman" w:hAnsi="PL Nebraska" w:cs="Times New Roman"/>
      <w:b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863B8"/>
    <w:pPr>
      <w:keepNext/>
      <w:spacing w:after="0" w:line="240" w:lineRule="auto"/>
      <w:ind w:left="284" w:hanging="426"/>
      <w:outlineLvl w:val="5"/>
    </w:pPr>
    <w:rPr>
      <w:rFonts w:ascii="PL Nebraska" w:eastAsia="Times New Roman" w:hAnsi="PL Nebraska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03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0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8C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97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1CD"/>
  </w:style>
  <w:style w:type="paragraph" w:styleId="Stopka">
    <w:name w:val="footer"/>
    <w:basedOn w:val="Normalny"/>
    <w:link w:val="StopkaZnak"/>
    <w:uiPriority w:val="99"/>
    <w:unhideWhenUsed/>
    <w:rsid w:val="00197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1CD"/>
  </w:style>
  <w:style w:type="character" w:styleId="Odwoaniedokomentarza">
    <w:name w:val="annotation reference"/>
    <w:basedOn w:val="Domylnaczcionkaakapitu"/>
    <w:uiPriority w:val="99"/>
    <w:semiHidden/>
    <w:unhideWhenUsed/>
    <w:rsid w:val="005214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4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4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4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4BE"/>
    <w:rPr>
      <w:b/>
      <w:bCs/>
      <w:sz w:val="20"/>
      <w:szCs w:val="20"/>
    </w:rPr>
  </w:style>
  <w:style w:type="character" w:customStyle="1" w:styleId="Podpisobrazu2">
    <w:name w:val="Podpis obrazu (2)_"/>
    <w:basedOn w:val="Domylnaczcionkaakapitu"/>
    <w:rsid w:val="00104C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Podpisobrazu20">
    <w:name w:val="Podpis obrazu (2)"/>
    <w:basedOn w:val="Podpisobrazu2"/>
    <w:rsid w:val="00104C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E301D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Podpisobrazu2ArialNarrow12ptBezkursywy">
    <w:name w:val="Podpis obrazu (2) + Arial Narrow;12 pt;Bez kursywy"/>
    <w:basedOn w:val="Podpisobrazu2"/>
    <w:rsid w:val="00104C65"/>
    <w:rPr>
      <w:rFonts w:ascii="Arial Narrow" w:eastAsia="Arial Narrow" w:hAnsi="Arial Narrow" w:cs="Arial Narrow"/>
      <w:b/>
      <w:bCs/>
      <w:i/>
      <w:iCs/>
      <w:smallCaps w:val="0"/>
      <w:strike w:val="0"/>
      <w:color w:val="6E301D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rsid w:val="00104C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6"/>
      <w:szCs w:val="36"/>
      <w:u w:val="none"/>
    </w:rPr>
  </w:style>
  <w:style w:type="character" w:customStyle="1" w:styleId="Teksttreci40">
    <w:name w:val="Tekst treści (4)"/>
    <w:basedOn w:val="Teksttreci4"/>
    <w:rsid w:val="00104C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6E301D"/>
      <w:spacing w:val="0"/>
      <w:w w:val="100"/>
      <w:position w:val="0"/>
      <w:sz w:val="36"/>
      <w:szCs w:val="36"/>
      <w:u w:val="none"/>
      <w:lang w:val="pl-PL" w:eastAsia="pl-PL" w:bidi="pl-PL"/>
    </w:rPr>
  </w:style>
  <w:style w:type="character" w:customStyle="1" w:styleId="Teksttreci7">
    <w:name w:val="Tekst treści (7)_"/>
    <w:basedOn w:val="Domylnaczcionkaakapitu"/>
    <w:link w:val="Teksttreci70"/>
    <w:rsid w:val="00FB068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FB0683"/>
    <w:pPr>
      <w:widowControl w:val="0"/>
      <w:shd w:val="clear" w:color="auto" w:fill="FFFFFF"/>
      <w:spacing w:after="0" w:line="274" w:lineRule="exact"/>
      <w:ind w:hanging="300"/>
    </w:pPr>
    <w:rPr>
      <w:rFonts w:ascii="Times New Roman" w:eastAsia="Times New Roman" w:hAnsi="Times New Roman" w:cs="Times New Roman"/>
      <w:b/>
      <w:bCs/>
    </w:rPr>
  </w:style>
  <w:style w:type="character" w:customStyle="1" w:styleId="Teksttreci7FranklinGothicHeavy10ptBezpogrubienia">
    <w:name w:val="Tekst treści (7) + Franklin Gothic Heavy;10 pt;Bez pogrubienia"/>
    <w:basedOn w:val="Teksttreci7"/>
    <w:rsid w:val="00FB068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rsid w:val="00A863B8"/>
    <w:rPr>
      <w:rFonts w:ascii="PL Nebraska" w:eastAsia="Times New Roman" w:hAnsi="PL Nebraska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A863B8"/>
    <w:rPr>
      <w:rFonts w:ascii="PL Nebraska" w:eastAsia="Times New Roman" w:hAnsi="PL Nebraska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863B8"/>
    <w:rPr>
      <w:rFonts w:ascii="PL Nebraska" w:eastAsia="Times New Roman" w:hAnsi="PL Nebraska" w:cs="Times New Roman"/>
      <w:b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863B8"/>
    <w:rPr>
      <w:rFonts w:ascii="PL Nebraska" w:eastAsia="Times New Roman" w:hAnsi="PL Nebraska" w:cs="Times New Roman"/>
      <w:b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863B8"/>
    <w:rPr>
      <w:rFonts w:ascii="PL Nebraska" w:eastAsia="Times New Roman" w:hAnsi="PL Nebraska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rsid w:val="00A863B8"/>
    <w:pPr>
      <w:spacing w:after="0" w:line="240" w:lineRule="auto"/>
    </w:pPr>
    <w:rPr>
      <w:rFonts w:ascii="PL Nebraska" w:eastAsia="Times New Roman" w:hAnsi="PL Nebraska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863B8"/>
    <w:rPr>
      <w:rFonts w:ascii="PL Nebraska" w:eastAsia="Times New Roman" w:hAnsi="PL Nebraska" w:cs="Times New Roman"/>
      <w:sz w:val="24"/>
      <w:szCs w:val="20"/>
      <w:lang w:eastAsia="pl-PL"/>
    </w:rPr>
  </w:style>
  <w:style w:type="paragraph" w:styleId="Podtytu">
    <w:name w:val="Subtitle"/>
    <w:aliases w:val="Podpis ilustracji_1,Nagłówek ilustracji_1"/>
    <w:basedOn w:val="Normalny"/>
    <w:next w:val="Normalny"/>
    <w:link w:val="PodtytuZnak"/>
    <w:uiPriority w:val="99"/>
    <w:qFormat/>
    <w:rsid w:val="00A863B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aliases w:val="Podpis ilustracji_1 Znak,Nagłówek ilustracji_1 Znak"/>
    <w:basedOn w:val="Domylnaczcionkaakapitu"/>
    <w:link w:val="Podtytu"/>
    <w:uiPriority w:val="99"/>
    <w:rsid w:val="00A863B8"/>
    <w:rPr>
      <w:rFonts w:ascii="Cambria" w:eastAsia="Times New Roman" w:hAnsi="Cambria" w:cs="Times New Roman"/>
      <w:sz w:val="24"/>
      <w:szCs w:val="24"/>
    </w:rPr>
  </w:style>
  <w:style w:type="character" w:styleId="Wyrnienieintensywne">
    <w:name w:val="Intense Emphasis"/>
    <w:uiPriority w:val="21"/>
    <w:qFormat/>
    <w:rsid w:val="00A863B8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B61CA-FF4A-4F03-8757-94782007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1722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Graczyk Maciej</dc:creator>
  <cp:lastModifiedBy>Robert Bąk</cp:lastModifiedBy>
  <cp:revision>2</cp:revision>
  <cp:lastPrinted>2021-08-16T21:53:00Z</cp:lastPrinted>
  <dcterms:created xsi:type="dcterms:W3CDTF">2022-04-20T09:56:00Z</dcterms:created>
  <dcterms:modified xsi:type="dcterms:W3CDTF">2022-04-20T09:56:00Z</dcterms:modified>
</cp:coreProperties>
</file>