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B9" w:rsidRDefault="008D6030">
      <w:pPr>
        <w:pStyle w:val="Standard"/>
      </w:pPr>
      <w:r>
        <w:t xml:space="preserve"> </w:t>
      </w:r>
    </w:p>
    <w:p w:rsidR="00F37AB9" w:rsidRPr="00BA33F2" w:rsidRDefault="008D6030" w:rsidP="00BA33F2">
      <w:pPr>
        <w:pStyle w:val="Standard"/>
        <w:jc w:val="right"/>
        <w:rPr>
          <w:sz w:val="20"/>
        </w:rPr>
      </w:pPr>
      <w:r>
        <w:t xml:space="preserve">                                                                </w:t>
      </w:r>
      <w:r w:rsidRPr="00BA33F2">
        <w:rPr>
          <w:bCs/>
          <w:i/>
          <w:iCs/>
          <w:sz w:val="20"/>
        </w:rPr>
        <w:t>ZAŁĄCZNIK NR 1 DO ZAPYTANIA</w:t>
      </w:r>
    </w:p>
    <w:p w:rsidR="00F37AB9" w:rsidRPr="00BA33F2" w:rsidRDefault="008D6030" w:rsidP="00BA33F2">
      <w:pPr>
        <w:pStyle w:val="Standard"/>
        <w:jc w:val="right"/>
        <w:rPr>
          <w:bCs/>
          <w:i/>
          <w:iCs/>
          <w:sz w:val="20"/>
        </w:rPr>
      </w:pPr>
      <w:r w:rsidRPr="00BA33F2">
        <w:rPr>
          <w:bCs/>
          <w:i/>
          <w:iCs/>
          <w:sz w:val="20"/>
        </w:rPr>
        <w:t xml:space="preserve">                                                          OFERTOWEGO</w:t>
      </w:r>
    </w:p>
    <w:p w:rsidR="00F37AB9" w:rsidRDefault="00F37AB9">
      <w:pPr>
        <w:pStyle w:val="Standard"/>
        <w:jc w:val="center"/>
        <w:rPr>
          <w:b/>
          <w:bCs/>
          <w:i/>
          <w:iCs/>
        </w:rPr>
      </w:pPr>
    </w:p>
    <w:p w:rsidR="00F37AB9" w:rsidRDefault="00BA33F2" w:rsidP="00BA33F2">
      <w:pPr>
        <w:pStyle w:val="Standard"/>
        <w:jc w:val="both"/>
        <w:rPr>
          <w:bCs/>
          <w:iCs/>
        </w:rPr>
      </w:pPr>
      <w:r>
        <w:rPr>
          <w:bCs/>
          <w:iCs/>
        </w:rPr>
        <w:t>…………………………………..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..………………………………</w:t>
      </w:r>
    </w:p>
    <w:p w:rsidR="00BA33F2" w:rsidRDefault="00BA33F2" w:rsidP="00BA33F2">
      <w:pPr>
        <w:pStyle w:val="Standard"/>
        <w:spacing w:after="240"/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       </w:t>
      </w:r>
      <w:r w:rsidRPr="00BA33F2">
        <w:rPr>
          <w:bCs/>
          <w:iCs/>
          <w:sz w:val="20"/>
        </w:rPr>
        <w:t>(dane kontaktowe Wykonawcy)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(miejscowość, data)</w:t>
      </w:r>
    </w:p>
    <w:p w:rsidR="00BA33F2" w:rsidRDefault="00BA33F2" w:rsidP="00BA33F2">
      <w:pPr>
        <w:pStyle w:val="Standard"/>
        <w:spacing w:after="240"/>
        <w:jc w:val="both"/>
        <w:rPr>
          <w:bCs/>
          <w:iCs/>
        </w:rPr>
      </w:pPr>
      <w:r>
        <w:rPr>
          <w:bCs/>
          <w:iCs/>
        </w:rPr>
        <w:t>…………………………………..</w:t>
      </w:r>
    </w:p>
    <w:p w:rsidR="00BA33F2" w:rsidRPr="00BA33F2" w:rsidRDefault="00BA33F2" w:rsidP="001A7C6E">
      <w:pPr>
        <w:pStyle w:val="Standard"/>
        <w:spacing w:after="240"/>
        <w:jc w:val="both"/>
        <w:rPr>
          <w:bCs/>
          <w:iCs/>
        </w:rPr>
      </w:pPr>
      <w:r>
        <w:rPr>
          <w:bCs/>
          <w:iCs/>
        </w:rPr>
        <w:t>…………………………………..</w:t>
      </w:r>
    </w:p>
    <w:p w:rsidR="00BA33F2" w:rsidRDefault="00BA33F2">
      <w:pPr>
        <w:pStyle w:val="Standard"/>
        <w:jc w:val="center"/>
        <w:rPr>
          <w:b/>
          <w:bCs/>
          <w:i/>
          <w:iCs/>
        </w:rPr>
      </w:pPr>
    </w:p>
    <w:p w:rsidR="00BA33F2" w:rsidRDefault="00BA33F2" w:rsidP="001A7C6E">
      <w:pPr>
        <w:pStyle w:val="Standard"/>
        <w:jc w:val="center"/>
        <w:rPr>
          <w:b/>
          <w:bCs/>
        </w:rPr>
      </w:pPr>
      <w:r>
        <w:rPr>
          <w:b/>
          <w:bCs/>
        </w:rPr>
        <w:t>OFERTA</w:t>
      </w:r>
    </w:p>
    <w:p w:rsidR="00BA33F2" w:rsidRPr="00527B3B" w:rsidRDefault="00BA33F2" w:rsidP="00BA33F2">
      <w:pPr>
        <w:pStyle w:val="Standard"/>
        <w:jc w:val="both"/>
        <w:rPr>
          <w:bCs/>
          <w:i/>
        </w:rPr>
      </w:pPr>
      <w:r>
        <w:rPr>
          <w:bCs/>
        </w:rPr>
        <w:t>Odpowiadając na zaproszenie do składania ofert cenowych na za</w:t>
      </w:r>
      <w:r w:rsidR="00B863E3">
        <w:rPr>
          <w:bCs/>
        </w:rPr>
        <w:t xml:space="preserve">dania pn. </w:t>
      </w:r>
      <w:r w:rsidR="00B863E3" w:rsidRPr="00527B3B">
        <w:rPr>
          <w:bCs/>
          <w:i/>
        </w:rPr>
        <w:t>„Demontaż i utylizacj</w:t>
      </w:r>
      <w:r w:rsidRPr="00527B3B">
        <w:rPr>
          <w:bCs/>
          <w:i/>
        </w:rPr>
        <w:t xml:space="preserve">a pokryć dachowych z materiałów zawierających azbest na terenie gminy Wodynie” </w:t>
      </w:r>
      <w:r>
        <w:rPr>
          <w:bCs/>
        </w:rPr>
        <w:t>oferujemy:</w:t>
      </w:r>
    </w:p>
    <w:p w:rsidR="00F37AB9" w:rsidRDefault="00F37AB9">
      <w:pPr>
        <w:pStyle w:val="Standard"/>
      </w:pPr>
    </w:p>
    <w:tbl>
      <w:tblPr>
        <w:tblW w:w="1040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1"/>
        <w:gridCol w:w="2312"/>
        <w:gridCol w:w="664"/>
        <w:gridCol w:w="1134"/>
        <w:gridCol w:w="1134"/>
        <w:gridCol w:w="1321"/>
        <w:gridCol w:w="1134"/>
        <w:gridCol w:w="1275"/>
        <w:gridCol w:w="948"/>
      </w:tblGrid>
      <w:tr w:rsidR="00B863E3" w:rsidTr="00527B3B">
        <w:trPr>
          <w:trHeight w:val="803"/>
          <w:jc w:val="center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527B3B">
            <w:pPr>
              <w:pStyle w:val="TableContents"/>
              <w:jc w:val="center"/>
            </w:pPr>
            <w:r>
              <w:t xml:space="preserve">Rodzaj prac wchodzących do przedmiotu zapytania </w:t>
            </w:r>
            <w:r w:rsidR="00380137">
              <w:t>ofertowego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863E3" w:rsidRDefault="00B863E3">
            <w:pPr>
              <w:pStyle w:val="TableContents"/>
              <w:jc w:val="center"/>
            </w:pPr>
            <w:r>
              <w:t xml:space="preserve">j. m.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CF1B0E">
            <w:pPr>
              <w:pStyle w:val="TableContents"/>
              <w:jc w:val="center"/>
            </w:pPr>
            <w:r>
              <w:t xml:space="preserve">Szacowana </w:t>
            </w:r>
            <w:r w:rsidR="00B863E3"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FE30DC">
            <w:pPr>
              <w:pStyle w:val="TableContents"/>
              <w:jc w:val="center"/>
            </w:pPr>
            <w:r>
              <w:t>Wartość netto za 1 Mg</w:t>
            </w:r>
            <w:r w:rsidR="00B863E3">
              <w:t xml:space="preserve"> (zł)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>
            <w:pPr>
              <w:pStyle w:val="TableContents"/>
              <w:jc w:val="center"/>
            </w:pPr>
            <w:r w:rsidRPr="00860C30">
              <w:rPr>
                <w:sz w:val="22"/>
              </w:rPr>
              <w:t>Obowiązujący podatek VAT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>
            <w:pPr>
              <w:pStyle w:val="TableContents"/>
              <w:jc w:val="center"/>
            </w:pPr>
          </w:p>
          <w:p w:rsidR="00B863E3" w:rsidRDefault="00B863E3">
            <w:pPr>
              <w:pStyle w:val="TableContents"/>
              <w:jc w:val="center"/>
            </w:pPr>
            <w:r>
              <w:t>Podatek VAT (zł)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FE30DC">
            <w:pPr>
              <w:pStyle w:val="TableContents"/>
              <w:jc w:val="center"/>
            </w:pPr>
            <w:r>
              <w:t xml:space="preserve">Wartość brutto za </w:t>
            </w:r>
            <w:r w:rsidR="00FE30DC">
              <w:t xml:space="preserve">1 Mg </w:t>
            </w:r>
            <w:r>
              <w:t>(zł)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>
            <w:pPr>
              <w:pStyle w:val="TableContents"/>
              <w:jc w:val="center"/>
            </w:pPr>
            <w:r>
              <w:t xml:space="preserve">Wartość brutto </w:t>
            </w:r>
          </w:p>
          <w:p w:rsidR="00B863E3" w:rsidRDefault="00B863E3" w:rsidP="00B863E3">
            <w:pPr>
              <w:pStyle w:val="TableContents"/>
              <w:jc w:val="center"/>
            </w:pPr>
            <w:r>
              <w:t>4 x 8</w:t>
            </w:r>
          </w:p>
        </w:tc>
      </w:tr>
      <w:tr w:rsidR="00B863E3" w:rsidTr="00527B3B">
        <w:trPr>
          <w:trHeight w:val="290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1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Pr="00527B3B" w:rsidRDefault="00B863E3" w:rsidP="00527B3B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2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8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9</w:t>
            </w:r>
          </w:p>
        </w:tc>
      </w:tr>
      <w:tr w:rsidR="00B863E3" w:rsidTr="00527B3B">
        <w:trPr>
          <w:trHeight w:val="572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527B3B">
            <w:pPr>
              <w:pStyle w:val="TableContents"/>
              <w:jc w:val="center"/>
            </w:pPr>
            <w:r>
              <w:t>Demontaż, transport i utylizacja wyrobów zawierających azbest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63E3" w:rsidRPr="003F595A" w:rsidRDefault="007F4C6F">
            <w:pPr>
              <w:pStyle w:val="TableContents"/>
              <w:jc w:val="center"/>
              <w:rPr>
                <w:vertAlign w:val="superscript"/>
              </w:rPr>
            </w:pPr>
            <w:r w:rsidRPr="003F595A">
              <w:t>Mg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Pr="003F595A" w:rsidRDefault="002342A7">
            <w:pPr>
              <w:pStyle w:val="TableContents"/>
              <w:jc w:val="center"/>
            </w:pPr>
            <w:r>
              <w:t>15,91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</w:tr>
      <w:tr w:rsidR="00B863E3" w:rsidTr="00527B3B">
        <w:trPr>
          <w:trHeight w:val="850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527B3B">
            <w:pPr>
              <w:pStyle w:val="TableContents"/>
              <w:jc w:val="center"/>
            </w:pPr>
            <w:r>
              <w:t>Odbiór, transport i utylizacja zdemontowanych i złożonych na posesjach odpadów azbestowych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63E3" w:rsidRPr="003F595A" w:rsidRDefault="007F4C6F" w:rsidP="00B863E3">
            <w:pPr>
              <w:pStyle w:val="TableContents"/>
              <w:jc w:val="center"/>
              <w:rPr>
                <w:vertAlign w:val="superscript"/>
              </w:rPr>
            </w:pPr>
            <w:r w:rsidRPr="003F595A">
              <w:t>Mg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Pr="003F595A" w:rsidRDefault="002342A7" w:rsidP="00B863E3">
            <w:pPr>
              <w:pStyle w:val="TableContents"/>
              <w:jc w:val="center"/>
            </w:pPr>
            <w:r>
              <w:t>54,507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</w:tr>
    </w:tbl>
    <w:p w:rsidR="00F37AB9" w:rsidRDefault="00F37AB9">
      <w:pPr>
        <w:pStyle w:val="Standard"/>
      </w:pPr>
    </w:p>
    <w:p w:rsidR="001A7C6E" w:rsidRPr="001A7C6E" w:rsidRDefault="001A7C6E" w:rsidP="001A7C6E">
      <w:pPr>
        <w:widowControl/>
        <w:suppressAutoHyphens w:val="0"/>
        <w:spacing w:line="360" w:lineRule="auto"/>
        <w:jc w:val="both"/>
        <w:rPr>
          <w:b/>
          <w:bCs/>
          <w:sz w:val="22"/>
          <w:u w:val="single"/>
        </w:rPr>
      </w:pPr>
      <w:r w:rsidRPr="001A7C6E">
        <w:rPr>
          <w:b/>
          <w:bCs/>
          <w:sz w:val="22"/>
          <w:u w:val="single"/>
        </w:rPr>
        <w:t>Cena ofertowa brutto jest ceną ostateczną, obejmującą wszystkie koszty i składniki związane z realizacją zamówienia, w tym m. in. podatek VAT, opakowanie odpadów azbestowych, koszty doja</w:t>
      </w:r>
      <w:r w:rsidRPr="001A7C6E">
        <w:rPr>
          <w:b/>
          <w:bCs/>
          <w:sz w:val="22"/>
          <w:u w:val="single"/>
        </w:rPr>
        <w:t>z</w:t>
      </w:r>
      <w:r w:rsidRPr="001A7C6E">
        <w:rPr>
          <w:b/>
          <w:bCs/>
          <w:sz w:val="22"/>
          <w:u w:val="single"/>
        </w:rPr>
        <w:t>du, itp.</w:t>
      </w:r>
    </w:p>
    <w:p w:rsidR="00F37AB9" w:rsidRDefault="00BA33F2" w:rsidP="00526D27">
      <w:pPr>
        <w:pStyle w:val="Standard"/>
        <w:jc w:val="both"/>
      </w:pPr>
      <w:r>
        <w:t xml:space="preserve">Oświadczamy, że zawarte w „zapytaniu do złożenia oferty cenowej” warunki umowy akceptujemy </w:t>
      </w:r>
      <w:r w:rsidR="00526D27">
        <w:t xml:space="preserve">         </w:t>
      </w:r>
      <w:r>
        <w:t xml:space="preserve">i zobowiązujemy się w przypadku przyjęcia naszej oferty do zawarcia umowy na w/w warunkach. Jednocześnie oświadczamy, iż w przypadku wyboru naszej oferty dostarczymy </w:t>
      </w:r>
      <w:r w:rsidR="00526D27">
        <w:t>oryginały dokumentów, tj. formularz oferty oraz oświadczeń nr 2 i 3.</w:t>
      </w:r>
    </w:p>
    <w:p w:rsidR="00F37AB9" w:rsidRDefault="00F37AB9">
      <w:pPr>
        <w:pStyle w:val="Standard"/>
      </w:pPr>
    </w:p>
    <w:p w:rsidR="00F37AB9" w:rsidRDefault="008D6030">
      <w:pPr>
        <w:pStyle w:val="Standard"/>
      </w:pPr>
      <w:r>
        <w:t>Załącznikami do niniejszej ofert</w:t>
      </w:r>
      <w:r w:rsidR="00B863E3">
        <w:t>y</w:t>
      </w:r>
      <w:r>
        <w:t xml:space="preserve"> są:</w:t>
      </w:r>
    </w:p>
    <w:p w:rsidR="00F37AB9" w:rsidRDefault="00F37AB9">
      <w:pPr>
        <w:pStyle w:val="Standard"/>
      </w:pPr>
    </w:p>
    <w:p w:rsidR="00F37AB9" w:rsidRDefault="00526D27">
      <w:pPr>
        <w:pStyle w:val="Standard"/>
      </w:pPr>
      <w:r>
        <w:t>1. …………………………………</w:t>
      </w:r>
    </w:p>
    <w:p w:rsidR="00F37AB9" w:rsidRDefault="00F37AB9">
      <w:pPr>
        <w:pStyle w:val="Standard"/>
      </w:pPr>
    </w:p>
    <w:p w:rsidR="00F37AB9" w:rsidRDefault="00526D27">
      <w:pPr>
        <w:pStyle w:val="Standard"/>
      </w:pPr>
      <w:r>
        <w:t>2. …………………………………</w:t>
      </w:r>
    </w:p>
    <w:p w:rsidR="00F37AB9" w:rsidRDefault="00F37AB9">
      <w:pPr>
        <w:pStyle w:val="Standard"/>
      </w:pPr>
    </w:p>
    <w:p w:rsidR="00F37AB9" w:rsidRDefault="00526D27">
      <w:pPr>
        <w:pStyle w:val="Standard"/>
      </w:pPr>
      <w:r>
        <w:t>3. …………………………………</w:t>
      </w:r>
    </w:p>
    <w:p w:rsidR="00F37AB9" w:rsidRDefault="00F37AB9">
      <w:pPr>
        <w:pStyle w:val="Standard"/>
      </w:pPr>
    </w:p>
    <w:p w:rsidR="00F37AB9" w:rsidRDefault="008D6030">
      <w:pPr>
        <w:pStyle w:val="Standard"/>
        <w:jc w:val="center"/>
      </w:pPr>
      <w:r>
        <w:t xml:space="preserve">                                                                    ….....................................          …....................................</w:t>
      </w:r>
    </w:p>
    <w:p w:rsidR="00F37AB9" w:rsidRDefault="008D6030">
      <w:pPr>
        <w:pStyle w:val="Standard"/>
        <w:jc w:val="center"/>
      </w:pPr>
      <w:r>
        <w:t xml:space="preserve">                                                                        (</w:t>
      </w:r>
      <w:r>
        <w:rPr>
          <w:sz w:val="18"/>
          <w:szCs w:val="18"/>
        </w:rPr>
        <w:t xml:space="preserve">pieczątka Wykonawcy)               (data i podpis Wykonawcy)                 </w:t>
      </w:r>
      <w:r>
        <w:t xml:space="preserve">                                                                             </w:t>
      </w:r>
    </w:p>
    <w:sectPr w:rsidR="00F37AB9" w:rsidSect="00526D27">
      <w:headerReference w:type="default" r:id="rId7"/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22" w:rsidRDefault="00B20822" w:rsidP="00F37AB9">
      <w:r>
        <w:separator/>
      </w:r>
    </w:p>
  </w:endnote>
  <w:endnote w:type="continuationSeparator" w:id="0">
    <w:p w:rsidR="00B20822" w:rsidRDefault="00B20822" w:rsidP="00F3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22" w:rsidRDefault="00B20822" w:rsidP="00F37AB9">
      <w:r w:rsidRPr="00F37AB9">
        <w:rPr>
          <w:color w:val="000000"/>
        </w:rPr>
        <w:separator/>
      </w:r>
    </w:p>
  </w:footnote>
  <w:footnote w:type="continuationSeparator" w:id="0">
    <w:p w:rsidR="00B20822" w:rsidRDefault="00B20822" w:rsidP="00F37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F2" w:rsidRDefault="00BA33F2">
    <w:pPr>
      <w:pStyle w:val="Standard"/>
      <w:jc w:val="center"/>
      <w:rPr>
        <w:i/>
        <w:sz w:val="20"/>
        <w:szCs w:val="20"/>
      </w:rPr>
    </w:pPr>
    <w:r>
      <w:rPr>
        <w:i/>
        <w:sz w:val="20"/>
        <w:szCs w:val="20"/>
      </w:rPr>
      <w:t>„Demontaż i utylizacja pokryć dachowych z materiałów zawierających azbest na terenie gminy Wodynie”</w:t>
    </w:r>
  </w:p>
  <w:p w:rsidR="00BA33F2" w:rsidRDefault="00BA33F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7AB9"/>
    <w:rsid w:val="000849F4"/>
    <w:rsid w:val="00175FB3"/>
    <w:rsid w:val="001A7C6E"/>
    <w:rsid w:val="00205778"/>
    <w:rsid w:val="002342A7"/>
    <w:rsid w:val="00247ECF"/>
    <w:rsid w:val="00271F36"/>
    <w:rsid w:val="002E7186"/>
    <w:rsid w:val="00380137"/>
    <w:rsid w:val="003F595A"/>
    <w:rsid w:val="00523973"/>
    <w:rsid w:val="00526D27"/>
    <w:rsid w:val="00527B3B"/>
    <w:rsid w:val="00557AA7"/>
    <w:rsid w:val="005A134B"/>
    <w:rsid w:val="00627FF5"/>
    <w:rsid w:val="00670189"/>
    <w:rsid w:val="006A3E14"/>
    <w:rsid w:val="006D7C8D"/>
    <w:rsid w:val="00774F1B"/>
    <w:rsid w:val="007F4C6F"/>
    <w:rsid w:val="00860C30"/>
    <w:rsid w:val="00890F30"/>
    <w:rsid w:val="008D6030"/>
    <w:rsid w:val="00914D22"/>
    <w:rsid w:val="009624CD"/>
    <w:rsid w:val="00A43F2E"/>
    <w:rsid w:val="00A70BE4"/>
    <w:rsid w:val="00B00ACA"/>
    <w:rsid w:val="00B20822"/>
    <w:rsid w:val="00B863E3"/>
    <w:rsid w:val="00BA33F2"/>
    <w:rsid w:val="00C3362A"/>
    <w:rsid w:val="00C71EE0"/>
    <w:rsid w:val="00CF1B0E"/>
    <w:rsid w:val="00D76F7A"/>
    <w:rsid w:val="00E04DAB"/>
    <w:rsid w:val="00EC75D1"/>
    <w:rsid w:val="00EE4775"/>
    <w:rsid w:val="00F36579"/>
    <w:rsid w:val="00F37AB9"/>
    <w:rsid w:val="00FA4D3B"/>
    <w:rsid w:val="00FC7873"/>
    <w:rsid w:val="00FE30DC"/>
    <w:rsid w:val="00FF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7AB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7AB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37A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37AB9"/>
    <w:pPr>
      <w:spacing w:after="120"/>
    </w:pPr>
  </w:style>
  <w:style w:type="paragraph" w:styleId="Lista">
    <w:name w:val="List"/>
    <w:basedOn w:val="Textbody"/>
    <w:rsid w:val="00F37AB9"/>
  </w:style>
  <w:style w:type="paragraph" w:customStyle="1" w:styleId="Caption">
    <w:name w:val="Caption"/>
    <w:basedOn w:val="Standard"/>
    <w:rsid w:val="00F37A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37AB9"/>
    <w:pPr>
      <w:suppressLineNumbers/>
    </w:pPr>
  </w:style>
  <w:style w:type="paragraph" w:customStyle="1" w:styleId="TableContents">
    <w:name w:val="Table Contents"/>
    <w:basedOn w:val="Standard"/>
    <w:rsid w:val="00F37AB9"/>
    <w:pPr>
      <w:suppressLineNumbers/>
    </w:pPr>
  </w:style>
  <w:style w:type="paragraph" w:styleId="Nagwek">
    <w:name w:val="header"/>
    <w:basedOn w:val="Normalny"/>
    <w:rsid w:val="00F37AB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F37AB9"/>
    <w:rPr>
      <w:szCs w:val="21"/>
    </w:rPr>
  </w:style>
  <w:style w:type="paragraph" w:styleId="Stopka">
    <w:name w:val="footer"/>
    <w:basedOn w:val="Normalny"/>
    <w:rsid w:val="00F37AB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F37AB9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33F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33F2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33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A42B0-E1BE-4103-BA87-0155E6F0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Smykowie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Gil</cp:lastModifiedBy>
  <cp:revision>2</cp:revision>
  <cp:lastPrinted>2014-04-04T12:32:00Z</cp:lastPrinted>
  <dcterms:created xsi:type="dcterms:W3CDTF">2021-05-17T10:28:00Z</dcterms:created>
  <dcterms:modified xsi:type="dcterms:W3CDTF">2021-05-17T10:28:00Z</dcterms:modified>
</cp:coreProperties>
</file>