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F3" w:rsidRPr="008C2FAA" w:rsidRDefault="00AF7FF3" w:rsidP="00AF7FF3">
      <w:pPr>
        <w:jc w:val="center"/>
        <w:rPr>
          <w:rFonts w:ascii="Arial" w:hAnsi="Arial" w:cs="Arial"/>
          <w:b/>
          <w:sz w:val="28"/>
          <w:szCs w:val="28"/>
        </w:rPr>
      </w:pPr>
      <w:r w:rsidRPr="008C2FAA">
        <w:rPr>
          <w:rFonts w:ascii="Arial" w:hAnsi="Arial" w:cs="Arial"/>
          <w:b/>
          <w:sz w:val="28"/>
          <w:szCs w:val="28"/>
        </w:rPr>
        <w:t>Zamawiający</w:t>
      </w:r>
    </w:p>
    <w:p w:rsidR="00AF7FF3" w:rsidRPr="008C2FAA" w:rsidRDefault="00AF7FF3" w:rsidP="00AF7FF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C2FAA">
        <w:rPr>
          <w:rFonts w:ascii="Arial" w:hAnsi="Arial" w:cs="Arial"/>
          <w:b/>
          <w:sz w:val="28"/>
          <w:szCs w:val="28"/>
        </w:rPr>
        <w:t>Zespół Ekonomiczno – Administracyjny Szkół w Złoczewie</w:t>
      </w:r>
    </w:p>
    <w:p w:rsidR="00AF7FF3" w:rsidRPr="008C2FAA" w:rsidRDefault="00AF7FF3" w:rsidP="00AF7FF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C2FAA">
        <w:rPr>
          <w:rFonts w:ascii="Arial" w:hAnsi="Arial" w:cs="Arial"/>
          <w:b/>
          <w:sz w:val="28"/>
          <w:szCs w:val="28"/>
        </w:rPr>
        <w:t>ul. Burzenińska 4/6, 98-270 Złoczew</w:t>
      </w:r>
    </w:p>
    <w:p w:rsidR="00AF7FF3" w:rsidRPr="008C2FAA" w:rsidRDefault="00AF7FF3" w:rsidP="00AF7FF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8C2FAA">
        <w:rPr>
          <w:rFonts w:ascii="Arial" w:hAnsi="Arial" w:cs="Arial"/>
          <w:b/>
          <w:sz w:val="28"/>
          <w:szCs w:val="28"/>
        </w:rPr>
        <w:t>NIP 8271108096 REGON 730224131</w:t>
      </w:r>
    </w:p>
    <w:p w:rsidR="00AF7FF3" w:rsidRPr="007B3E54" w:rsidRDefault="00AF7FF3" w:rsidP="00AF7FF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rPr>
          <w:rFonts w:ascii="Arial" w:hAnsi="Arial" w:cs="Arial"/>
          <w:sz w:val="24"/>
          <w:szCs w:val="24"/>
        </w:rPr>
      </w:pPr>
    </w:p>
    <w:p w:rsidR="00AF7FF3" w:rsidRPr="008C2FAA" w:rsidRDefault="00AF7FF3" w:rsidP="00AF7FF3">
      <w:pPr>
        <w:jc w:val="center"/>
        <w:rPr>
          <w:rFonts w:ascii="Arial" w:hAnsi="Arial" w:cs="Arial"/>
          <w:b/>
          <w:sz w:val="32"/>
          <w:szCs w:val="32"/>
        </w:rPr>
      </w:pPr>
      <w:r w:rsidRPr="008C2FAA">
        <w:rPr>
          <w:rFonts w:ascii="Arial" w:hAnsi="Arial" w:cs="Arial"/>
          <w:b/>
          <w:sz w:val="32"/>
          <w:szCs w:val="32"/>
        </w:rPr>
        <w:t xml:space="preserve">SPECYFIKACJA ISTOTNYCH WARUNKÓW ZAMÓWIENIA </w:t>
      </w:r>
    </w:p>
    <w:p w:rsidR="00AF7FF3" w:rsidRPr="008C2FAA" w:rsidRDefault="00AF7FF3" w:rsidP="00AF7FF3">
      <w:pPr>
        <w:jc w:val="center"/>
        <w:rPr>
          <w:rFonts w:ascii="Arial" w:hAnsi="Arial" w:cs="Arial"/>
          <w:b/>
          <w:sz w:val="32"/>
          <w:szCs w:val="32"/>
        </w:rPr>
      </w:pPr>
      <w:r w:rsidRPr="008C2FAA">
        <w:rPr>
          <w:rFonts w:ascii="Arial" w:hAnsi="Arial" w:cs="Arial"/>
          <w:b/>
          <w:sz w:val="32"/>
          <w:szCs w:val="32"/>
        </w:rPr>
        <w:t>(SIWZ)</w:t>
      </w:r>
    </w:p>
    <w:p w:rsidR="00AF7FF3" w:rsidRPr="007B3E54" w:rsidRDefault="00AF7FF3" w:rsidP="00AF7FF3">
      <w:pPr>
        <w:jc w:val="center"/>
        <w:rPr>
          <w:rFonts w:ascii="Arial" w:hAnsi="Arial" w:cs="Arial"/>
          <w:b/>
          <w:sz w:val="28"/>
          <w:szCs w:val="28"/>
        </w:rPr>
      </w:pPr>
    </w:p>
    <w:p w:rsidR="00AF7FF3" w:rsidRPr="008C2FAA" w:rsidRDefault="00AF7FF3" w:rsidP="00AF7FF3">
      <w:pPr>
        <w:jc w:val="center"/>
        <w:rPr>
          <w:rFonts w:ascii="Arial" w:hAnsi="Arial" w:cs="Arial"/>
          <w:b/>
          <w:sz w:val="28"/>
          <w:szCs w:val="28"/>
        </w:rPr>
      </w:pPr>
      <w:r w:rsidRPr="008C2FAA">
        <w:rPr>
          <w:rFonts w:ascii="Arial" w:hAnsi="Arial" w:cs="Arial"/>
          <w:b/>
          <w:sz w:val="28"/>
          <w:szCs w:val="28"/>
        </w:rPr>
        <w:t>w postępowaniu o udzielenie zamówienia publicznego prowadzonego w tr</w:t>
      </w:r>
      <w:r>
        <w:rPr>
          <w:rFonts w:ascii="Arial" w:hAnsi="Arial" w:cs="Arial"/>
          <w:b/>
          <w:sz w:val="28"/>
          <w:szCs w:val="28"/>
        </w:rPr>
        <w:t xml:space="preserve">ybie przetargu nieograniczonego </w:t>
      </w:r>
      <w:r w:rsidRPr="008C2FAA">
        <w:rPr>
          <w:rFonts w:ascii="Arial" w:hAnsi="Arial" w:cs="Arial"/>
          <w:b/>
          <w:sz w:val="28"/>
          <w:szCs w:val="28"/>
        </w:rPr>
        <w:t>na zadanie:</w:t>
      </w:r>
    </w:p>
    <w:p w:rsidR="00AF7FF3" w:rsidRPr="008C2FAA" w:rsidRDefault="00AF7FF3" w:rsidP="00AF7FF3">
      <w:pPr>
        <w:jc w:val="center"/>
        <w:rPr>
          <w:rFonts w:ascii="Arial" w:hAnsi="Arial" w:cs="Arial"/>
          <w:b/>
          <w:sz w:val="28"/>
          <w:szCs w:val="28"/>
        </w:rPr>
      </w:pPr>
    </w:p>
    <w:p w:rsidR="00AF7FF3" w:rsidRPr="008C2FAA" w:rsidRDefault="00AF7FF3" w:rsidP="00AF7FF3">
      <w:pPr>
        <w:jc w:val="center"/>
        <w:rPr>
          <w:rFonts w:ascii="Arial" w:hAnsi="Arial" w:cs="Arial"/>
          <w:b/>
          <w:sz w:val="28"/>
          <w:szCs w:val="28"/>
        </w:rPr>
      </w:pPr>
      <w:r w:rsidRPr="008C2FAA">
        <w:rPr>
          <w:rFonts w:ascii="Arial" w:hAnsi="Arial" w:cs="Arial"/>
          <w:b/>
          <w:sz w:val="28"/>
          <w:szCs w:val="28"/>
        </w:rPr>
        <w:t>Dostawa</w:t>
      </w:r>
      <w:r w:rsidR="003F21F6">
        <w:rPr>
          <w:rFonts w:ascii="Arial" w:hAnsi="Arial" w:cs="Arial"/>
          <w:b/>
          <w:sz w:val="28"/>
          <w:szCs w:val="28"/>
        </w:rPr>
        <w:t xml:space="preserve"> wyprawek</w:t>
      </w:r>
      <w:r w:rsidRPr="008C2FA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dla dzieci </w:t>
      </w:r>
      <w:r w:rsidRPr="008C2FAA">
        <w:rPr>
          <w:rFonts w:ascii="Arial" w:hAnsi="Arial" w:cs="Arial"/>
          <w:b/>
          <w:sz w:val="28"/>
          <w:szCs w:val="28"/>
        </w:rPr>
        <w:t>na cele realizacji projektu POKL.09.01.01-10-097/10-00 „Szansa na lepszy start”.</w:t>
      </w:r>
    </w:p>
    <w:p w:rsidR="00AF7FF3" w:rsidRPr="008C2FAA" w:rsidRDefault="00AF7FF3" w:rsidP="00AF7FF3">
      <w:pPr>
        <w:rPr>
          <w:rFonts w:ascii="Arial" w:hAnsi="Arial" w:cs="Arial"/>
          <w:sz w:val="28"/>
          <w:szCs w:val="28"/>
        </w:rPr>
      </w:pPr>
    </w:p>
    <w:p w:rsidR="00AF7FF3" w:rsidRDefault="00AF7FF3" w:rsidP="00AF7FF3">
      <w:pPr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Złoczew, dnia ………………..</w:t>
      </w:r>
    </w:p>
    <w:p w:rsidR="00AF7FF3" w:rsidRPr="007B3E54" w:rsidRDefault="00AF7FF3" w:rsidP="00AF7FF3">
      <w:pPr>
        <w:rPr>
          <w:rFonts w:ascii="Arial" w:hAnsi="Arial" w:cs="Arial"/>
          <w:b/>
          <w:sz w:val="24"/>
          <w:szCs w:val="24"/>
        </w:rPr>
      </w:pPr>
      <w:r w:rsidRPr="007B3E54">
        <w:rPr>
          <w:rFonts w:ascii="Arial" w:hAnsi="Arial" w:cs="Arial"/>
          <w:b/>
          <w:sz w:val="24"/>
          <w:szCs w:val="24"/>
        </w:rPr>
        <w:t>Tryb udzielania zamówienia publicznego</w:t>
      </w:r>
    </w:p>
    <w:p w:rsidR="00AF7FF3" w:rsidRPr="007B3E54" w:rsidRDefault="00AF7FF3" w:rsidP="00AF7FF3">
      <w:pPr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 xml:space="preserve">Postępowanie prowadzone jest zgodnie z przepisami ustawy Prawo zamówień publicznych z dnia 29 stycznia 2004 r. (tj. Dz. U. z 2010 r. Nr 113, poz. 759, ze zm.) zwanej dalej ustawą </w:t>
      </w:r>
      <w:proofErr w:type="spellStart"/>
      <w:r w:rsidRPr="007B3E54"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B3E54">
        <w:rPr>
          <w:rFonts w:ascii="Arial" w:hAnsi="Arial" w:cs="Arial"/>
          <w:sz w:val="24"/>
          <w:szCs w:val="24"/>
        </w:rPr>
        <w:t xml:space="preserve"> w trybie przetargu nieograniczonego o wartości mniejszej niż kwoty określone w przepisach wydanych na podstawie art. 11 ust. 8</w:t>
      </w:r>
      <w:r>
        <w:rPr>
          <w:rFonts w:ascii="Arial" w:hAnsi="Arial" w:cs="Arial"/>
          <w:sz w:val="24"/>
          <w:szCs w:val="24"/>
        </w:rPr>
        <w:t>.</w:t>
      </w:r>
    </w:p>
    <w:p w:rsidR="00AF7FF3" w:rsidRPr="007B3E54" w:rsidRDefault="00AF7FF3" w:rsidP="00AF7FF3">
      <w:pPr>
        <w:rPr>
          <w:rFonts w:ascii="Arial" w:hAnsi="Arial" w:cs="Arial"/>
          <w:b/>
          <w:sz w:val="24"/>
          <w:szCs w:val="24"/>
        </w:rPr>
      </w:pPr>
      <w:r w:rsidRPr="007B3E54">
        <w:rPr>
          <w:rFonts w:ascii="Arial" w:hAnsi="Arial" w:cs="Arial"/>
          <w:b/>
          <w:sz w:val="24"/>
          <w:szCs w:val="24"/>
        </w:rPr>
        <w:t>Rozdzia</w:t>
      </w:r>
      <w:r>
        <w:rPr>
          <w:rFonts w:ascii="Arial" w:hAnsi="Arial" w:cs="Arial"/>
          <w:b/>
          <w:sz w:val="24"/>
          <w:szCs w:val="24"/>
        </w:rPr>
        <w:t>ł 1. Opis przedmiotu zamówienia</w:t>
      </w:r>
    </w:p>
    <w:p w:rsidR="00AF7FF3" w:rsidRPr="007B3E54" w:rsidRDefault="003F21F6" w:rsidP="00AF7FF3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 wyprawek</w:t>
      </w:r>
      <w:r w:rsidR="00AF7FF3" w:rsidRPr="00A56B88">
        <w:rPr>
          <w:rFonts w:ascii="Arial" w:hAnsi="Arial" w:cs="Arial"/>
          <w:sz w:val="24"/>
          <w:szCs w:val="24"/>
        </w:rPr>
        <w:t xml:space="preserve"> dla dzieci na cele realizacji projektu POKL 09.01.01-10-097/10-00 „Szansa na lepszy start</w:t>
      </w:r>
      <w:r w:rsidR="00AF7FF3">
        <w:rPr>
          <w:rFonts w:ascii="Arial" w:hAnsi="Arial" w:cs="Arial"/>
          <w:sz w:val="24"/>
          <w:szCs w:val="24"/>
        </w:rPr>
        <w:t xml:space="preserve"> </w:t>
      </w:r>
      <w:r w:rsidR="00AF7FF3" w:rsidRPr="00A56B88">
        <w:rPr>
          <w:rFonts w:ascii="Arial" w:hAnsi="Arial" w:cs="Arial"/>
          <w:sz w:val="24"/>
          <w:szCs w:val="24"/>
        </w:rPr>
        <w:t xml:space="preserve">”do Punktów Przedszkolnych przy Szkole Podstawowej w Złoczewie , Stolcu , Broszkach , </w:t>
      </w:r>
      <w:proofErr w:type="spellStart"/>
      <w:r w:rsidR="00AF7FF3" w:rsidRPr="00A56B88">
        <w:rPr>
          <w:rFonts w:ascii="Arial" w:hAnsi="Arial" w:cs="Arial"/>
          <w:sz w:val="24"/>
          <w:szCs w:val="24"/>
        </w:rPr>
        <w:t>Unikowie</w:t>
      </w:r>
      <w:proofErr w:type="spellEnd"/>
      <w:r w:rsidR="00AF7FF3" w:rsidRPr="00A56B88">
        <w:rPr>
          <w:rFonts w:ascii="Arial" w:hAnsi="Arial" w:cs="Arial"/>
          <w:sz w:val="24"/>
          <w:szCs w:val="24"/>
        </w:rPr>
        <w:t>.</w:t>
      </w:r>
      <w:r w:rsidR="00AF7FF3" w:rsidRPr="007B3E54">
        <w:rPr>
          <w:rFonts w:ascii="Arial" w:hAnsi="Arial" w:cs="Arial"/>
          <w:sz w:val="24"/>
          <w:szCs w:val="24"/>
        </w:rPr>
        <w:t xml:space="preserve"> Szczegółowy op</w:t>
      </w:r>
      <w:r w:rsidR="00AF7FF3">
        <w:rPr>
          <w:rFonts w:ascii="Arial" w:hAnsi="Arial" w:cs="Arial"/>
          <w:sz w:val="24"/>
          <w:szCs w:val="24"/>
        </w:rPr>
        <w:t>i</w:t>
      </w:r>
      <w:r w:rsidR="00AF7FF3" w:rsidRPr="007B3E54">
        <w:rPr>
          <w:rFonts w:ascii="Arial" w:hAnsi="Arial" w:cs="Arial"/>
          <w:sz w:val="24"/>
          <w:szCs w:val="24"/>
        </w:rPr>
        <w:t>s przedmiotu zamówienia zawarty jest w załączniku nr 7 SIWZ.</w:t>
      </w:r>
    </w:p>
    <w:p w:rsidR="00AF7FF3" w:rsidRPr="007B3E54" w:rsidRDefault="00AF7FF3" w:rsidP="00AF7FF3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Kody CPV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39.16.21.10-9  Wyprawka  dla dzieci   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  <w:r w:rsidRPr="007B3E54">
        <w:rPr>
          <w:rFonts w:ascii="Arial" w:hAnsi="Arial" w:cs="Arial"/>
          <w:b/>
          <w:sz w:val="24"/>
          <w:szCs w:val="24"/>
        </w:rPr>
        <w:t>Rozdział 2. Oferty częściowe</w:t>
      </w:r>
    </w:p>
    <w:p w:rsidR="00AF7FF3" w:rsidRPr="007B3E54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 xml:space="preserve">Zamawiający </w:t>
      </w:r>
      <w:r w:rsidR="005D7A89">
        <w:rPr>
          <w:rFonts w:ascii="Arial" w:hAnsi="Arial" w:cs="Arial"/>
          <w:sz w:val="24"/>
          <w:szCs w:val="24"/>
        </w:rPr>
        <w:t>nie</w:t>
      </w:r>
      <w:r w:rsidRPr="007B3E54">
        <w:rPr>
          <w:rFonts w:ascii="Arial" w:hAnsi="Arial" w:cs="Arial"/>
          <w:b/>
          <w:sz w:val="24"/>
          <w:szCs w:val="24"/>
        </w:rPr>
        <w:t xml:space="preserve"> dopuszcza</w:t>
      </w:r>
      <w:r w:rsidR="005D7A89">
        <w:rPr>
          <w:rFonts w:ascii="Arial" w:hAnsi="Arial" w:cs="Arial"/>
          <w:sz w:val="24"/>
          <w:szCs w:val="24"/>
        </w:rPr>
        <w:t xml:space="preserve"> składania ofert częściowych.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rPr>
          <w:rFonts w:ascii="Arial" w:hAnsi="Arial" w:cs="Arial"/>
          <w:b/>
          <w:sz w:val="24"/>
          <w:szCs w:val="24"/>
        </w:rPr>
      </w:pPr>
      <w:r w:rsidRPr="007B3E54">
        <w:rPr>
          <w:rFonts w:ascii="Arial" w:hAnsi="Arial" w:cs="Arial"/>
          <w:b/>
          <w:sz w:val="24"/>
          <w:szCs w:val="24"/>
        </w:rPr>
        <w:t>Rozdział 3. O</w:t>
      </w:r>
      <w:r>
        <w:rPr>
          <w:rFonts w:ascii="Arial" w:hAnsi="Arial" w:cs="Arial"/>
          <w:b/>
          <w:sz w:val="24"/>
          <w:szCs w:val="24"/>
        </w:rPr>
        <w:t>ferty wariantowe, uzupełniające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 xml:space="preserve">Zamawiający </w:t>
      </w:r>
      <w:r w:rsidRPr="007B3E54">
        <w:rPr>
          <w:rFonts w:ascii="Arial" w:hAnsi="Arial" w:cs="Arial"/>
          <w:b/>
          <w:sz w:val="24"/>
          <w:szCs w:val="24"/>
        </w:rPr>
        <w:t>nie dopuszcza</w:t>
      </w:r>
      <w:r w:rsidRPr="007B3E54">
        <w:rPr>
          <w:rFonts w:ascii="Arial" w:hAnsi="Arial" w:cs="Arial"/>
          <w:sz w:val="24"/>
          <w:szCs w:val="24"/>
        </w:rPr>
        <w:t xml:space="preserve"> składania ofert wariantowych.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 xml:space="preserve">Zamawiający </w:t>
      </w:r>
      <w:r w:rsidRPr="007B3E54">
        <w:rPr>
          <w:rFonts w:ascii="Arial" w:hAnsi="Arial" w:cs="Arial"/>
          <w:b/>
          <w:sz w:val="24"/>
          <w:szCs w:val="24"/>
        </w:rPr>
        <w:t>nie przewiduje</w:t>
      </w:r>
      <w:r w:rsidRPr="007B3E54">
        <w:rPr>
          <w:rFonts w:ascii="Arial" w:hAnsi="Arial" w:cs="Arial"/>
          <w:sz w:val="24"/>
          <w:szCs w:val="24"/>
        </w:rPr>
        <w:t xml:space="preserve"> zawarcia umowy ramowej.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 xml:space="preserve">Zamawiający </w:t>
      </w:r>
      <w:r w:rsidRPr="007B3E54">
        <w:rPr>
          <w:rFonts w:ascii="Arial" w:hAnsi="Arial" w:cs="Arial"/>
          <w:b/>
          <w:sz w:val="24"/>
          <w:szCs w:val="24"/>
        </w:rPr>
        <w:t>nie przewiduje</w:t>
      </w:r>
      <w:r w:rsidRPr="007B3E54">
        <w:rPr>
          <w:rFonts w:ascii="Arial" w:hAnsi="Arial" w:cs="Arial"/>
          <w:sz w:val="24"/>
          <w:szCs w:val="24"/>
        </w:rPr>
        <w:t xml:space="preserve"> udzielenia zamówień uzupełniających. 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rPr>
          <w:rFonts w:ascii="Arial" w:hAnsi="Arial" w:cs="Arial"/>
          <w:b/>
          <w:sz w:val="24"/>
          <w:szCs w:val="24"/>
        </w:rPr>
      </w:pPr>
      <w:r w:rsidRPr="007B3E54">
        <w:rPr>
          <w:rFonts w:ascii="Arial" w:hAnsi="Arial" w:cs="Arial"/>
          <w:b/>
          <w:sz w:val="24"/>
          <w:szCs w:val="24"/>
        </w:rPr>
        <w:t>Rozdział 4. Terminy wykonania zamówienia</w:t>
      </w:r>
    </w:p>
    <w:p w:rsidR="00AF7FF3" w:rsidRPr="007B3E54" w:rsidRDefault="00AF7FF3" w:rsidP="00AF7FF3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Do 30 dni od podpi</w:t>
      </w:r>
      <w:r>
        <w:rPr>
          <w:rFonts w:ascii="Arial" w:hAnsi="Arial" w:cs="Arial"/>
          <w:sz w:val="24"/>
          <w:szCs w:val="24"/>
        </w:rPr>
        <w:t>s</w:t>
      </w:r>
      <w:r w:rsidRPr="007B3E54">
        <w:rPr>
          <w:rFonts w:ascii="Arial" w:hAnsi="Arial" w:cs="Arial"/>
          <w:sz w:val="24"/>
          <w:szCs w:val="24"/>
        </w:rPr>
        <w:t>ania umowy. Z zastrzeżeniem</w:t>
      </w:r>
      <w:r>
        <w:rPr>
          <w:rFonts w:ascii="Arial" w:hAnsi="Arial" w:cs="Arial"/>
          <w:sz w:val="24"/>
          <w:szCs w:val="24"/>
        </w:rPr>
        <w:t>,</w:t>
      </w:r>
      <w:r w:rsidRPr="007B3E54">
        <w:rPr>
          <w:rFonts w:ascii="Arial" w:hAnsi="Arial" w:cs="Arial"/>
          <w:sz w:val="24"/>
          <w:szCs w:val="24"/>
        </w:rPr>
        <w:t xml:space="preserve"> że 14 dni od podpisania umowy wy</w:t>
      </w:r>
      <w:r>
        <w:rPr>
          <w:rFonts w:ascii="Arial" w:hAnsi="Arial" w:cs="Arial"/>
          <w:sz w:val="24"/>
          <w:szCs w:val="24"/>
        </w:rPr>
        <w:t>k</w:t>
      </w:r>
      <w:r w:rsidRPr="007B3E54">
        <w:rPr>
          <w:rFonts w:ascii="Arial" w:hAnsi="Arial" w:cs="Arial"/>
          <w:sz w:val="24"/>
          <w:szCs w:val="24"/>
        </w:rPr>
        <w:t>onawca musi dostarczyć co najmniej połowę asortymentu za co najmniej 50 % wynagrodzenia brutto.</w:t>
      </w:r>
    </w:p>
    <w:p w:rsidR="00AF7FF3" w:rsidRPr="007B3E54" w:rsidRDefault="00AF7FF3" w:rsidP="00AF7FF3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Dost</w:t>
      </w:r>
      <w:r>
        <w:rPr>
          <w:rFonts w:ascii="Arial" w:hAnsi="Arial" w:cs="Arial"/>
          <w:sz w:val="24"/>
          <w:szCs w:val="24"/>
        </w:rPr>
        <w:t>a</w:t>
      </w:r>
      <w:r w:rsidRPr="007B3E54">
        <w:rPr>
          <w:rFonts w:ascii="Arial" w:hAnsi="Arial" w:cs="Arial"/>
          <w:sz w:val="24"/>
          <w:szCs w:val="24"/>
        </w:rPr>
        <w:t>wa może odbyć się jednorazowo lub dwuetapowo.</w:t>
      </w:r>
    </w:p>
    <w:p w:rsidR="00AF7FF3" w:rsidRDefault="00AF7FF3" w:rsidP="00AF7FF3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Miejsce dostaw</w:t>
      </w:r>
      <w:r>
        <w:rPr>
          <w:rFonts w:ascii="Arial" w:hAnsi="Arial" w:cs="Arial"/>
          <w:sz w:val="24"/>
          <w:szCs w:val="24"/>
        </w:rPr>
        <w:t>y</w:t>
      </w:r>
      <w:r w:rsidRPr="007B3E54">
        <w:rPr>
          <w:rFonts w:ascii="Arial" w:hAnsi="Arial" w:cs="Arial"/>
          <w:sz w:val="24"/>
          <w:szCs w:val="24"/>
        </w:rPr>
        <w:t>:</w:t>
      </w:r>
    </w:p>
    <w:p w:rsidR="00AF7FF3" w:rsidRDefault="00AF7FF3" w:rsidP="00AF7FF3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ZEASZ w Złoczewie, ul. Burzenińska 4/6, 98-270 Złoczew,</w:t>
      </w:r>
    </w:p>
    <w:p w:rsidR="00AF7FF3" w:rsidRDefault="00AF7FF3" w:rsidP="00AF7FF3">
      <w:pPr>
        <w:pStyle w:val="Akapitzlist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7B3E54">
        <w:rPr>
          <w:rFonts w:ascii="Arial" w:hAnsi="Arial" w:cs="Arial"/>
          <w:b/>
          <w:sz w:val="24"/>
          <w:szCs w:val="24"/>
        </w:rPr>
        <w:t>Ro</w:t>
      </w:r>
      <w:r>
        <w:rPr>
          <w:rFonts w:ascii="Arial" w:hAnsi="Arial" w:cs="Arial"/>
          <w:b/>
          <w:sz w:val="24"/>
          <w:szCs w:val="24"/>
        </w:rPr>
        <w:t>z</w:t>
      </w:r>
      <w:r w:rsidRPr="007B3E54">
        <w:rPr>
          <w:rFonts w:ascii="Arial" w:hAnsi="Arial" w:cs="Arial"/>
          <w:b/>
          <w:sz w:val="24"/>
          <w:szCs w:val="24"/>
        </w:rPr>
        <w:t>dział</w:t>
      </w:r>
      <w:r>
        <w:rPr>
          <w:rFonts w:ascii="Arial" w:hAnsi="Arial" w:cs="Arial"/>
          <w:b/>
          <w:sz w:val="24"/>
          <w:szCs w:val="24"/>
        </w:rPr>
        <w:t xml:space="preserve"> 5. Informacja o podwykonawcach</w:t>
      </w:r>
    </w:p>
    <w:p w:rsidR="00AF7FF3" w:rsidRPr="007B3E54" w:rsidRDefault="00AF7FF3" w:rsidP="00AF7FF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:rsidR="00AF7FF3" w:rsidRDefault="00AF7FF3" w:rsidP="00AF7FF3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lastRenderedPageBreak/>
        <w:t>J</w:t>
      </w:r>
      <w:r>
        <w:rPr>
          <w:rFonts w:ascii="Arial" w:hAnsi="Arial" w:cs="Arial"/>
          <w:sz w:val="24"/>
          <w:szCs w:val="24"/>
        </w:rPr>
        <w:t>eże</w:t>
      </w:r>
      <w:r w:rsidRPr="007B3E54">
        <w:rPr>
          <w:rFonts w:ascii="Arial" w:hAnsi="Arial" w:cs="Arial"/>
          <w:sz w:val="24"/>
          <w:szCs w:val="24"/>
        </w:rPr>
        <w:t xml:space="preserve">li </w:t>
      </w:r>
      <w:r>
        <w:rPr>
          <w:rFonts w:ascii="Arial" w:hAnsi="Arial" w:cs="Arial"/>
          <w:sz w:val="24"/>
          <w:szCs w:val="24"/>
        </w:rPr>
        <w:t>W</w:t>
      </w:r>
      <w:r w:rsidRPr="007B3E54">
        <w:rPr>
          <w:rFonts w:ascii="Arial" w:hAnsi="Arial" w:cs="Arial"/>
          <w:sz w:val="24"/>
          <w:szCs w:val="24"/>
        </w:rPr>
        <w:t xml:space="preserve">ykonawca </w:t>
      </w:r>
      <w:r>
        <w:rPr>
          <w:rFonts w:ascii="Arial" w:hAnsi="Arial" w:cs="Arial"/>
          <w:sz w:val="24"/>
          <w:szCs w:val="24"/>
        </w:rPr>
        <w:t>zamierza</w:t>
      </w:r>
      <w:r w:rsidRPr="007B3E54">
        <w:rPr>
          <w:rFonts w:ascii="Arial" w:hAnsi="Arial" w:cs="Arial"/>
          <w:sz w:val="24"/>
          <w:szCs w:val="24"/>
        </w:rPr>
        <w:t xml:space="preserve"> powierzyć o</w:t>
      </w:r>
      <w:r>
        <w:rPr>
          <w:rFonts w:ascii="Arial" w:hAnsi="Arial" w:cs="Arial"/>
          <w:sz w:val="24"/>
          <w:szCs w:val="24"/>
        </w:rPr>
        <w:t>kreśloną część prac podwykonawcom</w:t>
      </w:r>
      <w:r w:rsidRPr="007B3E54">
        <w:rPr>
          <w:rFonts w:ascii="Arial" w:hAnsi="Arial" w:cs="Arial"/>
          <w:sz w:val="24"/>
          <w:szCs w:val="24"/>
        </w:rPr>
        <w:t xml:space="preserve"> zobowiązany jest wskazać w ofercie zakres tych prac.</w:t>
      </w:r>
    </w:p>
    <w:p w:rsidR="00AF7FF3" w:rsidRPr="007B3E54" w:rsidRDefault="00AF7FF3" w:rsidP="00AF7FF3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7B3E54">
        <w:rPr>
          <w:rFonts w:ascii="Arial" w:hAnsi="Arial" w:cs="Arial"/>
          <w:b/>
          <w:sz w:val="24"/>
          <w:szCs w:val="24"/>
        </w:rPr>
        <w:t>Ro</w:t>
      </w:r>
      <w:r>
        <w:rPr>
          <w:rFonts w:ascii="Arial" w:hAnsi="Arial" w:cs="Arial"/>
          <w:b/>
          <w:sz w:val="24"/>
          <w:szCs w:val="24"/>
        </w:rPr>
        <w:t>z</w:t>
      </w:r>
      <w:r w:rsidRPr="007B3E54">
        <w:rPr>
          <w:rFonts w:ascii="Arial" w:hAnsi="Arial" w:cs="Arial"/>
          <w:b/>
          <w:sz w:val="24"/>
          <w:szCs w:val="24"/>
        </w:rPr>
        <w:t>dział 6. Wykonawcy wsp</w:t>
      </w:r>
      <w:r>
        <w:rPr>
          <w:rFonts w:ascii="Arial" w:hAnsi="Arial" w:cs="Arial"/>
          <w:b/>
          <w:sz w:val="24"/>
          <w:szCs w:val="24"/>
        </w:rPr>
        <w:t>ó</w:t>
      </w:r>
      <w:r w:rsidRPr="007B3E54">
        <w:rPr>
          <w:rFonts w:ascii="Arial" w:hAnsi="Arial" w:cs="Arial"/>
          <w:b/>
          <w:sz w:val="24"/>
          <w:szCs w:val="24"/>
        </w:rPr>
        <w:t>lnie ubiegający się o zamówienie</w:t>
      </w:r>
    </w:p>
    <w:p w:rsidR="00AF7FF3" w:rsidRPr="007B3E54" w:rsidRDefault="00AF7FF3" w:rsidP="00AF7FF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:rsidR="00AF7FF3" w:rsidRDefault="00AF7FF3" w:rsidP="00AF7FF3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Wykonawcy wspólnie ub</w:t>
      </w:r>
      <w:r>
        <w:rPr>
          <w:rFonts w:ascii="Arial" w:hAnsi="Arial" w:cs="Arial"/>
          <w:sz w:val="24"/>
          <w:szCs w:val="24"/>
        </w:rPr>
        <w:t>i</w:t>
      </w:r>
      <w:r w:rsidRPr="007B3E54">
        <w:rPr>
          <w:rFonts w:ascii="Arial" w:hAnsi="Arial" w:cs="Arial"/>
          <w:sz w:val="24"/>
          <w:szCs w:val="24"/>
        </w:rPr>
        <w:t>egający się o zamówienie:</w:t>
      </w:r>
    </w:p>
    <w:p w:rsidR="00AF7FF3" w:rsidRPr="007B3E54" w:rsidRDefault="00AF7FF3" w:rsidP="00AF7FF3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Ponoszą solidarną odpowiedzialność za niewykonane lub nienależycie wykonane zobowiązania</w:t>
      </w:r>
      <w:r>
        <w:rPr>
          <w:rFonts w:ascii="Arial" w:hAnsi="Arial" w:cs="Arial"/>
          <w:sz w:val="24"/>
          <w:szCs w:val="24"/>
        </w:rPr>
        <w:t>,</w:t>
      </w:r>
    </w:p>
    <w:p w:rsidR="00AF7FF3" w:rsidRPr="007B3E54" w:rsidRDefault="00AF7FF3" w:rsidP="00AF7FF3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Zobowiązani są ustanowić Pełnomocnika do reprezentowania ich w postępowaniu o udzie</w:t>
      </w:r>
      <w:r>
        <w:rPr>
          <w:rFonts w:ascii="Arial" w:hAnsi="Arial" w:cs="Arial"/>
          <w:sz w:val="24"/>
          <w:szCs w:val="24"/>
        </w:rPr>
        <w:t>le</w:t>
      </w:r>
      <w:r w:rsidRPr="007B3E54">
        <w:rPr>
          <w:rFonts w:ascii="Arial" w:hAnsi="Arial" w:cs="Arial"/>
          <w:sz w:val="24"/>
          <w:szCs w:val="24"/>
        </w:rPr>
        <w:t>nie zam</w:t>
      </w:r>
      <w:r>
        <w:rPr>
          <w:rFonts w:ascii="Arial" w:hAnsi="Arial" w:cs="Arial"/>
          <w:sz w:val="24"/>
          <w:szCs w:val="24"/>
        </w:rPr>
        <w:t>ó</w:t>
      </w:r>
      <w:r w:rsidRPr="007B3E5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ie</w:t>
      </w:r>
      <w:r w:rsidRPr="007B3E54">
        <w:rPr>
          <w:rFonts w:ascii="Arial" w:hAnsi="Arial" w:cs="Arial"/>
          <w:sz w:val="24"/>
          <w:szCs w:val="24"/>
        </w:rPr>
        <w:t>nia publicznego albo reprezentowania w postępowaniu i zawarcia umowy w sprawie zamówienia. Przyjmuje się że pełnomocnictwo do podpisania oferty obejmuje pełnomocnictwo do poświadczenia za zgodność z or</w:t>
      </w:r>
      <w:r>
        <w:rPr>
          <w:rFonts w:ascii="Arial" w:hAnsi="Arial" w:cs="Arial"/>
          <w:sz w:val="24"/>
          <w:szCs w:val="24"/>
        </w:rPr>
        <w:t>yginałem wszystkich dokumentów,</w:t>
      </w:r>
    </w:p>
    <w:p w:rsidR="00AF7FF3" w:rsidRDefault="00AF7FF3" w:rsidP="00AF7FF3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Pełnomocnictwo musi wynikać z umowy lub innej czynności prawnej, mieć form</w:t>
      </w:r>
      <w:r>
        <w:rPr>
          <w:rFonts w:ascii="Arial" w:hAnsi="Arial" w:cs="Arial"/>
          <w:sz w:val="24"/>
          <w:szCs w:val="24"/>
        </w:rPr>
        <w:t>ę</w:t>
      </w:r>
      <w:r w:rsidRPr="007B3E54">
        <w:rPr>
          <w:rFonts w:ascii="Arial" w:hAnsi="Arial" w:cs="Arial"/>
          <w:sz w:val="24"/>
          <w:szCs w:val="24"/>
        </w:rPr>
        <w:t xml:space="preserve"> pisemną, fakt ustanowienia </w:t>
      </w:r>
      <w:r>
        <w:rPr>
          <w:rFonts w:ascii="Arial" w:hAnsi="Arial" w:cs="Arial"/>
          <w:sz w:val="24"/>
          <w:szCs w:val="24"/>
        </w:rPr>
        <w:t>P</w:t>
      </w:r>
      <w:r w:rsidRPr="007B3E54">
        <w:rPr>
          <w:rFonts w:ascii="Arial" w:hAnsi="Arial" w:cs="Arial"/>
          <w:sz w:val="24"/>
          <w:szCs w:val="24"/>
        </w:rPr>
        <w:t xml:space="preserve">ełnomocnika musi wynikać z załączonych do ofert dokumentów wszelka korespondencja prowadzona będzie z </w:t>
      </w:r>
      <w:r>
        <w:rPr>
          <w:rFonts w:ascii="Arial" w:hAnsi="Arial" w:cs="Arial"/>
          <w:sz w:val="24"/>
          <w:szCs w:val="24"/>
        </w:rPr>
        <w:t>Pełnomocnikiem,</w:t>
      </w:r>
    </w:p>
    <w:p w:rsidR="00AF7FF3" w:rsidRPr="007B3E54" w:rsidRDefault="00AF7FF3" w:rsidP="00AF7FF3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oferta konsorcjum zostanie wybrana, jako najkorzystniejsza, Zamawiający może przed zawarciem umowy wezwać pełnomocnika do przedstawienia umowy regulującej współpracę tych Wykonawców.</w:t>
      </w:r>
    </w:p>
    <w:p w:rsidR="00AF7FF3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  <w:r w:rsidRPr="006B2F22">
        <w:rPr>
          <w:rFonts w:ascii="Arial" w:hAnsi="Arial" w:cs="Arial"/>
          <w:b/>
          <w:sz w:val="24"/>
          <w:szCs w:val="24"/>
        </w:rPr>
        <w:t>Rozdział 7. Waluta w jakiej będą prowadzone rozliczenia związane z realizacją niniejszego zamówienia publicznego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F7FF3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Wszelkie rozliczenia związane z realizacją niniejszego zamówienia dokonywane będą 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złotych polskich [PLN]</w:t>
      </w:r>
      <w:r>
        <w:rPr>
          <w:rFonts w:ascii="Arial" w:hAnsi="Arial" w:cs="Arial"/>
          <w:sz w:val="24"/>
          <w:szCs w:val="24"/>
        </w:rPr>
        <w:t>.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  <w:r w:rsidRPr="006B2F22">
        <w:rPr>
          <w:rFonts w:ascii="Arial" w:hAnsi="Arial" w:cs="Arial"/>
          <w:b/>
          <w:sz w:val="24"/>
          <w:szCs w:val="24"/>
        </w:rPr>
        <w:t>Rozdział 8. Warunki udziału w postępowaniu, opis sposobu dokonywania oceny spełniania tych warunków</w:t>
      </w:r>
    </w:p>
    <w:p w:rsidR="00AF7FF3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A70085">
        <w:rPr>
          <w:rFonts w:ascii="Arial" w:hAnsi="Arial" w:cs="Arial"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 xml:space="preserve"> </w:t>
      </w:r>
      <w:r w:rsidRPr="006B2F22">
        <w:rPr>
          <w:rFonts w:ascii="Arial" w:hAnsi="Arial" w:cs="Arial"/>
          <w:sz w:val="24"/>
          <w:szCs w:val="24"/>
        </w:rPr>
        <w:t xml:space="preserve">O udzielenie zamówienia mogą ubiegać się </w:t>
      </w:r>
      <w:r>
        <w:rPr>
          <w:rFonts w:ascii="Arial" w:hAnsi="Arial" w:cs="Arial"/>
          <w:sz w:val="24"/>
          <w:szCs w:val="24"/>
        </w:rPr>
        <w:t>W</w:t>
      </w:r>
      <w:r w:rsidRPr="006B2F22">
        <w:rPr>
          <w:rFonts w:ascii="Arial" w:hAnsi="Arial" w:cs="Arial"/>
          <w:sz w:val="24"/>
          <w:szCs w:val="24"/>
        </w:rPr>
        <w:t>ykonawcy</w:t>
      </w:r>
      <w:r>
        <w:rPr>
          <w:rFonts w:ascii="Arial" w:hAnsi="Arial" w:cs="Arial"/>
          <w:sz w:val="24"/>
          <w:szCs w:val="24"/>
        </w:rPr>
        <w:t>, którzy:</w:t>
      </w:r>
    </w:p>
    <w:p w:rsidR="00AF7FF3" w:rsidRPr="00A70085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7B3E54">
        <w:rPr>
          <w:rFonts w:ascii="Arial" w:hAnsi="Arial" w:cs="Arial"/>
          <w:sz w:val="24"/>
          <w:szCs w:val="24"/>
        </w:rPr>
        <w:t>spełniają warunki określone przepisami art. 22 ust 1. u .p. z. p. tj. spełniają warunki,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dotyczące: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7B3E54">
        <w:rPr>
          <w:rFonts w:ascii="Arial" w:hAnsi="Arial" w:cs="Arial"/>
          <w:sz w:val="24"/>
          <w:szCs w:val="24"/>
        </w:rPr>
        <w:t>posiadania uprawnień do wykonywania określonej działalności lub czynności, jeżeli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przepisy prawa nak</w:t>
      </w:r>
      <w:r>
        <w:rPr>
          <w:rFonts w:ascii="Arial" w:hAnsi="Arial" w:cs="Arial"/>
          <w:sz w:val="24"/>
          <w:szCs w:val="24"/>
        </w:rPr>
        <w:t>ładają obowiązek ich posiadania,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b) po</w:t>
      </w:r>
      <w:r>
        <w:rPr>
          <w:rFonts w:ascii="Arial" w:hAnsi="Arial" w:cs="Arial"/>
          <w:sz w:val="24"/>
          <w:szCs w:val="24"/>
        </w:rPr>
        <w:t>siadania wiedzy i doświadczenia,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7B3E54">
        <w:rPr>
          <w:rFonts w:ascii="Arial" w:hAnsi="Arial" w:cs="Arial"/>
          <w:sz w:val="24"/>
          <w:szCs w:val="24"/>
        </w:rPr>
        <w:t>dysponowania odpowiednim potencjałem technicznym i osobami zdolnymi do wykonania</w:t>
      </w:r>
      <w:r>
        <w:rPr>
          <w:rFonts w:ascii="Arial" w:hAnsi="Arial" w:cs="Arial"/>
          <w:sz w:val="24"/>
          <w:szCs w:val="24"/>
        </w:rPr>
        <w:t xml:space="preserve"> zamówienia,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d) </w:t>
      </w:r>
      <w:r w:rsidRPr="007B3E54">
        <w:rPr>
          <w:rFonts w:ascii="Arial" w:hAnsi="Arial" w:cs="Arial"/>
          <w:sz w:val="24"/>
          <w:szCs w:val="24"/>
        </w:rPr>
        <w:t>sytuacji ekonomicznej i finansowej</w:t>
      </w:r>
      <w:r>
        <w:rPr>
          <w:rFonts w:ascii="Arial" w:hAnsi="Arial" w:cs="Arial"/>
          <w:sz w:val="24"/>
          <w:szCs w:val="24"/>
        </w:rPr>
        <w:t>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2) nie podlegają wykluczeniu z postępowania na podstawie art. 24 ust.</w:t>
      </w:r>
      <w:r>
        <w:rPr>
          <w:rFonts w:ascii="Arial" w:hAnsi="Arial" w:cs="Arial"/>
          <w:sz w:val="24"/>
          <w:szCs w:val="24"/>
        </w:rPr>
        <w:t xml:space="preserve"> 1</w:t>
      </w:r>
      <w:r w:rsidRPr="007B3E54">
        <w:rPr>
          <w:rFonts w:ascii="Arial" w:hAnsi="Arial" w:cs="Arial"/>
          <w:sz w:val="24"/>
          <w:szCs w:val="24"/>
        </w:rPr>
        <w:t xml:space="preserve"> u. p. z. p.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3) zrealizowali w okresie ostatnich 3 lat przed upływem terminu składania ofert, 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jeżeli okres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prowadzenia działalności jest krótszy </w:t>
      </w:r>
      <w:r>
        <w:rPr>
          <w:rFonts w:ascii="Arial" w:hAnsi="Arial" w:cs="Arial"/>
          <w:sz w:val="24"/>
          <w:szCs w:val="24"/>
        </w:rPr>
        <w:t>-</w:t>
      </w:r>
      <w:r w:rsidRPr="007B3E54">
        <w:rPr>
          <w:rFonts w:ascii="Arial" w:hAnsi="Arial" w:cs="Arial"/>
          <w:sz w:val="24"/>
          <w:szCs w:val="24"/>
        </w:rPr>
        <w:t xml:space="preserve"> w tym okresie, co najmniej dwie dostawy materiałów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dydaktycznych lub za</w:t>
      </w:r>
      <w:r>
        <w:rPr>
          <w:rFonts w:ascii="Arial" w:hAnsi="Arial" w:cs="Arial"/>
          <w:sz w:val="24"/>
          <w:szCs w:val="24"/>
        </w:rPr>
        <w:t>bawek</w:t>
      </w:r>
      <w:r w:rsidRPr="007B3E54">
        <w:rPr>
          <w:rFonts w:ascii="Arial" w:hAnsi="Arial" w:cs="Arial"/>
          <w:sz w:val="24"/>
          <w:szCs w:val="24"/>
        </w:rPr>
        <w:t>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Pr="007B3E54">
        <w:rPr>
          <w:rFonts w:ascii="Arial" w:hAnsi="Arial" w:cs="Arial"/>
          <w:sz w:val="24"/>
          <w:szCs w:val="24"/>
        </w:rPr>
        <w:t>. Wykonawcy wspólnie ubiegający się o udzielenie zamówienia ustanawiają Lidera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do reprezentowania w postępowaniu</w:t>
      </w:r>
      <w:r>
        <w:rPr>
          <w:rFonts w:ascii="Arial" w:hAnsi="Arial" w:cs="Arial"/>
          <w:sz w:val="24"/>
          <w:szCs w:val="24"/>
        </w:rPr>
        <w:t xml:space="preserve">, załączając do oferty stosowne </w:t>
      </w:r>
      <w:r w:rsidRPr="007B3E54">
        <w:rPr>
          <w:rFonts w:ascii="Arial" w:hAnsi="Arial" w:cs="Arial"/>
          <w:sz w:val="24"/>
          <w:szCs w:val="24"/>
        </w:rPr>
        <w:t>pełnomocnictwo.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Pr="007B3E54">
        <w:rPr>
          <w:rFonts w:ascii="Arial" w:hAnsi="Arial" w:cs="Arial"/>
          <w:sz w:val="24"/>
          <w:szCs w:val="24"/>
        </w:rPr>
        <w:t>. Oświadczenia i dokumenty będą oceniane pod względem formalno-prawnym, pod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względem ich aktualności i treści, a także czy informacje w nich zawarte potwierdzają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spełnienie wymagań Zamawiającego. Sposób dokonywania oceny spełnienia warunków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wymaganych od wykonawców będzie oparty na zasadzie: spełnia/nie </w:t>
      </w:r>
      <w:r>
        <w:rPr>
          <w:rFonts w:ascii="Arial" w:hAnsi="Arial" w:cs="Arial"/>
          <w:sz w:val="24"/>
          <w:szCs w:val="24"/>
        </w:rPr>
        <w:t>spełnia.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Pr="007B3E54">
        <w:rPr>
          <w:rFonts w:ascii="Arial" w:hAnsi="Arial" w:cs="Arial"/>
          <w:sz w:val="24"/>
          <w:szCs w:val="24"/>
        </w:rPr>
        <w:t>. Wykonawcy, którzy nie wykażą spełnienia warunków udziału w postępowaniu podlegać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będą wykluczeniu z udziału w postępowaniu. Ofertę wykonawcy wykluczonego uznaje się za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odrzuconą.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7B3E54">
        <w:rPr>
          <w:rFonts w:ascii="Arial" w:hAnsi="Arial" w:cs="Arial"/>
          <w:sz w:val="24"/>
          <w:szCs w:val="24"/>
        </w:rPr>
        <w:t>. W przypadku wykonawców wspólnie ubiegających się o udzielenie zamówienia warunki, o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których mowa w Rozdziale 8 pkt</w:t>
      </w:r>
      <w:r>
        <w:rPr>
          <w:rFonts w:ascii="Arial" w:hAnsi="Arial" w:cs="Arial"/>
          <w:sz w:val="24"/>
          <w:szCs w:val="24"/>
        </w:rPr>
        <w:t xml:space="preserve">. </w:t>
      </w:r>
      <w:r w:rsidRPr="007B3E54">
        <w:rPr>
          <w:rFonts w:ascii="Arial" w:hAnsi="Arial" w:cs="Arial"/>
          <w:sz w:val="24"/>
          <w:szCs w:val="24"/>
        </w:rPr>
        <w:t>2 musi spełniać każdy z wykonawców. Pozostałe warunki, o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których mowa w Rozdziale 8 wykonawcy mogą spełniać łącznie.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  <w:r w:rsidRPr="00345A66">
        <w:rPr>
          <w:rFonts w:ascii="Arial" w:hAnsi="Arial" w:cs="Arial"/>
          <w:b/>
          <w:sz w:val="24"/>
          <w:szCs w:val="24"/>
        </w:rPr>
        <w:t>Rozdział 9. Wykaz oświadczeń lub dokumentów potwierdzających spełnianie warunków w niniejszym postępowaniu</w:t>
      </w:r>
    </w:p>
    <w:p w:rsidR="00AF7FF3" w:rsidRPr="00345A66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9.1. Na potwierdzenie warunków udziału w postępowaniu wykonawca zobowiązany jest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złożyć: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 xml:space="preserve">1) oświadczenie o spełnianiu warunków udziału w postępowaniu </w:t>
      </w:r>
      <w:r w:rsidRPr="00345A66">
        <w:rPr>
          <w:rFonts w:ascii="Arial" w:hAnsi="Arial" w:cs="Arial"/>
          <w:b/>
          <w:sz w:val="24"/>
          <w:szCs w:val="24"/>
        </w:rPr>
        <w:t>(Zał. nr 2 do SIWZ)</w:t>
      </w:r>
      <w:r>
        <w:rPr>
          <w:rFonts w:ascii="Arial" w:hAnsi="Arial" w:cs="Arial"/>
          <w:sz w:val="24"/>
          <w:szCs w:val="24"/>
        </w:rPr>
        <w:t>,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 xml:space="preserve">2) oświadczenie o braku podstaw do wykluczenia </w:t>
      </w:r>
      <w:r w:rsidRPr="00345A66">
        <w:rPr>
          <w:rFonts w:ascii="Arial" w:hAnsi="Arial" w:cs="Arial"/>
          <w:b/>
          <w:sz w:val="24"/>
          <w:szCs w:val="24"/>
        </w:rPr>
        <w:t>(Zał. nr 3 do SIWZ)</w:t>
      </w:r>
      <w:r>
        <w:rPr>
          <w:rFonts w:ascii="Arial" w:hAnsi="Arial" w:cs="Arial"/>
          <w:sz w:val="24"/>
          <w:szCs w:val="24"/>
        </w:rPr>
        <w:t>,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3) aktualny odpis z właściwego rejestru, jeżeli odrębne przepisy wymagają wpisu do rejestru,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w celu wykazania braku podstaw do wykluczenia w oparciu o art. 24 ust. </w:t>
      </w:r>
      <w:r>
        <w:rPr>
          <w:rFonts w:ascii="Arial" w:hAnsi="Arial" w:cs="Arial"/>
          <w:sz w:val="24"/>
          <w:szCs w:val="24"/>
        </w:rPr>
        <w:t>1</w:t>
      </w:r>
      <w:r w:rsidRPr="007B3E54">
        <w:rPr>
          <w:rFonts w:ascii="Arial" w:hAnsi="Arial" w:cs="Arial"/>
          <w:sz w:val="24"/>
          <w:szCs w:val="24"/>
        </w:rPr>
        <w:t xml:space="preserve"> pkt</w:t>
      </w:r>
      <w:r>
        <w:rPr>
          <w:rFonts w:ascii="Arial" w:hAnsi="Arial" w:cs="Arial"/>
          <w:sz w:val="24"/>
          <w:szCs w:val="24"/>
        </w:rPr>
        <w:t>.</w:t>
      </w:r>
      <w:r w:rsidRPr="007B3E54">
        <w:rPr>
          <w:rFonts w:ascii="Arial" w:hAnsi="Arial" w:cs="Arial"/>
          <w:sz w:val="24"/>
          <w:szCs w:val="24"/>
        </w:rPr>
        <w:t xml:space="preserve"> 2 ustawy,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wystawiony nie wcześniej niż 6 miesięcy przed upływem terminu składania ofert a w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stosunku do osób fizycznych oświadczenie w zakresie art. 24 ust.</w:t>
      </w:r>
      <w:r>
        <w:rPr>
          <w:rFonts w:ascii="Arial" w:hAnsi="Arial" w:cs="Arial"/>
          <w:sz w:val="24"/>
          <w:szCs w:val="24"/>
        </w:rPr>
        <w:t>1</w:t>
      </w:r>
      <w:r w:rsidRPr="007B3E54">
        <w:rPr>
          <w:rFonts w:ascii="Arial" w:hAnsi="Arial" w:cs="Arial"/>
          <w:sz w:val="24"/>
          <w:szCs w:val="24"/>
        </w:rPr>
        <w:t xml:space="preserve"> pkt.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2 ustawy </w:t>
      </w:r>
      <w:proofErr w:type="spellStart"/>
      <w:r w:rsidRPr="007B3E54">
        <w:rPr>
          <w:rFonts w:ascii="Arial" w:hAnsi="Arial" w:cs="Arial"/>
          <w:sz w:val="24"/>
          <w:szCs w:val="24"/>
        </w:rPr>
        <w:t>pzp</w:t>
      </w:r>
      <w:proofErr w:type="spellEnd"/>
      <w:r w:rsidRPr="007B3E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45A66">
        <w:rPr>
          <w:rFonts w:ascii="Arial" w:hAnsi="Arial" w:cs="Arial"/>
          <w:b/>
          <w:sz w:val="24"/>
          <w:szCs w:val="24"/>
        </w:rPr>
        <w:t>(Zał. nr 4 do SIWZ)</w:t>
      </w:r>
      <w:r>
        <w:rPr>
          <w:rFonts w:ascii="Arial" w:hAnsi="Arial" w:cs="Arial"/>
          <w:sz w:val="24"/>
          <w:szCs w:val="24"/>
        </w:rPr>
        <w:t>,</w:t>
      </w:r>
    </w:p>
    <w:p w:rsidR="00AF7FF3" w:rsidRDefault="00AF7FF3" w:rsidP="00AF7FF3">
      <w:pPr>
        <w:rPr>
          <w:rFonts w:ascii="Arial" w:hAnsi="Arial" w:cs="Arial"/>
          <w:b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4) wykaz wykonanych w okresie ostatnich 3 lat przed upływem terminu składania ofert, 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jeżeli okres prowadzenia działalności jest krótszy </w:t>
      </w:r>
      <w:r>
        <w:rPr>
          <w:rFonts w:ascii="Arial" w:hAnsi="Arial" w:cs="Arial"/>
          <w:sz w:val="24"/>
          <w:szCs w:val="24"/>
        </w:rPr>
        <w:t>-</w:t>
      </w:r>
      <w:r w:rsidRPr="007B3E54">
        <w:rPr>
          <w:rFonts w:ascii="Arial" w:hAnsi="Arial" w:cs="Arial"/>
          <w:sz w:val="24"/>
          <w:szCs w:val="24"/>
        </w:rPr>
        <w:t xml:space="preserve"> w tym okresie dostaw wraz z podaniem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ich rodzaju i wartości, daty i miejsca wykonania oraz załączeniem dokumentów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potwierdzających, że dostawy te zostały wykonane należycie </w:t>
      </w:r>
      <w:r w:rsidRPr="00345A66">
        <w:rPr>
          <w:rFonts w:ascii="Arial" w:hAnsi="Arial" w:cs="Arial"/>
          <w:b/>
          <w:sz w:val="24"/>
          <w:szCs w:val="24"/>
        </w:rPr>
        <w:t>(zał. Nr 6 do SIWZ)</w:t>
      </w:r>
      <w:r>
        <w:rPr>
          <w:rFonts w:ascii="Arial" w:hAnsi="Arial" w:cs="Arial"/>
          <w:sz w:val="24"/>
          <w:szCs w:val="24"/>
        </w:rPr>
        <w:t>.</w:t>
      </w:r>
    </w:p>
    <w:p w:rsidR="00AF7FF3" w:rsidRPr="00345A66" w:rsidRDefault="00AF7FF3" w:rsidP="00AF7FF3">
      <w:pPr>
        <w:rPr>
          <w:rFonts w:ascii="Arial" w:hAnsi="Arial" w:cs="Arial"/>
          <w:b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lastRenderedPageBreak/>
        <w:t>9.2.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 przypadku podmiotów wspólnie ubiegających się o udzielenie zamówienia każdy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 członków konsorcjum jest zobowiązany złożyć oddzielnie dokumenty, o których mowa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 pkt.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2 i 3 niniejszego rozdziału.</w:t>
      </w:r>
    </w:p>
    <w:p w:rsidR="00AF7FF3" w:rsidRPr="00A70085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  <w:r w:rsidRPr="00A70085">
        <w:rPr>
          <w:rFonts w:ascii="Arial" w:hAnsi="Arial" w:cs="Arial"/>
          <w:b/>
          <w:sz w:val="24"/>
          <w:szCs w:val="24"/>
        </w:rPr>
        <w:t>9.3 Dokumenty podmiotów zagranicznych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wykonawca ma siedzibę</w:t>
      </w:r>
      <w:r w:rsidRPr="007B3E54">
        <w:rPr>
          <w:rFonts w:ascii="Arial" w:hAnsi="Arial" w:cs="Arial"/>
          <w:sz w:val="24"/>
          <w:szCs w:val="24"/>
        </w:rPr>
        <w:t xml:space="preserve"> lub miejsce zamieszkania poza terytorium Rzeczypospolitej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Polskiej, przedkłada dokumenty potwierdzające, że nie otwarto jego likwidacji ani nie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ogłoszono upadłości - wystawiony nie wcześniej niż 6 miesięcy przed upływem terminu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składania ofert.</w:t>
      </w:r>
    </w:p>
    <w:p w:rsidR="00AF7FF3" w:rsidRDefault="00AF7FF3" w:rsidP="00AF7FF3">
      <w:pPr>
        <w:rPr>
          <w:rFonts w:ascii="Arial" w:hAnsi="Arial" w:cs="Arial"/>
          <w:sz w:val="24"/>
          <w:szCs w:val="24"/>
        </w:rPr>
      </w:pPr>
    </w:p>
    <w:p w:rsidR="00AF7FF3" w:rsidRPr="00A70085" w:rsidRDefault="00AF7FF3" w:rsidP="00AF7FF3">
      <w:pPr>
        <w:rPr>
          <w:rFonts w:ascii="Arial" w:hAnsi="Arial" w:cs="Arial"/>
          <w:b/>
          <w:sz w:val="24"/>
          <w:szCs w:val="24"/>
        </w:rPr>
      </w:pPr>
      <w:r w:rsidRPr="00A70085">
        <w:rPr>
          <w:rFonts w:ascii="Arial" w:hAnsi="Arial" w:cs="Arial"/>
          <w:b/>
          <w:sz w:val="24"/>
          <w:szCs w:val="24"/>
        </w:rPr>
        <w:t>9.4 Warunki stawiane wobec przedmiotu zamówienia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 xml:space="preserve">W celu potwierdzenia, że produkty dostarczone przez </w:t>
      </w:r>
      <w:r>
        <w:rPr>
          <w:rFonts w:ascii="Arial" w:hAnsi="Arial" w:cs="Arial"/>
          <w:sz w:val="24"/>
          <w:szCs w:val="24"/>
        </w:rPr>
        <w:t>wykonawcę</w:t>
      </w:r>
      <w:r w:rsidRPr="007B3E54">
        <w:rPr>
          <w:rFonts w:ascii="Arial" w:hAnsi="Arial" w:cs="Arial"/>
          <w:sz w:val="24"/>
          <w:szCs w:val="24"/>
        </w:rPr>
        <w:t xml:space="preserve"> posiadają zaświadczenia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podmiotu uprawnionego do kontroli jakości potwierdzającego, że dostarczane produkty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odpowiadają określonym normom lub specyf</w:t>
      </w:r>
      <w:r>
        <w:rPr>
          <w:rFonts w:ascii="Arial" w:hAnsi="Arial" w:cs="Arial"/>
          <w:sz w:val="24"/>
          <w:szCs w:val="24"/>
        </w:rPr>
        <w:t>i</w:t>
      </w:r>
      <w:r w:rsidRPr="007B3E54">
        <w:rPr>
          <w:rFonts w:ascii="Arial" w:hAnsi="Arial" w:cs="Arial"/>
          <w:sz w:val="24"/>
          <w:szCs w:val="24"/>
        </w:rPr>
        <w:t>kacjom technicznym wykonawca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jest zobowiązany dostarczyć </w:t>
      </w:r>
      <w:r>
        <w:rPr>
          <w:rFonts w:ascii="Arial" w:hAnsi="Arial" w:cs="Arial"/>
          <w:sz w:val="24"/>
          <w:szCs w:val="24"/>
        </w:rPr>
        <w:t xml:space="preserve">aktualnie obowiązujące  </w:t>
      </w:r>
      <w:r w:rsidRPr="007B3E54">
        <w:rPr>
          <w:rFonts w:ascii="Arial" w:hAnsi="Arial" w:cs="Arial"/>
          <w:sz w:val="24"/>
          <w:szCs w:val="24"/>
        </w:rPr>
        <w:t xml:space="preserve">certyfikaty CE </w:t>
      </w:r>
      <w:r>
        <w:rPr>
          <w:rFonts w:ascii="Arial" w:hAnsi="Arial" w:cs="Arial"/>
          <w:sz w:val="24"/>
          <w:szCs w:val="24"/>
        </w:rPr>
        <w:t>.</w:t>
      </w:r>
    </w:p>
    <w:p w:rsidR="00AF7FF3" w:rsidRPr="007B3E54" w:rsidRDefault="00AF7FF3" w:rsidP="00AF7FF3">
      <w:pPr>
        <w:rPr>
          <w:rFonts w:ascii="Arial" w:hAnsi="Arial" w:cs="Arial"/>
          <w:sz w:val="24"/>
          <w:szCs w:val="24"/>
        </w:rPr>
      </w:pPr>
    </w:p>
    <w:p w:rsidR="00AF7FF3" w:rsidRPr="00A70085" w:rsidRDefault="00AF7FF3" w:rsidP="00AF7FF3">
      <w:pPr>
        <w:rPr>
          <w:rFonts w:ascii="Arial" w:hAnsi="Arial" w:cs="Arial"/>
          <w:b/>
          <w:sz w:val="24"/>
          <w:szCs w:val="24"/>
        </w:rPr>
      </w:pPr>
      <w:r w:rsidRPr="00A70085">
        <w:rPr>
          <w:rFonts w:ascii="Arial" w:hAnsi="Arial" w:cs="Arial"/>
          <w:b/>
          <w:sz w:val="24"/>
          <w:szCs w:val="24"/>
        </w:rPr>
        <w:t>9.5. Inne dokumenty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Ponadto Wykonawca zobowiązany jest do złożenia: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1)</w:t>
      </w:r>
      <w:r w:rsidRPr="007B3E54">
        <w:rPr>
          <w:rFonts w:ascii="Arial" w:hAnsi="Arial" w:cs="Arial"/>
          <w:sz w:val="24"/>
          <w:szCs w:val="24"/>
        </w:rPr>
        <w:tab/>
        <w:t>formularz</w:t>
      </w:r>
      <w:r>
        <w:rPr>
          <w:rFonts w:ascii="Arial" w:hAnsi="Arial" w:cs="Arial"/>
          <w:sz w:val="24"/>
          <w:szCs w:val="24"/>
        </w:rPr>
        <w:t xml:space="preserve">a ofertowego </w:t>
      </w:r>
      <w:r w:rsidRPr="007B3E54">
        <w:rPr>
          <w:rFonts w:ascii="Arial" w:hAnsi="Arial" w:cs="Arial"/>
          <w:sz w:val="24"/>
          <w:szCs w:val="24"/>
        </w:rPr>
        <w:t xml:space="preserve"> </w:t>
      </w:r>
      <w:r w:rsidRPr="00345A66">
        <w:rPr>
          <w:rFonts w:ascii="Arial" w:hAnsi="Arial" w:cs="Arial"/>
          <w:b/>
          <w:sz w:val="24"/>
          <w:szCs w:val="24"/>
        </w:rPr>
        <w:t>(Zał. nr 1 do S</w:t>
      </w:r>
      <w:r>
        <w:rPr>
          <w:rFonts w:ascii="Arial" w:hAnsi="Arial" w:cs="Arial"/>
          <w:b/>
          <w:sz w:val="24"/>
          <w:szCs w:val="24"/>
        </w:rPr>
        <w:t>I</w:t>
      </w:r>
      <w:r w:rsidRPr="00345A66">
        <w:rPr>
          <w:rFonts w:ascii="Arial" w:hAnsi="Arial" w:cs="Arial"/>
          <w:b/>
          <w:sz w:val="24"/>
          <w:szCs w:val="24"/>
        </w:rPr>
        <w:t>WZ)</w:t>
      </w:r>
    </w:p>
    <w:p w:rsidR="00AF7FF3" w:rsidRPr="00345A66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2)</w:t>
      </w:r>
      <w:r w:rsidRPr="007B3E54">
        <w:rPr>
          <w:rFonts w:ascii="Arial" w:hAnsi="Arial" w:cs="Arial"/>
          <w:sz w:val="24"/>
          <w:szCs w:val="24"/>
        </w:rPr>
        <w:tab/>
        <w:t>formularz</w:t>
      </w:r>
      <w:r>
        <w:rPr>
          <w:rFonts w:ascii="Arial" w:hAnsi="Arial" w:cs="Arial"/>
          <w:sz w:val="24"/>
          <w:szCs w:val="24"/>
        </w:rPr>
        <w:t>a ofertowo - cenowego</w:t>
      </w:r>
      <w:r w:rsidRPr="007B3E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(Zał. Nr 7</w:t>
      </w:r>
      <w:r w:rsidRPr="00345A66">
        <w:rPr>
          <w:rFonts w:ascii="Arial" w:hAnsi="Arial" w:cs="Arial"/>
          <w:b/>
          <w:sz w:val="24"/>
          <w:szCs w:val="24"/>
        </w:rPr>
        <w:t xml:space="preserve"> do SIWZ)</w:t>
      </w:r>
    </w:p>
    <w:p w:rsidR="00AF7FF3" w:rsidRPr="007B3E54" w:rsidRDefault="00AF7FF3" w:rsidP="00AF7FF3">
      <w:pPr>
        <w:rPr>
          <w:rFonts w:ascii="Arial" w:hAnsi="Arial" w:cs="Arial"/>
          <w:sz w:val="24"/>
          <w:szCs w:val="24"/>
        </w:rPr>
      </w:pPr>
    </w:p>
    <w:p w:rsidR="00AF7FF3" w:rsidRPr="00345A66" w:rsidRDefault="00AF7FF3" w:rsidP="00AF7FF3">
      <w:pPr>
        <w:rPr>
          <w:rFonts w:ascii="Arial" w:hAnsi="Arial" w:cs="Arial"/>
          <w:b/>
          <w:sz w:val="24"/>
          <w:szCs w:val="24"/>
        </w:rPr>
      </w:pPr>
      <w:r w:rsidRPr="00345A66">
        <w:rPr>
          <w:rFonts w:ascii="Arial" w:hAnsi="Arial" w:cs="Arial"/>
          <w:b/>
          <w:sz w:val="24"/>
          <w:szCs w:val="24"/>
        </w:rPr>
        <w:t>Rozdział 10. Wymagania dotyczące wadium</w:t>
      </w:r>
    </w:p>
    <w:p w:rsidR="00AF7FF3" w:rsidRPr="007B3E54" w:rsidRDefault="00AF7FF3" w:rsidP="00AF7FF3">
      <w:pPr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Zamawiający nie wymaga wniesienia wadium.</w:t>
      </w:r>
    </w:p>
    <w:p w:rsidR="00AF7FF3" w:rsidRPr="00345A66" w:rsidRDefault="00AF7FF3" w:rsidP="00AF7FF3">
      <w:pPr>
        <w:rPr>
          <w:rFonts w:ascii="Arial" w:hAnsi="Arial" w:cs="Arial"/>
          <w:b/>
          <w:sz w:val="24"/>
          <w:szCs w:val="24"/>
        </w:rPr>
      </w:pPr>
      <w:r w:rsidRPr="00345A66">
        <w:rPr>
          <w:rFonts w:ascii="Arial" w:hAnsi="Arial" w:cs="Arial"/>
          <w:b/>
          <w:sz w:val="24"/>
          <w:szCs w:val="24"/>
        </w:rPr>
        <w:t>Rozdział 11. Termin związania ofertą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B3E54">
        <w:rPr>
          <w:rFonts w:ascii="Arial" w:hAnsi="Arial" w:cs="Arial"/>
          <w:sz w:val="24"/>
          <w:szCs w:val="24"/>
        </w:rPr>
        <w:t>. Wykonawca składając ofertę pozostaje nią związany przez okres 30 dni. Bieg terminu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związania ofertą rozpoczyna się wraz z dniem wskazanym, jako termin składania ofert.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2. Wykonawca sa</w:t>
      </w:r>
      <w:r>
        <w:rPr>
          <w:rFonts w:ascii="Arial" w:hAnsi="Arial" w:cs="Arial"/>
          <w:sz w:val="24"/>
          <w:szCs w:val="24"/>
        </w:rPr>
        <w:t>modzielnie lub na wniosek Zamawi</w:t>
      </w:r>
      <w:r w:rsidRPr="007B3E54">
        <w:rPr>
          <w:rFonts w:ascii="Arial" w:hAnsi="Arial" w:cs="Arial"/>
          <w:sz w:val="24"/>
          <w:szCs w:val="24"/>
        </w:rPr>
        <w:t>ającego może przedłużyć termin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 xml:space="preserve">związania ofertą, z tym, że Zamawiający może tylko raz, co </w:t>
      </w:r>
      <w:r>
        <w:rPr>
          <w:rFonts w:ascii="Arial" w:hAnsi="Arial" w:cs="Arial"/>
          <w:sz w:val="24"/>
          <w:szCs w:val="24"/>
        </w:rPr>
        <w:t>najmniej</w:t>
      </w:r>
      <w:r w:rsidRPr="007B3E54">
        <w:rPr>
          <w:rFonts w:ascii="Arial" w:hAnsi="Arial" w:cs="Arial"/>
          <w:sz w:val="24"/>
          <w:szCs w:val="24"/>
        </w:rPr>
        <w:t xml:space="preserve"> na 3 dni przed upływem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terminu związania ofertą, zwrócić się do Wykonawców o wyrażenie zgody na przedłużenie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tego terminu o oznaczony okres, nie dłuższy jednak niż 60 dni.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3. Wniesienie środków ochrony prawnej po upływie terminu składania ofert zawiesza bieg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terminu związania ofertą do czasu ich rozstrzygnięcia.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  <w:r w:rsidRPr="007C1BC6">
        <w:rPr>
          <w:rFonts w:ascii="Arial" w:hAnsi="Arial" w:cs="Arial"/>
          <w:b/>
          <w:sz w:val="24"/>
          <w:szCs w:val="24"/>
        </w:rPr>
        <w:t>Rozdział 12. Informacje o sposobie porozumiewania się Zamawiającego z Wykonawcami oraz przekazywania oświadczeń i dokumentów, a także wskazanie osoby uprawnionej do porozumiewania się z Wykonawcami</w:t>
      </w:r>
    </w:p>
    <w:p w:rsidR="00AF7FF3" w:rsidRPr="007C1BC6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 xml:space="preserve">1. Treść </w:t>
      </w:r>
      <w:r>
        <w:rPr>
          <w:rFonts w:ascii="Arial" w:hAnsi="Arial" w:cs="Arial"/>
          <w:sz w:val="24"/>
          <w:szCs w:val="24"/>
        </w:rPr>
        <w:t>SIWZ</w:t>
      </w:r>
      <w:r w:rsidRPr="007B3E54">
        <w:rPr>
          <w:rFonts w:ascii="Arial" w:hAnsi="Arial" w:cs="Arial"/>
          <w:sz w:val="24"/>
          <w:szCs w:val="24"/>
        </w:rPr>
        <w:t xml:space="preserve"> wraz z załącznikami jest dostępna na stronie internetowej zamawiającego pod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adresem</w:t>
      </w:r>
      <w:r>
        <w:rPr>
          <w:rFonts w:ascii="Arial" w:hAnsi="Arial" w:cs="Arial"/>
          <w:sz w:val="24"/>
          <w:szCs w:val="24"/>
        </w:rPr>
        <w:t>:</w:t>
      </w:r>
      <w:r w:rsidRPr="007B3E54">
        <w:rPr>
          <w:rFonts w:ascii="Arial" w:hAnsi="Arial" w:cs="Arial"/>
          <w:sz w:val="24"/>
          <w:szCs w:val="24"/>
        </w:rPr>
        <w:t xml:space="preserve"> www.</w:t>
      </w:r>
      <w:r>
        <w:rPr>
          <w:rFonts w:ascii="Arial" w:hAnsi="Arial" w:cs="Arial"/>
          <w:sz w:val="24"/>
          <w:szCs w:val="24"/>
        </w:rPr>
        <w:t>zloczew.pl</w:t>
      </w:r>
      <w:r w:rsidRPr="007B3E54">
        <w:rPr>
          <w:rFonts w:ascii="Arial" w:hAnsi="Arial" w:cs="Arial"/>
          <w:sz w:val="24"/>
          <w:szCs w:val="24"/>
        </w:rPr>
        <w:t xml:space="preserve">, w siedzibie zamawiającego: </w:t>
      </w:r>
      <w:r>
        <w:rPr>
          <w:rFonts w:ascii="Arial" w:hAnsi="Arial" w:cs="Arial"/>
          <w:sz w:val="24"/>
          <w:szCs w:val="24"/>
        </w:rPr>
        <w:t>Zespół Ekonomiczno – Administracyjny Szkół w Złoczewie, ul. Burzenińska 4/6, 98-270 Złoczew.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2. Przyjętą przez zamawiającego formą porozumiewania się z wykonawcami oraz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przekazywania oświadczeń, wniosków, zawiadomień, wezwań oraz informacji przez strony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jest forma pisemna lub faksowa.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3. Jeżeli oświadczenia, wnioski, zawiadomienia, informacje oraz wezwania przekazywane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są za pomocą faksu każda ze stron na żądanie drugiej niezwłocznie potwierdza fakt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ich otrzymania (zgodnie z art. 27 ust</w:t>
      </w:r>
      <w:r>
        <w:rPr>
          <w:rFonts w:ascii="Arial" w:hAnsi="Arial" w:cs="Arial"/>
          <w:sz w:val="24"/>
          <w:szCs w:val="24"/>
        </w:rPr>
        <w:t>awy Prawo zamówień publicznych).</w:t>
      </w:r>
      <w:r w:rsidRPr="007B3E54">
        <w:rPr>
          <w:rFonts w:ascii="Arial" w:hAnsi="Arial" w:cs="Arial"/>
          <w:sz w:val="24"/>
          <w:szCs w:val="24"/>
        </w:rPr>
        <w:t xml:space="preserve"> Potwierdzenie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otrzymania może być dokonane również faksem (z jednoczesnym zachowaniem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potwierdzenia nadania faksu).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4. Przekazane za pomocą faksu informacje, o których mowa wyżej uważa się za złożone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 terminie, jeżeli ich treść dotarła do adresata przed up</w:t>
      </w:r>
      <w:r>
        <w:rPr>
          <w:rFonts w:ascii="Arial" w:hAnsi="Arial" w:cs="Arial"/>
          <w:sz w:val="24"/>
          <w:szCs w:val="24"/>
        </w:rPr>
        <w:t>ł</w:t>
      </w:r>
      <w:r w:rsidRPr="007B3E54">
        <w:rPr>
          <w:rFonts w:ascii="Arial" w:hAnsi="Arial" w:cs="Arial"/>
          <w:sz w:val="24"/>
          <w:szCs w:val="24"/>
        </w:rPr>
        <w:t>ywem wyznaczonego terminu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i zosta</w:t>
      </w:r>
      <w:r>
        <w:rPr>
          <w:rFonts w:ascii="Arial" w:hAnsi="Arial" w:cs="Arial"/>
          <w:sz w:val="24"/>
          <w:szCs w:val="24"/>
        </w:rPr>
        <w:t>ł</w:t>
      </w:r>
      <w:r w:rsidRPr="007B3E54">
        <w:rPr>
          <w:rFonts w:ascii="Arial" w:hAnsi="Arial" w:cs="Arial"/>
          <w:sz w:val="24"/>
          <w:szCs w:val="24"/>
        </w:rPr>
        <w:t>a niezwłocznie potwierdzona.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7B3E54">
        <w:rPr>
          <w:rFonts w:ascii="Arial" w:hAnsi="Arial" w:cs="Arial"/>
          <w:sz w:val="24"/>
          <w:szCs w:val="24"/>
        </w:rPr>
        <w:t>Uzupełnienia dokumentów lub oświadczeń dokonywane na skutek wezwania w trybie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art. 26 ust. 3 ustawy Prawo zamówień publicznych, wyjaśnienia wykonawców dotyczące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treści oferty w tym dotyczące ceny ofertowej, dla swej skuteczności powinny zostać złożone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 formie pisemnej przed upływem terminów określonych przez Zamawiającego.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7B3E54">
        <w:rPr>
          <w:rFonts w:ascii="Arial" w:hAnsi="Arial" w:cs="Arial"/>
          <w:sz w:val="24"/>
          <w:szCs w:val="24"/>
        </w:rPr>
        <w:t>Zamawiający jednocześnie przekazuje treść zapytań wraz z wyjaśnieniami wszystkim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wykonawcom, którym przekazał SIWZ, bez ujawniania źródła zapytania oraz </w:t>
      </w:r>
      <w:r>
        <w:rPr>
          <w:rFonts w:ascii="Arial" w:hAnsi="Arial" w:cs="Arial"/>
          <w:sz w:val="24"/>
          <w:szCs w:val="24"/>
        </w:rPr>
        <w:t xml:space="preserve">zamieszcza </w:t>
      </w:r>
      <w:r w:rsidRPr="007B3E54">
        <w:rPr>
          <w:rFonts w:ascii="Arial" w:hAnsi="Arial" w:cs="Arial"/>
          <w:sz w:val="24"/>
          <w:szCs w:val="24"/>
        </w:rPr>
        <w:t>na stronie internetowej, na której udostępniona jest SIW</w:t>
      </w:r>
      <w:r>
        <w:rPr>
          <w:rFonts w:ascii="Arial" w:hAnsi="Arial" w:cs="Arial"/>
          <w:sz w:val="24"/>
          <w:szCs w:val="24"/>
        </w:rPr>
        <w:t>Z.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7B3E54">
        <w:rPr>
          <w:rFonts w:ascii="Arial" w:hAnsi="Arial" w:cs="Arial"/>
          <w:sz w:val="24"/>
          <w:szCs w:val="24"/>
        </w:rPr>
        <w:t xml:space="preserve"> Osobą do kontaktu w sprawie przetargu jest Pani </w:t>
      </w:r>
      <w:r>
        <w:rPr>
          <w:rFonts w:ascii="Arial" w:hAnsi="Arial" w:cs="Arial"/>
          <w:sz w:val="24"/>
          <w:szCs w:val="24"/>
        </w:rPr>
        <w:t>Janina Kapica</w:t>
      </w:r>
      <w:r w:rsidRPr="007B3E54">
        <w:rPr>
          <w:rFonts w:ascii="Arial" w:hAnsi="Arial" w:cs="Arial"/>
          <w:sz w:val="24"/>
          <w:szCs w:val="24"/>
        </w:rPr>
        <w:t xml:space="preserve">, tel. </w:t>
      </w:r>
      <w:r>
        <w:rPr>
          <w:rFonts w:ascii="Arial" w:hAnsi="Arial" w:cs="Arial"/>
          <w:sz w:val="24"/>
          <w:szCs w:val="24"/>
        </w:rPr>
        <w:t>43 820-22-30, fax. 43 820-23-30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  <w:r w:rsidRPr="009B57A4">
        <w:rPr>
          <w:rFonts w:ascii="Arial" w:hAnsi="Arial" w:cs="Arial"/>
          <w:b/>
          <w:sz w:val="24"/>
          <w:szCs w:val="24"/>
        </w:rPr>
        <w:t xml:space="preserve">Rozdział 13. Opis sposobu przygotowania ofert </w:t>
      </w:r>
    </w:p>
    <w:p w:rsidR="00AF7FF3" w:rsidRPr="009B57A4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13.1.</w:t>
      </w:r>
      <w:r w:rsidRPr="007B3E54">
        <w:rPr>
          <w:rFonts w:ascii="Arial" w:hAnsi="Arial" w:cs="Arial"/>
          <w:sz w:val="24"/>
          <w:szCs w:val="24"/>
        </w:rPr>
        <w:tab/>
        <w:t>Każdy wykonawca</w:t>
      </w:r>
      <w:r>
        <w:rPr>
          <w:rFonts w:ascii="Arial" w:hAnsi="Arial" w:cs="Arial"/>
          <w:sz w:val="24"/>
          <w:szCs w:val="24"/>
        </w:rPr>
        <w:t xml:space="preserve"> może złożyć ofertę na dowolną część zamówienia.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lastRenderedPageBreak/>
        <w:t>13.2.</w:t>
      </w:r>
      <w:r w:rsidRPr="007B3E54">
        <w:rPr>
          <w:rFonts w:ascii="Arial" w:hAnsi="Arial" w:cs="Arial"/>
          <w:sz w:val="24"/>
          <w:szCs w:val="24"/>
        </w:rPr>
        <w:tab/>
        <w:t>Oferta wraz z załącznikami stanowiącymi jej integralną część musi być sporządzona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 języku polskim, w formie pisemnej, trwałą techniką pisarską, pismem czytelnym,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na formularzu oferty zgodnym z treścią formularza przekazanego w materiałach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przetargowych.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13.3.</w:t>
      </w:r>
      <w:r w:rsidRPr="007B3E54">
        <w:rPr>
          <w:rFonts w:ascii="Arial" w:hAnsi="Arial" w:cs="Arial"/>
          <w:sz w:val="24"/>
          <w:szCs w:val="24"/>
        </w:rPr>
        <w:tab/>
        <w:t>Wszelkie inne d</w:t>
      </w:r>
      <w:r>
        <w:rPr>
          <w:rFonts w:ascii="Arial" w:hAnsi="Arial" w:cs="Arial"/>
          <w:sz w:val="24"/>
          <w:szCs w:val="24"/>
        </w:rPr>
        <w:t>o</w:t>
      </w:r>
      <w:r w:rsidRPr="007B3E54">
        <w:rPr>
          <w:rFonts w:ascii="Arial" w:hAnsi="Arial" w:cs="Arial"/>
          <w:sz w:val="24"/>
          <w:szCs w:val="24"/>
        </w:rPr>
        <w:t>kumenty (potwierdzające spełnianie warunków udziału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w postępowaniu, stanowiące załączniki do oferty), sporządzone w językach obcych muszą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być składane wraz z tłumaczeniem na język polski.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13.4.</w:t>
      </w:r>
      <w:r w:rsidRPr="007B3E54">
        <w:rPr>
          <w:rFonts w:ascii="Arial" w:hAnsi="Arial" w:cs="Arial"/>
          <w:sz w:val="24"/>
          <w:szCs w:val="24"/>
        </w:rPr>
        <w:tab/>
        <w:t>Zamawiający nie dopuszcza złożenia oferty w postaci elektronicznej lub za pomocą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faksu.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13.5.</w:t>
      </w:r>
      <w:r w:rsidRPr="007B3E54">
        <w:rPr>
          <w:rFonts w:ascii="Arial" w:hAnsi="Arial" w:cs="Arial"/>
          <w:sz w:val="24"/>
          <w:szCs w:val="24"/>
        </w:rPr>
        <w:tab/>
        <w:t>Oferta oraz wszystkie dokumenty i oświadczenia wymagane w S</w:t>
      </w:r>
      <w:r>
        <w:rPr>
          <w:rFonts w:ascii="Arial" w:hAnsi="Arial" w:cs="Arial"/>
          <w:sz w:val="24"/>
          <w:szCs w:val="24"/>
        </w:rPr>
        <w:t>I</w:t>
      </w:r>
      <w:r w:rsidRPr="007B3E54">
        <w:rPr>
          <w:rFonts w:ascii="Arial" w:hAnsi="Arial" w:cs="Arial"/>
          <w:sz w:val="24"/>
          <w:szCs w:val="24"/>
        </w:rPr>
        <w:t>WZ muszą być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podpisane przez wykonawcę lub osobę (osoby jeżeli do reprezentowania Wykonawcy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upoważnione są dwie lub więcej </w:t>
      </w:r>
      <w:r>
        <w:rPr>
          <w:rFonts w:ascii="Arial" w:hAnsi="Arial" w:cs="Arial"/>
          <w:sz w:val="24"/>
          <w:szCs w:val="24"/>
        </w:rPr>
        <w:t>osób</w:t>
      </w:r>
      <w:r w:rsidRPr="007B3E54">
        <w:rPr>
          <w:rFonts w:ascii="Arial" w:hAnsi="Arial" w:cs="Arial"/>
          <w:sz w:val="24"/>
          <w:szCs w:val="24"/>
        </w:rPr>
        <w:t>) upełnomocnione do reprezentowania Wykonawcy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i zaciągania w jego imieniu zobowiązań, zgodnie z treścią dokumentu określającego status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prawny Wykonawcy lub treścią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załączonego do oferty pełnomocnictwa.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13.6.</w:t>
      </w:r>
      <w:r w:rsidRPr="007B3E54">
        <w:rPr>
          <w:rFonts w:ascii="Arial" w:hAnsi="Arial" w:cs="Arial"/>
          <w:sz w:val="24"/>
          <w:szCs w:val="24"/>
        </w:rPr>
        <w:tab/>
        <w:t>Pełnomocnictwo osób podpisujących ofertę do reprezentowania wykonawcy oraz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zaciągania w jego imieniu zobowiązań musi bezpośrednio wynikać z dokumentów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dołączonych do oferty.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13.7.</w:t>
      </w:r>
      <w:r w:rsidRPr="007B3E54">
        <w:rPr>
          <w:rFonts w:ascii="Arial" w:hAnsi="Arial" w:cs="Arial"/>
          <w:sz w:val="24"/>
          <w:szCs w:val="24"/>
        </w:rPr>
        <w:tab/>
        <w:t>Wzory dokumentów dołączonych do niniejszej SIWZ powinny zostać wypełnione przez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Wykonawcę i dołączone do oferty bądź też przygotowane przez wykonawcę w formie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zgodnej z niniejszą S</w:t>
      </w:r>
      <w:r>
        <w:rPr>
          <w:rFonts w:ascii="Arial" w:hAnsi="Arial" w:cs="Arial"/>
          <w:sz w:val="24"/>
          <w:szCs w:val="24"/>
        </w:rPr>
        <w:t>I</w:t>
      </w:r>
      <w:r w:rsidRPr="007B3E54">
        <w:rPr>
          <w:rFonts w:ascii="Arial" w:hAnsi="Arial" w:cs="Arial"/>
          <w:sz w:val="24"/>
          <w:szCs w:val="24"/>
        </w:rPr>
        <w:t>WZ.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13.8.</w:t>
      </w:r>
      <w:r w:rsidRPr="007B3E54">
        <w:rPr>
          <w:rFonts w:ascii="Arial" w:hAnsi="Arial" w:cs="Arial"/>
          <w:sz w:val="24"/>
          <w:szCs w:val="24"/>
        </w:rPr>
        <w:tab/>
        <w:t>We wszystkich przypadkach, gdzie jest mowa o pieczątkach, zamawiający dopuszcza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złożenie czytelnego zapisu o treści pieczęci, zawier</w:t>
      </w:r>
      <w:r>
        <w:rPr>
          <w:rFonts w:ascii="Arial" w:hAnsi="Arial" w:cs="Arial"/>
          <w:sz w:val="24"/>
          <w:szCs w:val="24"/>
        </w:rPr>
        <w:t>a</w:t>
      </w:r>
      <w:r w:rsidRPr="007B3E54">
        <w:rPr>
          <w:rFonts w:ascii="Arial" w:hAnsi="Arial" w:cs="Arial"/>
          <w:sz w:val="24"/>
          <w:szCs w:val="24"/>
        </w:rPr>
        <w:t>jącego co najmniej oznaczenie nazwy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i adresu wykonawcy.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13.9.</w:t>
      </w:r>
      <w:r w:rsidRPr="007B3E54">
        <w:rPr>
          <w:rFonts w:ascii="Arial" w:hAnsi="Arial" w:cs="Arial"/>
          <w:sz w:val="24"/>
          <w:szCs w:val="24"/>
        </w:rPr>
        <w:tab/>
        <w:t>Wykonawca ponosi wszelkie koszty związane z przygotowaniem i złożeniem oferty.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13.10.</w:t>
      </w:r>
      <w:r w:rsidRPr="007B3E54">
        <w:rPr>
          <w:rFonts w:ascii="Arial" w:hAnsi="Arial" w:cs="Arial"/>
          <w:sz w:val="24"/>
          <w:szCs w:val="24"/>
        </w:rPr>
        <w:tab/>
        <w:t>Stosowne wypełnienia miejsc wykropkowanych we wzorach dokumentów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stanowiących załączniki do niniejszej SIWZ i wchodzących następnie w skład oferty mogą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być dokonane komputerowo, maszynowo lub ręcznie.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lastRenderedPageBreak/>
        <w:t>13.11.</w:t>
      </w:r>
      <w:r w:rsidRPr="007B3E54">
        <w:rPr>
          <w:rFonts w:ascii="Arial" w:hAnsi="Arial" w:cs="Arial"/>
          <w:sz w:val="24"/>
          <w:szCs w:val="24"/>
        </w:rPr>
        <w:tab/>
        <w:t>Dokumenty przygotowywane samodzielnie przez wykonawcę na podstawie wzorów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stanowiących załączniki do niniejszej S</w:t>
      </w:r>
      <w:r>
        <w:rPr>
          <w:rFonts w:ascii="Arial" w:hAnsi="Arial" w:cs="Arial"/>
          <w:sz w:val="24"/>
          <w:szCs w:val="24"/>
        </w:rPr>
        <w:t>I</w:t>
      </w:r>
      <w:r w:rsidRPr="007B3E54">
        <w:rPr>
          <w:rFonts w:ascii="Arial" w:hAnsi="Arial" w:cs="Arial"/>
          <w:sz w:val="24"/>
          <w:szCs w:val="24"/>
        </w:rPr>
        <w:t>WZ muszą mieć formę wydruku komputerowego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lub maszynopisu.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13.12.</w:t>
      </w:r>
      <w:r w:rsidRPr="007B3E54">
        <w:rPr>
          <w:rFonts w:ascii="Arial" w:hAnsi="Arial" w:cs="Arial"/>
          <w:sz w:val="24"/>
          <w:szCs w:val="24"/>
        </w:rPr>
        <w:tab/>
        <w:t>Zaleca się, aby oferta była złożona w formie uniemożliwiającej jej przypadkowe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zdekompletowanie</w:t>
      </w:r>
      <w:r>
        <w:rPr>
          <w:rFonts w:ascii="Arial" w:hAnsi="Arial" w:cs="Arial"/>
          <w:sz w:val="24"/>
          <w:szCs w:val="24"/>
        </w:rPr>
        <w:t xml:space="preserve"> - </w:t>
      </w:r>
      <w:r w:rsidRPr="007B3E54">
        <w:rPr>
          <w:rFonts w:ascii="Arial" w:hAnsi="Arial" w:cs="Arial"/>
          <w:sz w:val="24"/>
          <w:szCs w:val="24"/>
        </w:rPr>
        <w:t xml:space="preserve"> arkusze (</w:t>
      </w:r>
      <w:r>
        <w:rPr>
          <w:rFonts w:ascii="Arial" w:hAnsi="Arial" w:cs="Arial"/>
          <w:sz w:val="24"/>
          <w:szCs w:val="24"/>
        </w:rPr>
        <w:t xml:space="preserve">kartki) oferty mogą być zszyte, </w:t>
      </w:r>
      <w:proofErr w:type="spellStart"/>
      <w:r w:rsidRPr="007B3E54">
        <w:rPr>
          <w:rFonts w:ascii="Arial" w:hAnsi="Arial" w:cs="Arial"/>
          <w:sz w:val="24"/>
          <w:szCs w:val="24"/>
        </w:rPr>
        <w:t>zbindowane</w:t>
      </w:r>
      <w:proofErr w:type="spellEnd"/>
      <w:r w:rsidRPr="007B3E54">
        <w:rPr>
          <w:rFonts w:ascii="Arial" w:hAnsi="Arial" w:cs="Arial"/>
          <w:sz w:val="24"/>
          <w:szCs w:val="24"/>
        </w:rPr>
        <w:t xml:space="preserve"> lub trwale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połączone w jedną całość inną techniką.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13.13.</w:t>
      </w:r>
      <w:r w:rsidRPr="007B3E54">
        <w:rPr>
          <w:rFonts w:ascii="Arial" w:hAnsi="Arial" w:cs="Arial"/>
          <w:sz w:val="24"/>
          <w:szCs w:val="24"/>
        </w:rPr>
        <w:tab/>
        <w:t>Zaleca się, aby wszystkie zapisane strony oferty by</w:t>
      </w:r>
      <w:r>
        <w:rPr>
          <w:rFonts w:ascii="Arial" w:hAnsi="Arial" w:cs="Arial"/>
          <w:sz w:val="24"/>
          <w:szCs w:val="24"/>
        </w:rPr>
        <w:t>ł</w:t>
      </w:r>
      <w:r w:rsidRPr="007B3E54">
        <w:rPr>
          <w:rFonts w:ascii="Arial" w:hAnsi="Arial" w:cs="Arial"/>
          <w:sz w:val="24"/>
          <w:szCs w:val="24"/>
        </w:rPr>
        <w:t>y ponumerowane.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13.14.</w:t>
      </w:r>
      <w:r w:rsidRPr="007B3E54">
        <w:rPr>
          <w:rFonts w:ascii="Arial" w:hAnsi="Arial" w:cs="Arial"/>
          <w:sz w:val="24"/>
          <w:szCs w:val="24"/>
        </w:rPr>
        <w:tab/>
        <w:t>Wszelkie miejsca w ofercie, w których wykonawca naniósł poprawki lub zmiany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wpisywanej przez siebie treści (czyli wyłącznie w miejscach, w których jest to dopuszczone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przez zamawiającego) muszą być parafowane przez osobę (osoby) podpisującą (podpisujące)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ofertę.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13.15.</w:t>
      </w:r>
      <w:r w:rsidRPr="007B3E54">
        <w:rPr>
          <w:rFonts w:ascii="Arial" w:hAnsi="Arial" w:cs="Arial"/>
          <w:sz w:val="24"/>
          <w:szCs w:val="24"/>
        </w:rPr>
        <w:tab/>
        <w:t>Wymagane dokumenty stanowiące załączniki do oferty - składane w celu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potwierdzenia spełnienia warunków udziału w postępowaniu lub w celu potwierdzenia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spełnianie przez oferowane dostawy wymagań określonych przez zamawiającego -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wykonawca przedkłada w formie oryginału lub kserokopii poświadczonej przez upoważnioną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osobę (osoby) z użyciem zwrotu „za zgodność z oryginałem”. Zgodność z oryginałem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wszystkich zapisanych stron kopii dokumentów wchodzących w skład oferty musi być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potwierdzona przez osobę (lub osoby, jeżeli do reprezentowania Wykonawcy upoważnione są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dwie lub więcej osób) podpisującą (podpisujące) ofertę zgodnie z treścią dokumentu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określającego status prawny Wykonawcy lub treścią załączonego do oferty pełnomocnictwa.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W przypadku, gdy dokument przedstawiony w formie kserokopii jest dla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nieczytelny lub budzi wątpliwości co do jego prawdziwości, zamawiający wezwie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wykonawcę do przedłożenia jego oryginału lub poświadczonej notarialnie kopii.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13.16.</w:t>
      </w:r>
      <w:r w:rsidRPr="007B3E54">
        <w:rPr>
          <w:rFonts w:ascii="Arial" w:hAnsi="Arial" w:cs="Arial"/>
          <w:sz w:val="24"/>
          <w:szCs w:val="24"/>
        </w:rPr>
        <w:tab/>
        <w:t>W przypadku wykonawców wspólnie ubiegających się o udzielenie zamówienia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oraz w przypadku podmiotów, o których mowa w </w:t>
      </w:r>
      <w:r>
        <w:rPr>
          <w:rFonts w:ascii="Arial" w:hAnsi="Arial" w:cs="Arial"/>
          <w:sz w:val="24"/>
          <w:szCs w:val="24"/>
        </w:rPr>
        <w:t>§</w:t>
      </w:r>
      <w:r w:rsidRPr="007B3E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7B3E54">
        <w:rPr>
          <w:rFonts w:ascii="Arial" w:hAnsi="Arial" w:cs="Arial"/>
          <w:sz w:val="24"/>
          <w:szCs w:val="24"/>
        </w:rPr>
        <w:t xml:space="preserve"> ust. 2 i 3 Rozporządzenia Prezesa Rady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Ministrów z dnia 30.12.2009 r. w sprawie rodzajów dokumentów, jakich może żądać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zamawiający od wykonawcy, oraz form, w jakich </w:t>
      </w:r>
      <w:r>
        <w:rPr>
          <w:rFonts w:ascii="Arial" w:hAnsi="Arial" w:cs="Arial"/>
          <w:sz w:val="24"/>
          <w:szCs w:val="24"/>
        </w:rPr>
        <w:t>t</w:t>
      </w:r>
      <w:r w:rsidRPr="007B3E54">
        <w:rPr>
          <w:rFonts w:ascii="Arial" w:hAnsi="Arial" w:cs="Arial"/>
          <w:sz w:val="24"/>
          <w:szCs w:val="24"/>
        </w:rPr>
        <w:t>e dokumenty mogą być składane (Dz. U.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 2009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r. Nr 226, poz. 1817), kopie dokumentów dotyczących odpowiednio wykonawcy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lub tych podmiotów powinny być poświadczane „za zgodność z oryginałem” przez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wykonawcę lub te podmioty.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13.17.</w:t>
      </w:r>
      <w:r w:rsidRPr="007B3E54">
        <w:rPr>
          <w:rFonts w:ascii="Arial" w:hAnsi="Arial" w:cs="Arial"/>
          <w:sz w:val="24"/>
          <w:szCs w:val="24"/>
        </w:rPr>
        <w:tab/>
        <w:t>Wykonawcy mogą wspólnie ubiegać się o udzielenie zamówienia. Wykonawcy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wspólnie ubiegający się o udzielenie zamówienia nazywani są Partnerami.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13.17.1. </w:t>
      </w:r>
      <w:r w:rsidRPr="007B3E54">
        <w:rPr>
          <w:rFonts w:ascii="Arial" w:hAnsi="Arial" w:cs="Arial"/>
          <w:sz w:val="24"/>
          <w:szCs w:val="24"/>
        </w:rPr>
        <w:t>Dopuszcza się złożenie oferty wspólnej zgodnie z trybem art. 23 ustawy Prawo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zamówień publicznych. Nazwy wykonawców wspólnie ubiegających się o udzielenie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zamówienia muszą zostać wskazane w ofercie.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13.17.2. </w:t>
      </w:r>
      <w:r w:rsidRPr="007B3E54">
        <w:rPr>
          <w:rFonts w:ascii="Arial" w:hAnsi="Arial" w:cs="Arial"/>
          <w:sz w:val="24"/>
          <w:szCs w:val="24"/>
        </w:rPr>
        <w:t>Przy złożeniu oferty wspólnej (np. konsorcjum) wykonawcy ustanawiają Lidera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do reprezentowania ich w postępowaniu o udzielenie zamówienia albo reprezentowania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 postępowaniu i zawarcia umowy w sprawie zamówienia publicznego. Pisemne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pełnomocnictwo lub pełnomocnictwa winny być dołączone do oferty. Nie złożenie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pełnomocnictwa lub pełnomocnictwo wadliwe podlega uzupełnieniu w trybie art. 26 ust 3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ustawy Prawo zamówień publicznych.</w:t>
      </w:r>
    </w:p>
    <w:p w:rsidR="00AF7FF3" w:rsidRDefault="00AF7FF3" w:rsidP="00AF7FF3">
      <w:pPr>
        <w:rPr>
          <w:rFonts w:ascii="Arial" w:hAnsi="Arial" w:cs="Arial"/>
          <w:sz w:val="24"/>
          <w:szCs w:val="24"/>
        </w:rPr>
      </w:pPr>
    </w:p>
    <w:p w:rsidR="00AF7FF3" w:rsidRPr="00C7392E" w:rsidRDefault="00AF7FF3" w:rsidP="00AF7FF3">
      <w:pPr>
        <w:rPr>
          <w:rFonts w:ascii="Arial" w:hAnsi="Arial" w:cs="Arial"/>
          <w:b/>
          <w:sz w:val="24"/>
          <w:szCs w:val="24"/>
        </w:rPr>
      </w:pPr>
      <w:r w:rsidRPr="00C7392E">
        <w:rPr>
          <w:rFonts w:ascii="Arial" w:hAnsi="Arial" w:cs="Arial"/>
          <w:b/>
          <w:sz w:val="24"/>
          <w:szCs w:val="24"/>
        </w:rPr>
        <w:t>UWAGA: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641BD6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Pełnomocnictwo musi wskazywać </w:t>
      </w:r>
      <w:r>
        <w:rPr>
          <w:rFonts w:ascii="Arial" w:hAnsi="Arial" w:cs="Arial"/>
          <w:sz w:val="24"/>
          <w:szCs w:val="24"/>
        </w:rPr>
        <w:t>Li</w:t>
      </w:r>
      <w:r w:rsidRPr="007B3E54">
        <w:rPr>
          <w:rFonts w:ascii="Arial" w:hAnsi="Arial" w:cs="Arial"/>
          <w:sz w:val="24"/>
          <w:szCs w:val="24"/>
        </w:rPr>
        <w:t>dera (może to być zarówno jeden z wykonawców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wspólnie ubiegających się o udzielenie zamówienia, jak i osoba trzecia).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Każdy z wykonawców wspólnie ubiegających się o udzielenie zamówienia musi udzielić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pełnomocnictwa, w tym samym zakresie. Wykonawcy wspólnie ubiegający się o udzielenie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zamówienia mogą udzielić pełnomocnictwa na jednym dokumencie, wówczas każdy z nich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musi złożyć odpowiednie oświadczenie (podpisują osoby upoważnione do reprezentowania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wykonawcy).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7B3E54">
        <w:rPr>
          <w:rFonts w:ascii="Arial" w:hAnsi="Arial" w:cs="Arial"/>
          <w:sz w:val="24"/>
          <w:szCs w:val="24"/>
        </w:rPr>
        <w:t>Wszelka korespondencja oraz rozliczenia dokonywane będą wyłącznie z Liderem.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7B3E54">
        <w:rPr>
          <w:rFonts w:ascii="Arial" w:hAnsi="Arial" w:cs="Arial"/>
          <w:sz w:val="24"/>
          <w:szCs w:val="24"/>
        </w:rPr>
        <w:t>Wykonawca składający ofertę wspólną, nie może złożyć w jednym postępowaniu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7B3E54">
        <w:rPr>
          <w:rFonts w:ascii="Arial" w:hAnsi="Arial" w:cs="Arial"/>
          <w:sz w:val="24"/>
          <w:szCs w:val="24"/>
        </w:rPr>
        <w:t>udzielenie zamówienia publicznego odrębnej oferty własnej lub drugiej oferty wspólnie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 innymi wykonawcami. Wszystkie oferty złożone przez tego wykonawcę zamawiający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odrzuci.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7B3E54">
        <w:rPr>
          <w:rFonts w:ascii="Arial" w:hAnsi="Arial" w:cs="Arial"/>
          <w:sz w:val="24"/>
          <w:szCs w:val="24"/>
        </w:rPr>
        <w:t>Wykonawcy ubiegający się wspólnie o udzielenie zamówienia publicznego ponoszą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solidarną odpowiedzialność za wykonanie umowy i wniesienie zabezpieczenia należytego</w:t>
      </w:r>
      <w:r>
        <w:rPr>
          <w:rFonts w:ascii="Arial" w:hAnsi="Arial" w:cs="Arial"/>
          <w:sz w:val="24"/>
          <w:szCs w:val="24"/>
        </w:rPr>
        <w:t xml:space="preserve"> wykonania umowy – </w:t>
      </w:r>
      <w:r w:rsidRPr="007B3E54">
        <w:rPr>
          <w:rFonts w:ascii="Arial" w:hAnsi="Arial" w:cs="Arial"/>
          <w:sz w:val="24"/>
          <w:szCs w:val="24"/>
        </w:rPr>
        <w:t>dla Zamawiającego nie są wiążące w tym zakresie wzajemne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uregulowania umowne (np. umowa konsorcjum lub spółki cywilnej) pomiędzy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wykonawcami. Zamawiający może żądać wykonania zamówienia w całości od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któregokolwiek z wykonawców, od kilku lub od wszystkich łącznie, niezależnie od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postanowień u</w:t>
      </w:r>
      <w:r>
        <w:rPr>
          <w:rFonts w:ascii="Arial" w:hAnsi="Arial" w:cs="Arial"/>
          <w:sz w:val="24"/>
          <w:szCs w:val="24"/>
        </w:rPr>
        <w:t>m</w:t>
      </w:r>
      <w:r w:rsidRPr="007B3E54">
        <w:rPr>
          <w:rFonts w:ascii="Arial" w:hAnsi="Arial" w:cs="Arial"/>
          <w:sz w:val="24"/>
          <w:szCs w:val="24"/>
        </w:rPr>
        <w:t>owy wewnętrznej (np. umowy konsorcjum) zawartej przez wykonawców.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5) </w:t>
      </w:r>
      <w:r w:rsidRPr="007B3E54">
        <w:rPr>
          <w:rFonts w:ascii="Arial" w:hAnsi="Arial" w:cs="Arial"/>
          <w:sz w:val="24"/>
          <w:szCs w:val="24"/>
        </w:rPr>
        <w:t>Zamawiający zastrzega sobie prawo żądania od wykonawców składających ofertę wspólną,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aby przed podpisaniem umowy (w przypadku wygrania postępowania) złożyli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zamawiającemu umowę konsorcjum, zawierającą, co najmniej: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- zobowiązanie do realizacji wspólnego przedsięwzięcia gospodarczego obejmującego swoim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zakresem realizację przedmiotu zamówienia,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B3E54">
        <w:rPr>
          <w:rFonts w:ascii="Arial" w:hAnsi="Arial" w:cs="Arial"/>
          <w:sz w:val="24"/>
          <w:szCs w:val="24"/>
        </w:rPr>
        <w:t>określenie zakresu działania poszczególnych stron u</w:t>
      </w:r>
      <w:r>
        <w:rPr>
          <w:rFonts w:ascii="Arial" w:hAnsi="Arial" w:cs="Arial"/>
          <w:sz w:val="24"/>
          <w:szCs w:val="24"/>
        </w:rPr>
        <w:t>m</w:t>
      </w:r>
      <w:r w:rsidRPr="007B3E54">
        <w:rPr>
          <w:rFonts w:ascii="Arial" w:hAnsi="Arial" w:cs="Arial"/>
          <w:sz w:val="24"/>
          <w:szCs w:val="24"/>
        </w:rPr>
        <w:t>owy.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7B3E54">
        <w:rPr>
          <w:rFonts w:ascii="Arial" w:hAnsi="Arial" w:cs="Arial"/>
          <w:sz w:val="24"/>
          <w:szCs w:val="24"/>
        </w:rPr>
        <w:t>Oferta składana w ramach działalności gospodarczej prowadzonej w oparciu o umowę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spółki cywilnej stanowi ofertę wspólną. W przypadku wyboru, jako najkorzystniejszej oferty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spółki cywilnej zamawiający żąda przed podpisaniem u</w:t>
      </w:r>
      <w:r>
        <w:rPr>
          <w:rFonts w:ascii="Arial" w:hAnsi="Arial" w:cs="Arial"/>
          <w:sz w:val="24"/>
          <w:szCs w:val="24"/>
        </w:rPr>
        <w:t>m</w:t>
      </w:r>
      <w:r w:rsidRPr="007B3E54">
        <w:rPr>
          <w:rFonts w:ascii="Arial" w:hAnsi="Arial" w:cs="Arial"/>
          <w:sz w:val="24"/>
          <w:szCs w:val="24"/>
        </w:rPr>
        <w:t>owy ze spółką przedłożenia umowy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spółki cywilnej.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Pr="007B3E54">
        <w:rPr>
          <w:rFonts w:ascii="Arial" w:hAnsi="Arial" w:cs="Arial"/>
          <w:sz w:val="24"/>
          <w:szCs w:val="24"/>
        </w:rPr>
        <w:t>Każdy z podmiotów wspólnie ubiegających się o udzielenie zamówienia publicznego musi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odrębnie udokumentować, że nie pod</w:t>
      </w:r>
      <w:r>
        <w:rPr>
          <w:rFonts w:ascii="Arial" w:hAnsi="Arial" w:cs="Arial"/>
          <w:sz w:val="24"/>
          <w:szCs w:val="24"/>
        </w:rPr>
        <w:t>l</w:t>
      </w:r>
      <w:r w:rsidRPr="007B3E54">
        <w:rPr>
          <w:rFonts w:ascii="Arial" w:hAnsi="Arial" w:cs="Arial"/>
          <w:sz w:val="24"/>
          <w:szCs w:val="24"/>
        </w:rPr>
        <w:t>ega wykluczeniu z postępowania na podstawie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art. 24 ust. </w:t>
      </w:r>
      <w:r>
        <w:rPr>
          <w:rFonts w:ascii="Arial" w:hAnsi="Arial" w:cs="Arial"/>
          <w:sz w:val="24"/>
          <w:szCs w:val="24"/>
        </w:rPr>
        <w:t>1</w:t>
      </w:r>
      <w:r w:rsidRPr="007B3E54">
        <w:rPr>
          <w:rFonts w:ascii="Arial" w:hAnsi="Arial" w:cs="Arial"/>
          <w:sz w:val="24"/>
          <w:szCs w:val="24"/>
        </w:rPr>
        <w:t xml:space="preserve"> ustawy Prawo zamówień publicznych</w:t>
      </w:r>
      <w:r>
        <w:rPr>
          <w:rFonts w:ascii="Arial" w:hAnsi="Arial" w:cs="Arial"/>
          <w:sz w:val="24"/>
          <w:szCs w:val="24"/>
        </w:rPr>
        <w:t>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13.17.3. </w:t>
      </w:r>
      <w:r w:rsidRPr="007B3E54">
        <w:rPr>
          <w:rFonts w:ascii="Arial" w:hAnsi="Arial" w:cs="Arial"/>
          <w:sz w:val="24"/>
          <w:szCs w:val="24"/>
        </w:rPr>
        <w:t xml:space="preserve">Natomiast do oceny spełniania warunków art. 22 ust. </w:t>
      </w:r>
      <w:r>
        <w:rPr>
          <w:rFonts w:ascii="Arial" w:hAnsi="Arial" w:cs="Arial"/>
          <w:sz w:val="24"/>
          <w:szCs w:val="24"/>
        </w:rPr>
        <w:t>1</w:t>
      </w:r>
      <w:r w:rsidRPr="007B3E54">
        <w:rPr>
          <w:rFonts w:ascii="Arial" w:hAnsi="Arial" w:cs="Arial"/>
          <w:sz w:val="24"/>
          <w:szCs w:val="24"/>
        </w:rPr>
        <w:t xml:space="preserve"> ustawy Prawo zamówień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publicznych przyjmuje się zsumowane potencjały ekonomiczne i techniczne wszystkich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podmiotów wspólnie ubiegających się o udzielenie zamówienia publicznego.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13.17.4. </w:t>
      </w:r>
      <w:r w:rsidRPr="007B3E54">
        <w:rPr>
          <w:rFonts w:ascii="Arial" w:hAnsi="Arial" w:cs="Arial"/>
          <w:sz w:val="24"/>
          <w:szCs w:val="24"/>
        </w:rPr>
        <w:t>Oferta i dokumenty stanowiące załączniki do oferty nie podlegają zwrotowi przez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zamawiającego, przed upływem terminu składania ofert lub ustawa </w:t>
      </w:r>
      <w:proofErr w:type="spellStart"/>
      <w:r w:rsidRPr="007B3E54">
        <w:rPr>
          <w:rFonts w:ascii="Arial" w:hAnsi="Arial" w:cs="Arial"/>
          <w:sz w:val="24"/>
          <w:szCs w:val="24"/>
        </w:rPr>
        <w:t>Pzp</w:t>
      </w:r>
      <w:proofErr w:type="spellEnd"/>
      <w:r w:rsidRPr="007B3E54">
        <w:rPr>
          <w:rFonts w:ascii="Arial" w:hAnsi="Arial" w:cs="Arial"/>
          <w:sz w:val="24"/>
          <w:szCs w:val="24"/>
        </w:rPr>
        <w:t xml:space="preserve"> stanowi inaczej (np.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oferta złożona po upływie terminu składania ofert). Zamawiający nie przewiduje zwrotu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kosztów udziału w postępowaniu.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C7392E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  <w:r w:rsidRPr="00C7392E">
        <w:rPr>
          <w:rFonts w:ascii="Arial" w:hAnsi="Arial" w:cs="Arial"/>
          <w:b/>
          <w:sz w:val="24"/>
          <w:szCs w:val="24"/>
        </w:rPr>
        <w:t>Rozdział 14. Miejsce oraz termin składania i otwarcia ofert.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14.1.</w:t>
      </w:r>
      <w:r w:rsidRPr="007B3E54">
        <w:rPr>
          <w:rFonts w:ascii="Arial" w:hAnsi="Arial" w:cs="Arial"/>
          <w:sz w:val="24"/>
          <w:szCs w:val="24"/>
        </w:rPr>
        <w:tab/>
        <w:t xml:space="preserve">Ofertę należy złożyć w siedzibie Zamawiającego w: </w:t>
      </w:r>
    </w:p>
    <w:p w:rsidR="00AF7FF3" w:rsidRPr="00CE2E0F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Ekonomiczno – Administracyjny Szkół</w:t>
      </w:r>
      <w:r w:rsidRPr="007B3E54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 xml:space="preserve">Złoczewie, </w:t>
      </w:r>
      <w:r w:rsidRPr="007B3E54">
        <w:rPr>
          <w:rFonts w:ascii="Arial" w:hAnsi="Arial" w:cs="Arial"/>
          <w:sz w:val="24"/>
          <w:szCs w:val="24"/>
        </w:rPr>
        <w:t xml:space="preserve">ul. </w:t>
      </w:r>
      <w:r>
        <w:rPr>
          <w:rFonts w:ascii="Arial" w:hAnsi="Arial" w:cs="Arial"/>
          <w:sz w:val="24"/>
          <w:szCs w:val="24"/>
        </w:rPr>
        <w:t>Burzenińska 4/6, 98-270 Złoczew</w:t>
      </w:r>
      <w:r w:rsidRPr="007B3E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pokój nr 2 (księgowość) </w:t>
      </w:r>
      <w:r w:rsidRPr="007B3E54">
        <w:rPr>
          <w:rFonts w:ascii="Arial" w:hAnsi="Arial" w:cs="Arial"/>
          <w:sz w:val="24"/>
          <w:szCs w:val="24"/>
        </w:rPr>
        <w:t xml:space="preserve">w nieprzekraczalnym terminie: </w:t>
      </w:r>
      <w:r w:rsidR="00A42F25">
        <w:rPr>
          <w:rFonts w:ascii="Arial" w:hAnsi="Arial" w:cs="Arial"/>
          <w:b/>
          <w:sz w:val="24"/>
          <w:szCs w:val="24"/>
        </w:rPr>
        <w:t>do dnia 17.08</w:t>
      </w:r>
      <w:r w:rsidRPr="00CE2E0F">
        <w:rPr>
          <w:rFonts w:ascii="Arial" w:hAnsi="Arial" w:cs="Arial"/>
          <w:b/>
          <w:sz w:val="24"/>
          <w:szCs w:val="24"/>
        </w:rPr>
        <w:t>.2012 r. do godz. 10.00.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14.2.</w:t>
      </w:r>
      <w:r w:rsidRPr="007B3E54">
        <w:rPr>
          <w:rFonts w:ascii="Arial" w:hAnsi="Arial" w:cs="Arial"/>
          <w:sz w:val="24"/>
          <w:szCs w:val="24"/>
        </w:rPr>
        <w:tab/>
        <w:t>Ofertę należy złożyć w nieprzezroczystej, zabezpieczonej przed otwarciem kopercie</w:t>
      </w:r>
      <w:r>
        <w:rPr>
          <w:rFonts w:ascii="Arial" w:hAnsi="Arial" w:cs="Arial"/>
          <w:sz w:val="24"/>
          <w:szCs w:val="24"/>
        </w:rPr>
        <w:t xml:space="preserve"> (paczce): Zespół Ekonomiczno – Administracyjny Szkół </w:t>
      </w:r>
      <w:r w:rsidRPr="007B3E54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>Złoczewie</w:t>
      </w:r>
      <w:r w:rsidRPr="007B3E54">
        <w:rPr>
          <w:rFonts w:ascii="Arial" w:hAnsi="Arial" w:cs="Arial"/>
          <w:sz w:val="24"/>
          <w:szCs w:val="24"/>
        </w:rPr>
        <w:t xml:space="preserve">, ul. </w:t>
      </w:r>
      <w:r>
        <w:rPr>
          <w:rFonts w:ascii="Arial" w:hAnsi="Arial" w:cs="Arial"/>
          <w:sz w:val="24"/>
          <w:szCs w:val="24"/>
        </w:rPr>
        <w:t>Burzenińska 4/6, 98-270 Złoczew</w:t>
      </w:r>
      <w:r w:rsidRPr="007B3E54">
        <w:rPr>
          <w:rFonts w:ascii="Arial" w:hAnsi="Arial" w:cs="Arial"/>
          <w:sz w:val="24"/>
          <w:szCs w:val="24"/>
        </w:rPr>
        <w:t>. Oferta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na zadanie pn. „Dostawa </w:t>
      </w:r>
      <w:r w:rsidR="003F21F6">
        <w:rPr>
          <w:rFonts w:ascii="Arial" w:hAnsi="Arial" w:cs="Arial"/>
          <w:sz w:val="24"/>
          <w:szCs w:val="24"/>
        </w:rPr>
        <w:t>wyprawek</w:t>
      </w:r>
      <w:r>
        <w:rPr>
          <w:rFonts w:ascii="Arial" w:hAnsi="Arial" w:cs="Arial"/>
          <w:sz w:val="24"/>
          <w:szCs w:val="24"/>
        </w:rPr>
        <w:t xml:space="preserve"> dla dzieci</w:t>
      </w:r>
      <w:r w:rsidRPr="007B3E54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cele realizacji projektu </w:t>
      </w:r>
      <w:r>
        <w:rPr>
          <w:rFonts w:ascii="Arial" w:hAnsi="Arial" w:cs="Arial"/>
          <w:sz w:val="24"/>
          <w:szCs w:val="24"/>
        </w:rPr>
        <w:t>POKL.09.0</w:t>
      </w:r>
      <w:r w:rsidRPr="007B3E54">
        <w:rPr>
          <w:rFonts w:ascii="Arial" w:hAnsi="Arial" w:cs="Arial"/>
          <w:sz w:val="24"/>
          <w:szCs w:val="24"/>
        </w:rPr>
        <w:t>1.01-1</w:t>
      </w:r>
      <w:r>
        <w:rPr>
          <w:rFonts w:ascii="Arial" w:hAnsi="Arial" w:cs="Arial"/>
          <w:sz w:val="24"/>
          <w:szCs w:val="24"/>
        </w:rPr>
        <w:t>0</w:t>
      </w:r>
      <w:r w:rsidRPr="007B3E54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97</w:t>
      </w:r>
      <w:r w:rsidRPr="007B3E54">
        <w:rPr>
          <w:rFonts w:ascii="Arial" w:hAnsi="Arial" w:cs="Arial"/>
          <w:sz w:val="24"/>
          <w:szCs w:val="24"/>
        </w:rPr>
        <w:t>/10</w:t>
      </w:r>
      <w:r>
        <w:rPr>
          <w:rFonts w:ascii="Arial" w:hAnsi="Arial" w:cs="Arial"/>
          <w:sz w:val="24"/>
          <w:szCs w:val="24"/>
        </w:rPr>
        <w:t>-00</w:t>
      </w:r>
      <w:r w:rsidRPr="007B3E54">
        <w:rPr>
          <w:rFonts w:ascii="Arial" w:hAnsi="Arial" w:cs="Arial"/>
          <w:sz w:val="24"/>
          <w:szCs w:val="24"/>
        </w:rPr>
        <w:t xml:space="preserve"> „Szansa</w:t>
      </w:r>
      <w:r>
        <w:rPr>
          <w:rFonts w:ascii="Arial" w:hAnsi="Arial" w:cs="Arial"/>
          <w:sz w:val="24"/>
          <w:szCs w:val="24"/>
        </w:rPr>
        <w:t xml:space="preserve"> na lepszy start</w:t>
      </w:r>
      <w:r w:rsidRPr="007B3E5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7B3E54">
        <w:rPr>
          <w:rFonts w:ascii="Arial" w:hAnsi="Arial" w:cs="Arial"/>
          <w:sz w:val="24"/>
          <w:szCs w:val="24"/>
        </w:rPr>
        <w:t xml:space="preserve"> Nie otwierać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przed terminem </w:t>
      </w:r>
      <w:r w:rsidR="00A42F25">
        <w:rPr>
          <w:rFonts w:ascii="Arial" w:hAnsi="Arial" w:cs="Arial"/>
          <w:sz w:val="24"/>
          <w:szCs w:val="24"/>
        </w:rPr>
        <w:t>17.08</w:t>
      </w:r>
      <w:r>
        <w:rPr>
          <w:rFonts w:ascii="Arial" w:hAnsi="Arial" w:cs="Arial"/>
          <w:sz w:val="24"/>
          <w:szCs w:val="24"/>
        </w:rPr>
        <w:t xml:space="preserve">.2012 r.  </w:t>
      </w:r>
      <w:r w:rsidRPr="007B3E54">
        <w:rPr>
          <w:rFonts w:ascii="Arial" w:hAnsi="Arial" w:cs="Arial"/>
          <w:sz w:val="24"/>
          <w:szCs w:val="24"/>
        </w:rPr>
        <w:t>godz</w:t>
      </w:r>
      <w:r>
        <w:rPr>
          <w:rFonts w:ascii="Arial" w:hAnsi="Arial" w:cs="Arial"/>
          <w:sz w:val="24"/>
          <w:szCs w:val="24"/>
        </w:rPr>
        <w:t>. 11.00.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lastRenderedPageBreak/>
        <w:t>14.3.</w:t>
      </w:r>
      <w:r w:rsidRPr="007B3E54">
        <w:rPr>
          <w:rFonts w:ascii="Arial" w:hAnsi="Arial" w:cs="Arial"/>
          <w:sz w:val="24"/>
          <w:szCs w:val="24"/>
        </w:rPr>
        <w:tab/>
        <w:t xml:space="preserve">Poza oznaczeniami podanymi powyżej, koperta będzie zaadresowana na adres: </w:t>
      </w:r>
      <w:r>
        <w:rPr>
          <w:rFonts w:ascii="Arial" w:hAnsi="Arial" w:cs="Arial"/>
          <w:sz w:val="24"/>
          <w:szCs w:val="24"/>
        </w:rPr>
        <w:t>Zespół Ekonomiczno – Administracyjny Szkół</w:t>
      </w:r>
      <w:r w:rsidRPr="007B3E54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>Złoczewie</w:t>
      </w:r>
      <w:r w:rsidRPr="007B3E54">
        <w:rPr>
          <w:rFonts w:ascii="Arial" w:hAnsi="Arial" w:cs="Arial"/>
          <w:sz w:val="24"/>
          <w:szCs w:val="24"/>
        </w:rPr>
        <w:t xml:space="preserve">, ul. </w:t>
      </w:r>
      <w:r>
        <w:rPr>
          <w:rFonts w:ascii="Arial" w:hAnsi="Arial" w:cs="Arial"/>
          <w:sz w:val="24"/>
          <w:szCs w:val="24"/>
        </w:rPr>
        <w:t>Burzenińska 4/6, 98-270 Złoczew</w:t>
      </w:r>
      <w:r w:rsidRPr="007B3E54">
        <w:rPr>
          <w:rFonts w:ascii="Arial" w:hAnsi="Arial" w:cs="Arial"/>
          <w:sz w:val="24"/>
          <w:szCs w:val="24"/>
        </w:rPr>
        <w:t xml:space="preserve"> oraz będzie oznaczona nazwą </w:t>
      </w:r>
      <w:r>
        <w:rPr>
          <w:rFonts w:ascii="Arial" w:hAnsi="Arial" w:cs="Arial"/>
          <w:sz w:val="24"/>
          <w:szCs w:val="24"/>
        </w:rPr>
        <w:t xml:space="preserve">i </w:t>
      </w:r>
      <w:r w:rsidRPr="007B3E54">
        <w:rPr>
          <w:rFonts w:ascii="Arial" w:hAnsi="Arial" w:cs="Arial"/>
          <w:sz w:val="24"/>
          <w:szCs w:val="24"/>
        </w:rPr>
        <w:t>adresem wykonawcy, aby można było odesłać ją nieotwartą w przypadku złożenia oferty po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wyznaczonym terminie.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14.4.</w:t>
      </w:r>
      <w:r w:rsidRPr="007B3E54">
        <w:rPr>
          <w:rFonts w:ascii="Arial" w:hAnsi="Arial" w:cs="Arial"/>
          <w:sz w:val="24"/>
          <w:szCs w:val="24"/>
        </w:rPr>
        <w:tab/>
        <w:t>Koszty związane z przygotowaniem i złożeniem oferty ponosi wykonawca.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CE2E0F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14.5</w:t>
      </w:r>
      <w:r w:rsidRPr="007B3E54">
        <w:rPr>
          <w:rFonts w:ascii="Arial" w:hAnsi="Arial" w:cs="Arial"/>
          <w:sz w:val="24"/>
          <w:szCs w:val="24"/>
        </w:rPr>
        <w:tab/>
      </w:r>
      <w:r w:rsidRPr="00CE2E0F">
        <w:rPr>
          <w:rFonts w:ascii="Arial" w:hAnsi="Arial" w:cs="Arial"/>
          <w:b/>
          <w:sz w:val="24"/>
          <w:szCs w:val="24"/>
        </w:rPr>
        <w:t>Otwarcie ofert</w:t>
      </w:r>
      <w:r w:rsidRPr="007B3E54">
        <w:rPr>
          <w:rFonts w:ascii="Arial" w:hAnsi="Arial" w:cs="Arial"/>
          <w:sz w:val="24"/>
          <w:szCs w:val="24"/>
        </w:rPr>
        <w:t xml:space="preserve"> nastąpi w </w:t>
      </w:r>
      <w:r>
        <w:rPr>
          <w:rFonts w:ascii="Arial" w:hAnsi="Arial" w:cs="Arial"/>
          <w:sz w:val="24"/>
          <w:szCs w:val="24"/>
        </w:rPr>
        <w:t xml:space="preserve">siedzibie Zespołu Ekonomiczno – Administracyjnego Szkół w Złoczewie, pokój nr 2 (księgowość) </w:t>
      </w:r>
      <w:r w:rsidRPr="007B3E54">
        <w:rPr>
          <w:rFonts w:ascii="Arial" w:hAnsi="Arial" w:cs="Arial"/>
          <w:sz w:val="24"/>
          <w:szCs w:val="24"/>
        </w:rPr>
        <w:t xml:space="preserve">w dniu </w:t>
      </w:r>
      <w:r w:rsidR="00A42F25">
        <w:rPr>
          <w:rFonts w:ascii="Arial" w:hAnsi="Arial" w:cs="Arial"/>
          <w:b/>
          <w:sz w:val="24"/>
          <w:szCs w:val="24"/>
        </w:rPr>
        <w:t>17.08</w:t>
      </w:r>
      <w:r w:rsidRPr="00CE2E0F">
        <w:rPr>
          <w:rFonts w:ascii="Arial" w:hAnsi="Arial" w:cs="Arial"/>
          <w:b/>
          <w:sz w:val="24"/>
          <w:szCs w:val="24"/>
        </w:rPr>
        <w:t>.2012 r. o godz.11.00.</w:t>
      </w:r>
    </w:p>
    <w:p w:rsidR="00AF7FF3" w:rsidRPr="00CE2E0F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</w:p>
    <w:p w:rsidR="00AF7FF3" w:rsidRPr="00472521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  <w:r w:rsidRPr="00472521">
        <w:rPr>
          <w:rFonts w:ascii="Arial" w:hAnsi="Arial" w:cs="Arial"/>
          <w:b/>
          <w:sz w:val="24"/>
          <w:szCs w:val="24"/>
        </w:rPr>
        <w:t>Rozdział 15. Opis sposobu obliczania ceny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641BD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W formularzu ofertowym - Załącznik nr </w:t>
      </w:r>
      <w:r>
        <w:rPr>
          <w:rFonts w:ascii="Arial" w:hAnsi="Arial" w:cs="Arial"/>
          <w:sz w:val="24"/>
          <w:szCs w:val="24"/>
        </w:rPr>
        <w:t>1</w:t>
      </w:r>
      <w:r w:rsidRPr="007B3E54">
        <w:rPr>
          <w:rFonts w:ascii="Arial" w:hAnsi="Arial" w:cs="Arial"/>
          <w:sz w:val="24"/>
          <w:szCs w:val="24"/>
        </w:rPr>
        <w:t xml:space="preserve"> do SIWZ </w:t>
      </w:r>
      <w:r>
        <w:rPr>
          <w:rFonts w:ascii="Arial" w:hAnsi="Arial" w:cs="Arial"/>
          <w:sz w:val="24"/>
          <w:szCs w:val="24"/>
        </w:rPr>
        <w:t>-</w:t>
      </w:r>
      <w:r w:rsidRPr="007B3E54">
        <w:rPr>
          <w:rFonts w:ascii="Arial" w:hAnsi="Arial" w:cs="Arial"/>
          <w:sz w:val="24"/>
          <w:szCs w:val="24"/>
        </w:rPr>
        <w:t xml:space="preserve"> Wykonawca podaje cenę brutto za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wykonanie całego zadania.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641BD6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W formularzu </w:t>
      </w:r>
      <w:r>
        <w:rPr>
          <w:rFonts w:ascii="Arial" w:hAnsi="Arial" w:cs="Arial"/>
          <w:sz w:val="24"/>
          <w:szCs w:val="24"/>
        </w:rPr>
        <w:t xml:space="preserve">ofertowo - </w:t>
      </w:r>
      <w:r w:rsidRPr="007B3E54">
        <w:rPr>
          <w:rFonts w:ascii="Arial" w:hAnsi="Arial" w:cs="Arial"/>
          <w:sz w:val="24"/>
          <w:szCs w:val="24"/>
        </w:rPr>
        <w:t>cenowy</w:t>
      </w:r>
      <w:r>
        <w:rPr>
          <w:rFonts w:ascii="Arial" w:hAnsi="Arial" w:cs="Arial"/>
          <w:sz w:val="24"/>
          <w:szCs w:val="24"/>
        </w:rPr>
        <w:t>m - Załącznik nr 7</w:t>
      </w:r>
      <w:r w:rsidRPr="007B3E54">
        <w:rPr>
          <w:rFonts w:ascii="Arial" w:hAnsi="Arial" w:cs="Arial"/>
          <w:sz w:val="24"/>
          <w:szCs w:val="24"/>
        </w:rPr>
        <w:t xml:space="preserve"> do SIWZ </w:t>
      </w:r>
      <w:r>
        <w:rPr>
          <w:rFonts w:ascii="Arial" w:hAnsi="Arial" w:cs="Arial"/>
          <w:sz w:val="24"/>
          <w:szCs w:val="24"/>
        </w:rPr>
        <w:t>-</w:t>
      </w:r>
      <w:r w:rsidRPr="007B3E54">
        <w:rPr>
          <w:rFonts w:ascii="Arial" w:hAnsi="Arial" w:cs="Arial"/>
          <w:sz w:val="24"/>
          <w:szCs w:val="24"/>
        </w:rPr>
        <w:t xml:space="preserve"> Wykonawca podaje cenę brutto za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posz</w:t>
      </w:r>
      <w:r>
        <w:rPr>
          <w:rFonts w:ascii="Arial" w:hAnsi="Arial" w:cs="Arial"/>
          <w:sz w:val="24"/>
          <w:szCs w:val="24"/>
        </w:rPr>
        <w:t>c</w:t>
      </w:r>
      <w:r w:rsidRPr="007B3E54">
        <w:rPr>
          <w:rFonts w:ascii="Arial" w:hAnsi="Arial" w:cs="Arial"/>
          <w:sz w:val="24"/>
          <w:szCs w:val="24"/>
        </w:rPr>
        <w:t>zególne towary.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641BD6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Cena oferty uwzględnia wszystkie zobowiązania, musi być wyrażona w PLN cyfrowo i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słownie, z dokładnością do 2 miejsc po przecinku.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641BD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Cena podana w ofercie powinna obejmować wszystkie koszty i składniki związane z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wykonaniem zamówienia oraz warunkami stawianymi przez Zamawiającego.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472521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Cena może być tylko jedna za</w:t>
      </w:r>
      <w:r>
        <w:rPr>
          <w:rFonts w:ascii="Arial" w:hAnsi="Arial" w:cs="Arial"/>
          <w:sz w:val="24"/>
          <w:szCs w:val="24"/>
        </w:rPr>
        <w:t xml:space="preserve"> oferowany przedmiot zamówienia,</w:t>
      </w:r>
      <w:r w:rsidRPr="007B3E54">
        <w:rPr>
          <w:rFonts w:ascii="Arial" w:hAnsi="Arial" w:cs="Arial"/>
          <w:sz w:val="24"/>
          <w:szCs w:val="24"/>
        </w:rPr>
        <w:t xml:space="preserve"> nie dopuszcza się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wariantowości cen. Cena powyższa stanowić będzie podstawę do wybrania oferty</w:t>
      </w:r>
    </w:p>
    <w:p w:rsidR="00AF7FF3" w:rsidRDefault="00AF7FF3" w:rsidP="00AF7FF3">
      <w:pPr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najkorzystniejszej przez Zamawiającego.</w:t>
      </w:r>
    </w:p>
    <w:p w:rsidR="00AF7FF3" w:rsidRPr="00472521" w:rsidRDefault="00AF7FF3" w:rsidP="00AF7FF3">
      <w:pPr>
        <w:rPr>
          <w:rFonts w:ascii="Arial" w:hAnsi="Arial" w:cs="Arial"/>
          <w:b/>
          <w:sz w:val="24"/>
          <w:szCs w:val="24"/>
        </w:rPr>
      </w:pPr>
      <w:r w:rsidRPr="00472521">
        <w:rPr>
          <w:rFonts w:ascii="Arial" w:hAnsi="Arial" w:cs="Arial"/>
          <w:b/>
          <w:sz w:val="24"/>
          <w:szCs w:val="24"/>
        </w:rPr>
        <w:t>Rozdział 16. Opis kryteriów, którymi Zamawiający będzie się kierował przy wyborze oferty, wraz z podaniem znaczenia tych kryteriów i sposobu oceny ofert</w:t>
      </w:r>
    </w:p>
    <w:p w:rsidR="00AF7FF3" w:rsidRPr="007B3E54" w:rsidRDefault="00AF7FF3" w:rsidP="00AF7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7B3E54">
        <w:rPr>
          <w:rFonts w:ascii="Arial" w:hAnsi="Arial" w:cs="Arial"/>
          <w:sz w:val="24"/>
          <w:szCs w:val="24"/>
        </w:rPr>
        <w:t>Oceny ofert będzie dokonywała Komisja. W toku badania i oceny ofert Zamawiający może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żądać od Wykonawców wyjaśnień dotyczących treści złożonych ofert </w:t>
      </w:r>
      <w:r>
        <w:rPr>
          <w:rFonts w:ascii="Arial" w:hAnsi="Arial" w:cs="Arial"/>
          <w:sz w:val="24"/>
          <w:szCs w:val="24"/>
        </w:rPr>
        <w:t>-</w:t>
      </w:r>
      <w:r w:rsidRPr="007B3E54">
        <w:rPr>
          <w:rFonts w:ascii="Arial" w:hAnsi="Arial" w:cs="Arial"/>
          <w:sz w:val="24"/>
          <w:szCs w:val="24"/>
        </w:rPr>
        <w:t xml:space="preserve"> zgodnie z </w:t>
      </w:r>
      <w:r>
        <w:rPr>
          <w:rFonts w:ascii="Arial" w:hAnsi="Arial" w:cs="Arial"/>
          <w:sz w:val="24"/>
          <w:szCs w:val="24"/>
        </w:rPr>
        <w:t>art.</w:t>
      </w:r>
      <w:r w:rsidRPr="007B3E54">
        <w:rPr>
          <w:rFonts w:ascii="Arial" w:hAnsi="Arial" w:cs="Arial"/>
          <w:sz w:val="24"/>
          <w:szCs w:val="24"/>
        </w:rPr>
        <w:t xml:space="preserve"> 87 ust.</w:t>
      </w:r>
      <w:r>
        <w:rPr>
          <w:rFonts w:ascii="Arial" w:hAnsi="Arial" w:cs="Arial"/>
          <w:sz w:val="24"/>
          <w:szCs w:val="24"/>
        </w:rPr>
        <w:t xml:space="preserve"> 1</w:t>
      </w:r>
      <w:r w:rsidRPr="007B3E54">
        <w:rPr>
          <w:rFonts w:ascii="Arial" w:hAnsi="Arial" w:cs="Arial"/>
          <w:sz w:val="24"/>
          <w:szCs w:val="24"/>
        </w:rPr>
        <w:t xml:space="preserve"> ustawy. Zamawi</w:t>
      </w:r>
      <w:r>
        <w:rPr>
          <w:rFonts w:ascii="Arial" w:hAnsi="Arial" w:cs="Arial"/>
          <w:sz w:val="24"/>
          <w:szCs w:val="24"/>
        </w:rPr>
        <w:t>a</w:t>
      </w:r>
      <w:r w:rsidRPr="007B3E54">
        <w:rPr>
          <w:rFonts w:ascii="Arial" w:hAnsi="Arial" w:cs="Arial"/>
          <w:sz w:val="24"/>
          <w:szCs w:val="24"/>
        </w:rPr>
        <w:t>jący poprawi w tekście oferty oczywiste omyłki pisarskie, oczywiste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omyłki rachunkowe z uwzględnieniem konsekwen</w:t>
      </w:r>
      <w:r>
        <w:rPr>
          <w:rFonts w:ascii="Arial" w:hAnsi="Arial" w:cs="Arial"/>
          <w:sz w:val="24"/>
          <w:szCs w:val="24"/>
        </w:rPr>
        <w:t>c</w:t>
      </w:r>
      <w:r w:rsidRPr="007B3E54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i </w:t>
      </w:r>
      <w:r w:rsidRPr="007B3E54">
        <w:rPr>
          <w:rFonts w:ascii="Arial" w:hAnsi="Arial" w:cs="Arial"/>
          <w:sz w:val="24"/>
          <w:szCs w:val="24"/>
        </w:rPr>
        <w:t>rachunkowych dokonywanych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poprawek oraz omyłki polegające na niezgodności oferty ze SIWZ, niepowodujące istotnych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zmian w treści oferty, niezwłocznie zawiadamiając o tym Wykonawcę, którego oferta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zostanie poprawiona </w:t>
      </w:r>
      <w:r>
        <w:rPr>
          <w:rFonts w:ascii="Arial" w:hAnsi="Arial" w:cs="Arial"/>
          <w:sz w:val="24"/>
          <w:szCs w:val="24"/>
        </w:rPr>
        <w:t>-</w:t>
      </w:r>
      <w:r w:rsidRPr="007B3E54">
        <w:rPr>
          <w:rFonts w:ascii="Arial" w:hAnsi="Arial" w:cs="Arial"/>
          <w:sz w:val="24"/>
          <w:szCs w:val="24"/>
        </w:rPr>
        <w:t xml:space="preserve"> zgodnie z </w:t>
      </w:r>
      <w:r>
        <w:rPr>
          <w:rFonts w:ascii="Arial" w:hAnsi="Arial" w:cs="Arial"/>
          <w:sz w:val="24"/>
          <w:szCs w:val="24"/>
        </w:rPr>
        <w:t>art.</w:t>
      </w:r>
      <w:r w:rsidRPr="007B3E54">
        <w:rPr>
          <w:rFonts w:ascii="Arial" w:hAnsi="Arial" w:cs="Arial"/>
          <w:sz w:val="24"/>
          <w:szCs w:val="24"/>
        </w:rPr>
        <w:t xml:space="preserve"> 87 ust. 2 ustawy.</w:t>
      </w:r>
    </w:p>
    <w:p w:rsidR="00AF7FF3" w:rsidRPr="007B3E54" w:rsidRDefault="00AF7FF3" w:rsidP="00AF7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Pr="007B3E54">
        <w:rPr>
          <w:rFonts w:ascii="Arial" w:hAnsi="Arial" w:cs="Arial"/>
          <w:sz w:val="24"/>
          <w:szCs w:val="24"/>
        </w:rPr>
        <w:t>Zamawiający wyznaczył następujące kryterium, którymi będzie się kierował przy wyborze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oferty:</w:t>
      </w:r>
    </w:p>
    <w:p w:rsidR="00AF7FF3" w:rsidRPr="007B3E54" w:rsidRDefault="00AF7FF3" w:rsidP="00AF7FF3">
      <w:pPr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Cena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100%.</w:t>
      </w:r>
    </w:p>
    <w:p w:rsidR="00AF7FF3" w:rsidRPr="007B3E54" w:rsidRDefault="00AF7FF3" w:rsidP="00AF7FF3">
      <w:pPr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Wykonawcom zostaną przyznane ilości punktów w zak</w:t>
      </w:r>
      <w:r>
        <w:rPr>
          <w:rFonts w:ascii="Arial" w:hAnsi="Arial" w:cs="Arial"/>
          <w:sz w:val="24"/>
          <w:szCs w:val="24"/>
        </w:rPr>
        <w:t>resie kryterium „cena” wg wzoru</w:t>
      </w:r>
    </w:p>
    <w:p w:rsidR="00AF7FF3" w:rsidRDefault="00AF7FF3" w:rsidP="00AF7FF3">
      <w:pPr>
        <w:tabs>
          <w:tab w:val="left" w:pos="10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F7FF3" w:rsidRPr="007B3E54" w:rsidRDefault="00AF7FF3" w:rsidP="00AF7FF3">
      <w:pPr>
        <w:tabs>
          <w:tab w:val="left" w:pos="10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Cena najtańszej oferty</w:t>
      </w:r>
    </w:p>
    <w:p w:rsidR="00AF7FF3" w:rsidRPr="007B3E54" w:rsidRDefault="00AF7FF3" w:rsidP="00AF7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  =  ………………………………….  x  100 pkt.</w:t>
      </w:r>
    </w:p>
    <w:p w:rsidR="00AF7FF3" w:rsidRPr="007B3E54" w:rsidRDefault="00AF7FF3" w:rsidP="00AF7FF3">
      <w:pPr>
        <w:tabs>
          <w:tab w:val="left" w:pos="11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Cena badanej oferty</w:t>
      </w:r>
    </w:p>
    <w:p w:rsidR="00AF7FF3" w:rsidRPr="007B3E54" w:rsidRDefault="00AF7FF3" w:rsidP="00AF7FF3">
      <w:pPr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rPr>
          <w:rFonts w:ascii="Arial" w:hAnsi="Arial" w:cs="Arial"/>
          <w:sz w:val="24"/>
          <w:szCs w:val="24"/>
        </w:rPr>
      </w:pPr>
      <w:r w:rsidRPr="00472521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Za najkorzystniejszą ofertę zostanie uznana oferta, która uzyska najwyższą ocenę (największa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ilość punktów).</w:t>
      </w:r>
    </w:p>
    <w:p w:rsidR="00AF7FF3" w:rsidRPr="007B3E54" w:rsidRDefault="00AF7FF3" w:rsidP="00AF7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7B3E54">
        <w:rPr>
          <w:rFonts w:ascii="Arial" w:hAnsi="Arial" w:cs="Arial"/>
          <w:sz w:val="24"/>
          <w:szCs w:val="24"/>
        </w:rPr>
        <w:t>Zamawiający powiadomi o wynikach postępowania wszystkich Wykonawców, którzy złożyli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oferty zgodnie z art. 92 ustawy </w:t>
      </w:r>
      <w:proofErr w:type="spellStart"/>
      <w:r w:rsidRPr="007B3E54">
        <w:rPr>
          <w:rFonts w:ascii="Arial" w:hAnsi="Arial" w:cs="Arial"/>
          <w:sz w:val="24"/>
          <w:szCs w:val="24"/>
        </w:rPr>
        <w:t>Pzp</w:t>
      </w:r>
      <w:proofErr w:type="spellEnd"/>
      <w:r w:rsidRPr="007B3E54">
        <w:rPr>
          <w:rFonts w:ascii="Arial" w:hAnsi="Arial" w:cs="Arial"/>
          <w:sz w:val="24"/>
          <w:szCs w:val="24"/>
        </w:rPr>
        <w:t>.</w:t>
      </w:r>
    </w:p>
    <w:p w:rsidR="00AF7FF3" w:rsidRPr="00472521" w:rsidRDefault="00AF7FF3" w:rsidP="00AF7FF3">
      <w:pPr>
        <w:rPr>
          <w:rFonts w:ascii="Arial" w:hAnsi="Arial" w:cs="Arial"/>
          <w:b/>
          <w:sz w:val="24"/>
          <w:szCs w:val="24"/>
        </w:rPr>
      </w:pPr>
      <w:r w:rsidRPr="00472521">
        <w:rPr>
          <w:rFonts w:ascii="Arial" w:hAnsi="Arial" w:cs="Arial"/>
          <w:b/>
          <w:sz w:val="24"/>
          <w:szCs w:val="24"/>
        </w:rPr>
        <w:t>Rozdział 17. Informacje o formalnościach, jakie zostaną dopełnione po wyborze oferty w celu zawarcia umowy w sprawie zamówienia publicznego</w:t>
      </w:r>
    </w:p>
    <w:p w:rsidR="00AF7FF3" w:rsidRPr="007B3E54" w:rsidRDefault="00AF7FF3" w:rsidP="00AF7FF3">
      <w:pPr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 xml:space="preserve">Zamawiający zawrze umowę w sprawie zamówienia publicznego w terminie i </w:t>
      </w:r>
      <w:r>
        <w:rPr>
          <w:rFonts w:ascii="Arial" w:hAnsi="Arial" w:cs="Arial"/>
          <w:sz w:val="24"/>
          <w:szCs w:val="24"/>
        </w:rPr>
        <w:t xml:space="preserve">w </w:t>
      </w:r>
      <w:r w:rsidRPr="007B3E54">
        <w:rPr>
          <w:rFonts w:ascii="Arial" w:hAnsi="Arial" w:cs="Arial"/>
          <w:sz w:val="24"/>
          <w:szCs w:val="24"/>
        </w:rPr>
        <w:t>sposób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określony w art. 94 ustawy.</w:t>
      </w:r>
    </w:p>
    <w:p w:rsidR="00AF7FF3" w:rsidRPr="005F5B40" w:rsidRDefault="00AF7FF3" w:rsidP="00AF7FF3">
      <w:pPr>
        <w:rPr>
          <w:rFonts w:ascii="Arial" w:hAnsi="Arial" w:cs="Arial"/>
          <w:b/>
          <w:sz w:val="24"/>
          <w:szCs w:val="24"/>
        </w:rPr>
      </w:pPr>
      <w:r w:rsidRPr="005F5B40">
        <w:rPr>
          <w:rFonts w:ascii="Arial" w:hAnsi="Arial" w:cs="Arial"/>
          <w:b/>
          <w:sz w:val="24"/>
          <w:szCs w:val="24"/>
        </w:rPr>
        <w:t>Rozdział 18. Wymagania dotyczące zabezpieczenia należytego wykonania umowy</w:t>
      </w:r>
    </w:p>
    <w:p w:rsidR="00AF7FF3" w:rsidRPr="007B3E54" w:rsidRDefault="00AF7FF3" w:rsidP="00AF7FF3">
      <w:pPr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Zamawi</w:t>
      </w:r>
      <w:r>
        <w:rPr>
          <w:rFonts w:ascii="Arial" w:hAnsi="Arial" w:cs="Arial"/>
          <w:sz w:val="24"/>
          <w:szCs w:val="24"/>
        </w:rPr>
        <w:t>a</w:t>
      </w:r>
      <w:r w:rsidRPr="007B3E54">
        <w:rPr>
          <w:rFonts w:ascii="Arial" w:hAnsi="Arial" w:cs="Arial"/>
          <w:sz w:val="24"/>
          <w:szCs w:val="24"/>
        </w:rPr>
        <w:t>jący nie wymaga wniesienia zabezpieczenia należytego wykonania umowy.</w:t>
      </w:r>
    </w:p>
    <w:p w:rsidR="00AF7FF3" w:rsidRPr="005F5B40" w:rsidRDefault="00AF7FF3" w:rsidP="00AF7FF3">
      <w:pPr>
        <w:rPr>
          <w:rFonts w:ascii="Arial" w:hAnsi="Arial" w:cs="Arial"/>
          <w:b/>
          <w:sz w:val="24"/>
          <w:szCs w:val="24"/>
        </w:rPr>
      </w:pPr>
      <w:r w:rsidRPr="005F5B40">
        <w:rPr>
          <w:rFonts w:ascii="Arial" w:hAnsi="Arial" w:cs="Arial"/>
          <w:b/>
          <w:sz w:val="24"/>
          <w:szCs w:val="24"/>
        </w:rPr>
        <w:t>Rozdział 19. Istotne postanowienia umowy w sprawie zamówienia publicznego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5F5B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Zamawiający podpisze umowę z wykonawcą, który przedłoży najkorzystniejszą ofertę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 punktu widzenia kryteriów przyjętych w niniejszej specyfikacji.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</w:t>
      </w:r>
      <w:r w:rsidRPr="007B3E54">
        <w:rPr>
          <w:rFonts w:ascii="Arial" w:hAnsi="Arial" w:cs="Arial"/>
          <w:sz w:val="24"/>
          <w:szCs w:val="24"/>
        </w:rPr>
        <w:t xml:space="preserve"> miejscu i terminie podpisania umowy zamawiający powiadomi wykonawcę pisemnie.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B3E54">
        <w:rPr>
          <w:rFonts w:ascii="Arial" w:hAnsi="Arial" w:cs="Arial"/>
          <w:sz w:val="24"/>
          <w:szCs w:val="24"/>
        </w:rPr>
        <w:t>Umowa zawarta zostanie z uwzględnieniem postanowień wynikających z treści niniejszej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specyfikacji oraz danych zawartych w ofercie.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5F5B40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Postanowienia umowy zawarto w projekcie Umowy, która stanowi załącznik nr 5 do</w:t>
      </w:r>
      <w:r>
        <w:rPr>
          <w:rFonts w:ascii="Arial" w:hAnsi="Arial" w:cs="Arial"/>
          <w:sz w:val="24"/>
          <w:szCs w:val="24"/>
        </w:rPr>
        <w:t xml:space="preserve"> SIWZ.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7B3E54">
        <w:rPr>
          <w:rFonts w:ascii="Arial" w:hAnsi="Arial" w:cs="Arial"/>
          <w:sz w:val="24"/>
          <w:szCs w:val="24"/>
        </w:rPr>
        <w:t>Zamawiający dopuszcza zmianę umowy w formie aneksu, jeżeli zajdzie potrzeba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lastRenderedPageBreak/>
        <w:t>w sytuacji zmiany obowiązujących przepisów, jeżeli zgodnie z nimi konieczne będzie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dostosowanie treści</w:t>
      </w:r>
      <w:r w:rsidRPr="007B3E54">
        <w:rPr>
          <w:rFonts w:ascii="Arial" w:hAnsi="Arial" w:cs="Arial"/>
          <w:sz w:val="24"/>
          <w:szCs w:val="24"/>
        </w:rPr>
        <w:t xml:space="preserve"> umowy do aktualnego stanu prawnego. Zmiana wymaga zgłoszenia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 formie pisemnej w ciągu 14 dni od powzięcia informacji stanowiącej podstawę do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wprowadzenia zmian. Zmiana ta może spowodować wydłużenie terminu wykonania prac i nie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spowoduje</w:t>
      </w:r>
      <w:r>
        <w:rPr>
          <w:rFonts w:ascii="Arial" w:hAnsi="Arial" w:cs="Arial"/>
          <w:sz w:val="24"/>
          <w:szCs w:val="24"/>
        </w:rPr>
        <w:t xml:space="preserve"> zmiany wynagrodzenia wykonawcy. </w:t>
      </w:r>
      <w:r w:rsidRPr="007B3E54">
        <w:rPr>
          <w:rFonts w:ascii="Arial" w:hAnsi="Arial" w:cs="Arial"/>
          <w:sz w:val="24"/>
          <w:szCs w:val="24"/>
        </w:rPr>
        <w:t>Inicjatorem tej zmiany może być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zamawiający lub</w:t>
      </w:r>
      <w:r>
        <w:rPr>
          <w:rFonts w:ascii="Arial" w:hAnsi="Arial" w:cs="Arial"/>
          <w:sz w:val="24"/>
          <w:szCs w:val="24"/>
        </w:rPr>
        <w:t xml:space="preserve"> wykonawca.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5F5B40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Zamawiający dopuszcza zmianę umowy w formie aneksu w sytuacji, kiedy nastąpi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ustawowa zmiana stawki VAT. Inicjatorem tej zmiany może być Zamawiający lub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Wykonawca. Zmiana wymaga zgłoszenia w formie pisemnej w ciągu 14 dni od powzięcia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informacji stanowiącej podstawę do wprowadzenia zmian. Zmiana ta nie wpłynie na termin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wykonania prac i spowoduje zmianę wynagrodzenia wykonawcy brutto. Kwota netto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wynagrodzenia pozostanie bez zmian.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5F5B40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  <w:r w:rsidRPr="005F5B40">
        <w:rPr>
          <w:rFonts w:ascii="Arial" w:hAnsi="Arial" w:cs="Arial"/>
          <w:b/>
          <w:sz w:val="24"/>
          <w:szCs w:val="24"/>
        </w:rPr>
        <w:t>Rozdział 20. Inne informacje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Nie przewiduje się: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B3E54">
        <w:rPr>
          <w:rFonts w:ascii="Arial" w:hAnsi="Arial" w:cs="Arial"/>
          <w:sz w:val="24"/>
          <w:szCs w:val="24"/>
        </w:rPr>
        <w:t>zawarcia umowy ramowej,</w:t>
      </w:r>
    </w:p>
    <w:p w:rsidR="00AF7FF3" w:rsidRPr="007B3E54" w:rsidRDefault="00AF7FF3" w:rsidP="00AF7F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B3E54">
        <w:rPr>
          <w:rFonts w:ascii="Arial" w:hAnsi="Arial" w:cs="Arial"/>
          <w:sz w:val="24"/>
          <w:szCs w:val="24"/>
        </w:rPr>
        <w:t>ustanowienia dynamicznego systemu zakupów,</w:t>
      </w:r>
    </w:p>
    <w:p w:rsidR="00AF7FF3" w:rsidRPr="007B3E54" w:rsidRDefault="00AF7FF3" w:rsidP="00AF7F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wyboru naj</w:t>
      </w:r>
      <w:r w:rsidRPr="007B3E54">
        <w:rPr>
          <w:rFonts w:ascii="Arial" w:hAnsi="Arial" w:cs="Arial"/>
          <w:sz w:val="24"/>
          <w:szCs w:val="24"/>
        </w:rPr>
        <w:t>korzystniejszej oferty z zastosowaniem aukcji elektronicznej.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  <w:r w:rsidRPr="005F5B40">
        <w:rPr>
          <w:rFonts w:ascii="Arial" w:hAnsi="Arial" w:cs="Arial"/>
          <w:b/>
          <w:sz w:val="24"/>
          <w:szCs w:val="24"/>
        </w:rPr>
        <w:t>Rozdział 21. Pouczenie o środkach ochrony prawnej przysługujących Wykonawcy w toku postępowania o udzielenie zamówienia</w:t>
      </w:r>
    </w:p>
    <w:p w:rsidR="00AF7FF3" w:rsidRPr="005F5B40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Wykonawcom, których interes prawny w uzyskaniu zamówienia doznał lub może doznać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uszczerbku w wyniku naruszenia przez Zamawiającego przepisów ustawy,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przepisów wykonawczych, jak też postanowień niniejszej SIWZ przysługują środki ochrony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prawnej przewidziane w Dziale VI (art. </w:t>
      </w:r>
      <w:r>
        <w:rPr>
          <w:rFonts w:ascii="Arial" w:hAnsi="Arial" w:cs="Arial"/>
          <w:sz w:val="24"/>
          <w:szCs w:val="24"/>
        </w:rPr>
        <w:t>1</w:t>
      </w:r>
      <w:r w:rsidRPr="007B3E54">
        <w:rPr>
          <w:rFonts w:ascii="Arial" w:hAnsi="Arial" w:cs="Arial"/>
          <w:sz w:val="24"/>
          <w:szCs w:val="24"/>
        </w:rPr>
        <w:t>79-183) ustawy Prawo zamówień publicznych.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5F5B40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  <w:r w:rsidRPr="005F5B40">
        <w:rPr>
          <w:rFonts w:ascii="Arial" w:hAnsi="Arial" w:cs="Arial"/>
          <w:b/>
          <w:sz w:val="24"/>
          <w:szCs w:val="24"/>
        </w:rPr>
        <w:t>Rozdział 22. Postanowienia końcowe – zasady udostępniania dokumentów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005FF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Uczestnicy postępowania mają prawo wglądu do treści protokołu oraz ofert w trakcie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prowadzonego postępowania z wyjątkiem dokumentów stanowiących załączniki do protokołu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(jawne po dokonaniu wyboru najkorzystniejszej oferty lub unieważnieniu postępowania)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 xml:space="preserve">oraz stanowiących tajemnicę przedsiębiorstwa w rozumieniu przepisów </w:t>
      </w:r>
      <w:r w:rsidRPr="007B3E54">
        <w:rPr>
          <w:rFonts w:ascii="Arial" w:hAnsi="Arial" w:cs="Arial"/>
          <w:sz w:val="24"/>
          <w:szCs w:val="24"/>
        </w:rPr>
        <w:lastRenderedPageBreak/>
        <w:t>o zwalczaniu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nieuczciwej konkurencji i dokumentów lub informacji zastrzeżonych przez uczestników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postępowania.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005FFE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Zamawiający udostępnia protokół lub załączniki do protokołu na wniosek.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3. Udostępnienie protokołu lub załączników może nastąpić poprzez wgląd w miejscu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wyznaczonym przez zamawiającego, przesłanie kopii pocztą, faksem, zgodnie z wyborem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wnioskodawcy wskazanym we wniosku.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4. Bez zgody zamawiającego, wnioskodawca w trakcie wglądu do protokołu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lub załączników, w miejscu wyznaczonym przez zamawiającego, nie może samodzielnie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kopiować lub utrwalać za pomocą urządzeń lub środków technicznych służących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do utrwalania obrazu treści złożonych ofert.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7B3E54">
        <w:rPr>
          <w:rFonts w:ascii="Arial" w:hAnsi="Arial" w:cs="Arial"/>
          <w:sz w:val="24"/>
          <w:szCs w:val="24"/>
        </w:rPr>
        <w:t xml:space="preserve"> Jeżeli przesłanie kopii protokołu lub załączników zgodnie z wyborem wnioskodawcy jest z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przyczyn technicznych znacząco utrudnione, w szczególności z uwagi na ilość żądanych do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przesłania dokumentów, zamawiający informuje o tym wnioskodawcę i wskazuje sposób,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 jaki mogą być one udostępnione.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6. Jeżeli w wyniku udostępnienia protokołu lub załączników, zamawiający ma ponieść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dodatkowe koszty związane ze wskazanym we wniosku sposobem udostępnienia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lub koniecznością przekształcenia protokołu lub załączników, koszty te pokrywa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wnioskodawca. Zamawiający nie może obciążać wnioskodawcy kosztami udostępnienia,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jeżeli nie wyraził wobec niego zgody, o której mowa w pkt. 4.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C13577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  <w:r w:rsidRPr="00C13577">
        <w:rPr>
          <w:rFonts w:ascii="Arial" w:hAnsi="Arial" w:cs="Arial"/>
          <w:b/>
          <w:sz w:val="24"/>
          <w:szCs w:val="24"/>
        </w:rPr>
        <w:t>Rozdział 23. Zamawiający nie przewiduje unieważnienia postępowania o udzielenie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3577">
        <w:rPr>
          <w:rFonts w:ascii="Arial" w:hAnsi="Arial" w:cs="Arial"/>
          <w:b/>
          <w:sz w:val="24"/>
          <w:szCs w:val="24"/>
        </w:rPr>
        <w:t>zamówienia, w przypadku nie przyznania środków pochodzących z budżetu Unii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3577">
        <w:rPr>
          <w:rFonts w:ascii="Arial" w:hAnsi="Arial" w:cs="Arial"/>
          <w:b/>
          <w:sz w:val="24"/>
          <w:szCs w:val="24"/>
        </w:rPr>
        <w:t>Europejskiej oraz niepodlegających zwrotowi środków z pomocy udzielonej przez państwa członkowskie Europejskiego Porozumienia o Wolnym Handlu (EFTA), które miały być przeznaczone na sfinansowanie całości lub części zamówienia.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</w:p>
    <w:p w:rsidR="00AF7FF3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</w:p>
    <w:p w:rsidR="005D7A89" w:rsidRDefault="005D7A89" w:rsidP="00AF7FF3">
      <w:pPr>
        <w:spacing w:after="0"/>
        <w:rPr>
          <w:rFonts w:ascii="Arial" w:hAnsi="Arial" w:cs="Arial"/>
          <w:b/>
          <w:sz w:val="24"/>
          <w:szCs w:val="24"/>
        </w:rPr>
      </w:pPr>
    </w:p>
    <w:p w:rsidR="00AF7FF3" w:rsidRPr="00005FFE" w:rsidRDefault="00AF7FF3" w:rsidP="00AF7FF3">
      <w:pPr>
        <w:spacing w:after="0"/>
        <w:rPr>
          <w:rFonts w:ascii="Arial" w:hAnsi="Arial" w:cs="Arial"/>
          <w:b/>
          <w:sz w:val="24"/>
          <w:szCs w:val="24"/>
        </w:rPr>
      </w:pPr>
      <w:r w:rsidRPr="00005FFE">
        <w:rPr>
          <w:rFonts w:ascii="Arial" w:hAnsi="Arial" w:cs="Arial"/>
          <w:b/>
          <w:sz w:val="24"/>
          <w:szCs w:val="24"/>
        </w:rPr>
        <w:lastRenderedPageBreak/>
        <w:t>Załączniki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Zał. nr 1 Druk oferty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Zał. nr 2 Oświadczenie z art. 22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Zał. nr 3 Oświadczenie z art. 24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Zał. nr 4 Oświadczenie z art. 24 ust</w:t>
      </w:r>
      <w:r>
        <w:rPr>
          <w:rFonts w:ascii="Arial" w:hAnsi="Arial" w:cs="Arial"/>
          <w:sz w:val="24"/>
          <w:szCs w:val="24"/>
        </w:rPr>
        <w:t>. 1</w:t>
      </w:r>
      <w:r w:rsidRPr="007B3E54">
        <w:rPr>
          <w:rFonts w:ascii="Arial" w:hAnsi="Arial" w:cs="Arial"/>
          <w:sz w:val="24"/>
          <w:szCs w:val="24"/>
        </w:rPr>
        <w:t xml:space="preserve"> pkt.</w:t>
      </w:r>
      <w:r>
        <w:rPr>
          <w:rFonts w:ascii="Arial" w:hAnsi="Arial" w:cs="Arial"/>
          <w:sz w:val="24"/>
          <w:szCs w:val="24"/>
        </w:rPr>
        <w:t xml:space="preserve"> </w:t>
      </w:r>
      <w:r w:rsidRPr="007B3E54">
        <w:rPr>
          <w:rFonts w:ascii="Arial" w:hAnsi="Arial" w:cs="Arial"/>
          <w:sz w:val="24"/>
          <w:szCs w:val="24"/>
        </w:rPr>
        <w:t>2 dla osób fizycznych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>Zał. nr 5 Wzór umowy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7B3E54">
        <w:rPr>
          <w:rFonts w:ascii="Arial" w:hAnsi="Arial" w:cs="Arial"/>
          <w:sz w:val="24"/>
          <w:szCs w:val="24"/>
        </w:rPr>
        <w:t xml:space="preserve">Zał. </w:t>
      </w:r>
      <w:r>
        <w:rPr>
          <w:rFonts w:ascii="Arial" w:hAnsi="Arial" w:cs="Arial"/>
          <w:sz w:val="24"/>
          <w:szCs w:val="24"/>
        </w:rPr>
        <w:t>n</w:t>
      </w:r>
      <w:r w:rsidRPr="007B3E54">
        <w:rPr>
          <w:rFonts w:ascii="Arial" w:hAnsi="Arial" w:cs="Arial"/>
          <w:sz w:val="24"/>
          <w:szCs w:val="24"/>
        </w:rPr>
        <w:t>r 6 Wykaz wykonanych dostaw</w:t>
      </w:r>
    </w:p>
    <w:p w:rsidR="00AF7FF3" w:rsidRPr="007B3E54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Zał. nr 7 Formularz ofertowo - cenowy</w:t>
      </w: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D7A89" w:rsidRDefault="005D7A89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D7A89" w:rsidRDefault="005D7A89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D7A89" w:rsidRDefault="005D7A89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D7A89" w:rsidRDefault="005D7A89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Pr="00F95DF8" w:rsidRDefault="00AF7FF3" w:rsidP="00AF7FF3">
      <w:pPr>
        <w:pStyle w:val="Default"/>
        <w:jc w:val="right"/>
        <w:rPr>
          <w:rFonts w:ascii="Arial" w:hAnsi="Arial" w:cs="Arial"/>
        </w:rPr>
      </w:pPr>
      <w:r w:rsidRPr="00F95DF8">
        <w:rPr>
          <w:rFonts w:ascii="Arial" w:hAnsi="Arial" w:cs="Arial"/>
        </w:rPr>
        <w:lastRenderedPageBreak/>
        <w:t xml:space="preserve">Załącznik Nr 1 </w:t>
      </w: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>ZP</w:t>
      </w:r>
      <w:r>
        <w:rPr>
          <w:rFonts w:ascii="Arial" w:hAnsi="Arial" w:cs="Arial"/>
          <w:sz w:val="23"/>
          <w:szCs w:val="23"/>
        </w:rPr>
        <w:t>………………..</w:t>
      </w:r>
      <w:r w:rsidRPr="00557743">
        <w:rPr>
          <w:rFonts w:ascii="Arial" w:hAnsi="Arial" w:cs="Arial"/>
          <w:sz w:val="23"/>
          <w:szCs w:val="23"/>
        </w:rPr>
        <w:t xml:space="preserve"> </w:t>
      </w: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.............................................................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i/>
          <w:iCs/>
          <w:sz w:val="23"/>
          <w:szCs w:val="23"/>
        </w:rPr>
        <w:t xml:space="preserve">(pieczęć Wykonawcy lub Wykonawców </w:t>
      </w: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i/>
          <w:iCs/>
          <w:sz w:val="23"/>
          <w:szCs w:val="23"/>
        </w:rPr>
        <w:t>ubiegających się wspólnie o udzielenie zamówienia</w:t>
      </w:r>
      <w:r w:rsidRPr="00557743">
        <w:rPr>
          <w:rFonts w:ascii="Arial" w:hAnsi="Arial" w:cs="Arial"/>
          <w:sz w:val="23"/>
          <w:szCs w:val="23"/>
        </w:rPr>
        <w:t xml:space="preserve">)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  <w:lang w:val="en-US"/>
        </w:rPr>
      </w:pPr>
      <w:r w:rsidRPr="00AC0E4C">
        <w:rPr>
          <w:rFonts w:ascii="Arial" w:hAnsi="Arial" w:cs="Arial"/>
          <w:sz w:val="23"/>
          <w:szCs w:val="23"/>
          <w:lang w:val="en-US"/>
        </w:rPr>
        <w:t>.......................................</w:t>
      </w:r>
      <w:r w:rsidRPr="00557743">
        <w:rPr>
          <w:rFonts w:ascii="Arial" w:hAnsi="Arial" w:cs="Arial"/>
          <w:sz w:val="23"/>
          <w:szCs w:val="23"/>
          <w:lang w:val="en-US"/>
        </w:rPr>
        <w:t xml:space="preserve">...................... </w:t>
      </w:r>
    </w:p>
    <w:p w:rsidR="00AF7FF3" w:rsidRDefault="00AF7FF3" w:rsidP="00AF7FF3">
      <w:pPr>
        <w:pStyle w:val="Default"/>
        <w:rPr>
          <w:rFonts w:ascii="Arial" w:hAnsi="Arial" w:cs="Arial"/>
          <w:i/>
          <w:iCs/>
          <w:sz w:val="23"/>
          <w:szCs w:val="23"/>
          <w:lang w:val="en-US"/>
        </w:rPr>
      </w:pPr>
      <w:r w:rsidRPr="00557743">
        <w:rPr>
          <w:rFonts w:ascii="Arial" w:hAnsi="Arial" w:cs="Arial"/>
          <w:i/>
          <w:iCs/>
          <w:sz w:val="23"/>
          <w:szCs w:val="23"/>
          <w:lang w:val="en-US"/>
        </w:rPr>
        <w:t>(nr tel./</w:t>
      </w:r>
      <w:proofErr w:type="spellStart"/>
      <w:r w:rsidRPr="00557743">
        <w:rPr>
          <w:rFonts w:ascii="Arial" w:hAnsi="Arial" w:cs="Arial"/>
          <w:i/>
          <w:iCs/>
          <w:sz w:val="23"/>
          <w:szCs w:val="23"/>
          <w:lang w:val="en-US"/>
        </w:rPr>
        <w:t>faksu</w:t>
      </w:r>
      <w:proofErr w:type="spellEnd"/>
      <w:r w:rsidRPr="00557743">
        <w:rPr>
          <w:rFonts w:ascii="Arial" w:hAnsi="Arial" w:cs="Arial"/>
          <w:i/>
          <w:iCs/>
          <w:sz w:val="23"/>
          <w:szCs w:val="23"/>
          <w:lang w:val="en-US"/>
        </w:rPr>
        <w:t xml:space="preserve">)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  <w:lang w:val="en-US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  <w:lang w:val="en-US"/>
        </w:rPr>
      </w:pPr>
      <w:r w:rsidRPr="00557743">
        <w:rPr>
          <w:rFonts w:ascii="Arial" w:hAnsi="Arial" w:cs="Arial"/>
          <w:sz w:val="23"/>
          <w:szCs w:val="23"/>
          <w:lang w:val="en-US"/>
        </w:rPr>
        <w:t xml:space="preserve">.............................................................. </w:t>
      </w: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  <w:lang w:val="en-US"/>
        </w:rPr>
      </w:pPr>
      <w:r w:rsidRPr="00557743">
        <w:rPr>
          <w:rFonts w:ascii="Arial" w:hAnsi="Arial" w:cs="Arial"/>
          <w:sz w:val="23"/>
          <w:szCs w:val="23"/>
          <w:lang w:val="en-US"/>
        </w:rPr>
        <w:t xml:space="preserve">............................................................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  <w:lang w:val="en-US"/>
        </w:rPr>
      </w:pPr>
    </w:p>
    <w:p w:rsidR="00AF7FF3" w:rsidRDefault="00AF7FF3" w:rsidP="00AF7FF3">
      <w:pPr>
        <w:pStyle w:val="Default"/>
        <w:rPr>
          <w:rFonts w:ascii="Arial" w:hAnsi="Arial" w:cs="Arial"/>
          <w:i/>
          <w:iCs/>
          <w:sz w:val="23"/>
          <w:szCs w:val="23"/>
          <w:lang w:val="en-US"/>
        </w:rPr>
      </w:pPr>
      <w:r w:rsidRPr="00557743">
        <w:rPr>
          <w:rFonts w:ascii="Arial" w:hAnsi="Arial" w:cs="Arial"/>
          <w:i/>
          <w:iCs/>
          <w:sz w:val="23"/>
          <w:szCs w:val="23"/>
          <w:lang w:val="en-US"/>
        </w:rPr>
        <w:t xml:space="preserve">(NIP)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  <w:lang w:val="en-US"/>
        </w:rPr>
      </w:pPr>
      <w:r w:rsidRPr="00557743">
        <w:rPr>
          <w:rFonts w:ascii="Arial" w:hAnsi="Arial" w:cs="Arial"/>
          <w:sz w:val="23"/>
          <w:szCs w:val="23"/>
          <w:lang w:val="en-US"/>
        </w:rPr>
        <w:t xml:space="preserve">............................................................... </w:t>
      </w:r>
    </w:p>
    <w:p w:rsidR="00AF7FF3" w:rsidRDefault="00AF7FF3" w:rsidP="00AF7FF3">
      <w:pPr>
        <w:pStyle w:val="Default"/>
        <w:rPr>
          <w:rFonts w:ascii="Arial" w:hAnsi="Arial" w:cs="Arial"/>
          <w:i/>
          <w:iCs/>
          <w:sz w:val="23"/>
          <w:szCs w:val="23"/>
          <w:lang w:val="en-US"/>
        </w:rPr>
      </w:pPr>
      <w:r w:rsidRPr="00557743">
        <w:rPr>
          <w:rFonts w:ascii="Arial" w:hAnsi="Arial" w:cs="Arial"/>
          <w:i/>
          <w:iCs/>
          <w:sz w:val="23"/>
          <w:szCs w:val="23"/>
          <w:lang w:val="en-US"/>
        </w:rPr>
        <w:t xml:space="preserve">(e-mail) </w:t>
      </w:r>
    </w:p>
    <w:p w:rsidR="00AF7FF3" w:rsidRDefault="00AF7FF3" w:rsidP="00AF7FF3">
      <w:pPr>
        <w:pStyle w:val="Default"/>
        <w:rPr>
          <w:rFonts w:ascii="Arial" w:hAnsi="Arial" w:cs="Arial"/>
          <w:i/>
          <w:iCs/>
          <w:sz w:val="23"/>
          <w:szCs w:val="23"/>
          <w:lang w:val="en-US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  <w:lang w:val="en-US"/>
        </w:rPr>
      </w:pPr>
    </w:p>
    <w:p w:rsidR="00AF7FF3" w:rsidRPr="00CF5171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CF5171">
        <w:rPr>
          <w:rFonts w:ascii="Arial" w:hAnsi="Arial" w:cs="Arial"/>
          <w:b/>
          <w:bCs/>
          <w:sz w:val="28"/>
          <w:szCs w:val="28"/>
        </w:rPr>
        <w:t>FORMULARZ OFERTOWY/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CF5171">
        <w:rPr>
          <w:rFonts w:ascii="Arial" w:hAnsi="Arial" w:cs="Arial"/>
          <w:b/>
          <w:bCs/>
          <w:sz w:val="28"/>
          <w:szCs w:val="28"/>
        </w:rPr>
        <w:t>O F E R T A</w:t>
      </w: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AF7FF3" w:rsidRPr="00CF5171" w:rsidRDefault="00AF7FF3" w:rsidP="00AF7FF3">
      <w:pPr>
        <w:pStyle w:val="Default"/>
        <w:spacing w:line="360" w:lineRule="auto"/>
        <w:rPr>
          <w:rFonts w:ascii="Arial" w:hAnsi="Arial" w:cs="Arial"/>
        </w:rPr>
      </w:pPr>
      <w:r w:rsidRPr="00CF5171">
        <w:rPr>
          <w:rFonts w:ascii="Arial" w:hAnsi="Arial" w:cs="Arial"/>
        </w:rPr>
        <w:t xml:space="preserve">Nawiązując do ogłoszenia o przetargu nieograniczonym pn. „Dostawa </w:t>
      </w:r>
      <w:r>
        <w:rPr>
          <w:rFonts w:ascii="Arial" w:hAnsi="Arial" w:cs="Arial"/>
        </w:rPr>
        <w:t>wyprawek dla dzieci</w:t>
      </w:r>
      <w:r w:rsidRPr="00CF5171">
        <w:rPr>
          <w:rFonts w:ascii="Arial" w:hAnsi="Arial" w:cs="Arial"/>
        </w:rPr>
        <w:t xml:space="preserve"> na cele realizacji projektu POKL.09.01.01-</w:t>
      </w:r>
      <w:r>
        <w:rPr>
          <w:rFonts w:ascii="Arial" w:hAnsi="Arial" w:cs="Arial"/>
        </w:rPr>
        <w:t>10</w:t>
      </w:r>
      <w:r w:rsidRPr="00CF5171">
        <w:rPr>
          <w:rFonts w:ascii="Arial" w:hAnsi="Arial" w:cs="Arial"/>
        </w:rPr>
        <w:t>-</w:t>
      </w:r>
      <w:r>
        <w:rPr>
          <w:rFonts w:ascii="Arial" w:hAnsi="Arial" w:cs="Arial"/>
        </w:rPr>
        <w:t>097</w:t>
      </w:r>
      <w:r w:rsidRPr="00CF5171">
        <w:rPr>
          <w:rFonts w:ascii="Arial" w:hAnsi="Arial" w:cs="Arial"/>
        </w:rPr>
        <w:t>/10</w:t>
      </w:r>
      <w:r>
        <w:rPr>
          <w:rFonts w:ascii="Arial" w:hAnsi="Arial" w:cs="Arial"/>
        </w:rPr>
        <w:t>-00</w:t>
      </w:r>
      <w:r w:rsidRPr="00CF5171">
        <w:rPr>
          <w:rFonts w:ascii="Arial" w:hAnsi="Arial" w:cs="Arial"/>
        </w:rPr>
        <w:t xml:space="preserve"> "Szansa na lepszy start" </w:t>
      </w:r>
    </w:p>
    <w:p w:rsidR="00AF7FF3" w:rsidRPr="00CF5171" w:rsidRDefault="00AF7FF3" w:rsidP="00AF7FF3">
      <w:pPr>
        <w:pStyle w:val="Default"/>
        <w:spacing w:line="360" w:lineRule="auto"/>
        <w:rPr>
          <w:rFonts w:ascii="Arial" w:hAnsi="Arial" w:cs="Arial"/>
        </w:rPr>
      </w:pPr>
      <w:r w:rsidRPr="00CF5171">
        <w:rPr>
          <w:rFonts w:ascii="Arial" w:hAnsi="Arial" w:cs="Arial"/>
        </w:rPr>
        <w:t xml:space="preserve">Oferuję wykonanie </w:t>
      </w:r>
      <w:r>
        <w:rPr>
          <w:rFonts w:ascii="Arial" w:hAnsi="Arial" w:cs="Arial"/>
        </w:rPr>
        <w:t xml:space="preserve">przedmiotu zamówienia: za kwotę </w:t>
      </w:r>
      <w:r w:rsidRPr="00CF5171">
        <w:rPr>
          <w:rFonts w:ascii="Arial" w:hAnsi="Arial" w:cs="Arial"/>
        </w:rPr>
        <w:t>net</w:t>
      </w:r>
      <w:r>
        <w:rPr>
          <w:rFonts w:ascii="Arial" w:hAnsi="Arial" w:cs="Arial"/>
        </w:rPr>
        <w:t>to……</w:t>
      </w:r>
      <w:r w:rsidRPr="00CF5171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</w:t>
      </w:r>
      <w:r w:rsidRPr="00CF5171">
        <w:rPr>
          <w:rFonts w:ascii="Arial" w:hAnsi="Arial" w:cs="Arial"/>
        </w:rPr>
        <w:t>zł, plus należny podatek VAT , co łącznie stan</w:t>
      </w:r>
      <w:r>
        <w:rPr>
          <w:rFonts w:ascii="Arial" w:hAnsi="Arial" w:cs="Arial"/>
        </w:rPr>
        <w:t>owi kwotę brutto ………….……………</w:t>
      </w:r>
      <w:r w:rsidRPr="00CF5171">
        <w:rPr>
          <w:rFonts w:ascii="Arial" w:hAnsi="Arial" w:cs="Arial"/>
        </w:rPr>
        <w:t xml:space="preserve">zł (słownie ……………………………………………………………………………………zł). </w:t>
      </w:r>
    </w:p>
    <w:p w:rsidR="00AF7FF3" w:rsidRPr="00CF5171" w:rsidRDefault="00AF7FF3" w:rsidP="00AF7FF3">
      <w:pPr>
        <w:pStyle w:val="Default"/>
        <w:spacing w:line="360" w:lineRule="auto"/>
        <w:rPr>
          <w:rFonts w:ascii="Arial" w:hAnsi="Arial" w:cs="Arial"/>
        </w:rPr>
      </w:pPr>
      <w:r w:rsidRPr="00CF5171">
        <w:rPr>
          <w:rFonts w:ascii="Arial" w:hAnsi="Arial" w:cs="Arial"/>
        </w:rPr>
        <w:t xml:space="preserve">Szczegółowa </w:t>
      </w:r>
      <w:r>
        <w:rPr>
          <w:rFonts w:ascii="Arial" w:hAnsi="Arial" w:cs="Arial"/>
        </w:rPr>
        <w:t>wycena wraz z opisem ofer</w:t>
      </w:r>
      <w:r w:rsidR="005D7A89">
        <w:rPr>
          <w:rFonts w:ascii="Arial" w:hAnsi="Arial" w:cs="Arial"/>
        </w:rPr>
        <w:t>t</w:t>
      </w:r>
      <w:r>
        <w:rPr>
          <w:rFonts w:ascii="Arial" w:hAnsi="Arial" w:cs="Arial"/>
        </w:rPr>
        <w:t>owo-cenowym</w:t>
      </w:r>
      <w:r w:rsidRPr="00CF5171">
        <w:rPr>
          <w:rFonts w:ascii="Arial" w:hAnsi="Arial" w:cs="Arial"/>
        </w:rPr>
        <w:t xml:space="preserve"> artykułów jest</w:t>
      </w:r>
      <w:r>
        <w:rPr>
          <w:rFonts w:ascii="Arial" w:hAnsi="Arial" w:cs="Arial"/>
        </w:rPr>
        <w:t xml:space="preserve"> przedstawiona w Załączniku nr 7</w:t>
      </w:r>
      <w:r w:rsidRPr="00CF5171">
        <w:rPr>
          <w:rFonts w:ascii="Arial" w:hAnsi="Arial" w:cs="Arial"/>
        </w:rPr>
        <w:t xml:space="preserve"> do SIWZ, stanowiącym integralną część niniejszej oferty. </w:t>
      </w: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CF5171" w:rsidRDefault="00AF7FF3" w:rsidP="00AF7FF3">
      <w:pPr>
        <w:pStyle w:val="Default"/>
        <w:rPr>
          <w:rFonts w:ascii="Arial" w:hAnsi="Arial" w:cs="Arial"/>
          <w:sz w:val="20"/>
          <w:szCs w:val="20"/>
        </w:rPr>
      </w:pPr>
      <w:r w:rsidRPr="00CF5171">
        <w:rPr>
          <w:rFonts w:ascii="Arial" w:hAnsi="Arial" w:cs="Arial"/>
          <w:sz w:val="20"/>
          <w:szCs w:val="20"/>
        </w:rPr>
        <w:lastRenderedPageBreak/>
        <w:t xml:space="preserve">.............................., dn. ................ r.       </w:t>
      </w:r>
    </w:p>
    <w:p w:rsidR="00AF7FF3" w:rsidRPr="00CF5171" w:rsidRDefault="00AF7FF3" w:rsidP="00AF7FF3">
      <w:pPr>
        <w:pStyle w:val="Default"/>
        <w:rPr>
          <w:rFonts w:ascii="Arial" w:hAnsi="Arial" w:cs="Arial"/>
          <w:sz w:val="20"/>
          <w:szCs w:val="20"/>
        </w:rPr>
      </w:pPr>
      <w:r w:rsidRPr="00CF5171">
        <w:rPr>
          <w:rFonts w:ascii="Arial" w:hAnsi="Arial" w:cs="Arial"/>
          <w:sz w:val="20"/>
          <w:szCs w:val="20"/>
        </w:rPr>
        <w:t xml:space="preserve">                     </w:t>
      </w:r>
    </w:p>
    <w:p w:rsidR="00AF7FF3" w:rsidRPr="00CF5171" w:rsidRDefault="00AF7FF3" w:rsidP="00AF7FF3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CF5171">
        <w:rPr>
          <w:rFonts w:ascii="Arial" w:hAnsi="Arial" w:cs="Arial"/>
          <w:sz w:val="20"/>
          <w:szCs w:val="20"/>
        </w:rPr>
        <w:t xml:space="preserve">……………………………………….. </w:t>
      </w:r>
    </w:p>
    <w:p w:rsidR="00AF7FF3" w:rsidRPr="00CF5171" w:rsidRDefault="00AF7FF3" w:rsidP="00AF7FF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CF51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CF5171">
        <w:rPr>
          <w:rFonts w:ascii="Arial" w:hAnsi="Arial" w:cs="Arial"/>
          <w:sz w:val="20"/>
          <w:szCs w:val="20"/>
        </w:rPr>
        <w:t xml:space="preserve">(pieczęć i podpis oferenta) </w:t>
      </w:r>
    </w:p>
    <w:p w:rsidR="00AF7FF3" w:rsidRPr="00CF5171" w:rsidRDefault="00AF7FF3" w:rsidP="00AF7FF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AF7FF3" w:rsidRPr="00CF5171" w:rsidRDefault="00AF7FF3" w:rsidP="00AF7FF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AF7FF3" w:rsidRPr="00CF5171" w:rsidRDefault="00AF7FF3" w:rsidP="00AF7FF3">
      <w:pPr>
        <w:pStyle w:val="Default"/>
        <w:rPr>
          <w:rFonts w:ascii="Arial" w:hAnsi="Arial" w:cs="Arial"/>
        </w:rPr>
      </w:pPr>
      <w:r w:rsidRPr="00CF5171">
        <w:rPr>
          <w:rFonts w:ascii="Arial" w:hAnsi="Arial" w:cs="Arial"/>
        </w:rPr>
        <w:t xml:space="preserve">Osoba/osoby do kontaktów z Zamawiającym odpowiedzialne za wykonanie zobowiązań umowy: ………………………………………………………………………………………. </w:t>
      </w:r>
    </w:p>
    <w:p w:rsidR="00AF7FF3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CF5171">
        <w:rPr>
          <w:rFonts w:ascii="Arial" w:hAnsi="Arial" w:cs="Arial"/>
          <w:sz w:val="24"/>
          <w:szCs w:val="24"/>
        </w:rPr>
        <w:t>.......... .......... .......... .......... .......... ........ .......... .......... tel. kontaktowy…………</w:t>
      </w:r>
      <w:r>
        <w:rPr>
          <w:rFonts w:ascii="Arial" w:hAnsi="Arial" w:cs="Arial"/>
          <w:sz w:val="24"/>
          <w:szCs w:val="24"/>
        </w:rPr>
        <w:t>………</w:t>
      </w:r>
      <w:r w:rsidRPr="00CF5171">
        <w:rPr>
          <w:rFonts w:ascii="Arial" w:hAnsi="Arial" w:cs="Arial"/>
          <w:sz w:val="24"/>
          <w:szCs w:val="24"/>
        </w:rPr>
        <w:t xml:space="preserve">, </w:t>
      </w:r>
    </w:p>
    <w:p w:rsidR="00AF7FF3" w:rsidRPr="00CF5171" w:rsidRDefault="00AF7FF3" w:rsidP="00AF7FF3">
      <w:pPr>
        <w:spacing w:after="0"/>
        <w:rPr>
          <w:rFonts w:ascii="Arial" w:hAnsi="Arial" w:cs="Arial"/>
          <w:sz w:val="24"/>
          <w:szCs w:val="24"/>
        </w:rPr>
      </w:pPr>
      <w:r w:rsidRPr="00CF5171">
        <w:rPr>
          <w:rFonts w:ascii="Arial" w:hAnsi="Arial" w:cs="Arial"/>
          <w:sz w:val="24"/>
          <w:szCs w:val="24"/>
        </w:rPr>
        <w:t>faks: ......</w:t>
      </w:r>
      <w:r>
        <w:rPr>
          <w:rFonts w:ascii="Arial" w:hAnsi="Arial" w:cs="Arial"/>
          <w:sz w:val="24"/>
          <w:szCs w:val="24"/>
        </w:rPr>
        <w:t>................</w:t>
      </w:r>
    </w:p>
    <w:p w:rsidR="00AF7FF3" w:rsidRDefault="00AF7FF3" w:rsidP="00AF7FF3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Pr="00CF5171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CF5171">
        <w:rPr>
          <w:rFonts w:ascii="Arial" w:hAnsi="Arial" w:cs="Arial"/>
          <w:b/>
          <w:bCs/>
          <w:sz w:val="28"/>
          <w:szCs w:val="28"/>
        </w:rPr>
        <w:t>Oświadczenie dotyczące postanowień specyfikacji istotnych warunków zamówienia.</w:t>
      </w: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AF7FF3" w:rsidRPr="00CF5171" w:rsidRDefault="00AF7FF3" w:rsidP="00AF7FF3">
      <w:pPr>
        <w:pStyle w:val="Default"/>
        <w:spacing w:after="267" w:line="360" w:lineRule="auto"/>
        <w:rPr>
          <w:rFonts w:ascii="Arial" w:hAnsi="Arial" w:cs="Arial"/>
        </w:rPr>
      </w:pPr>
      <w:r w:rsidRPr="00CF5171">
        <w:rPr>
          <w:rFonts w:ascii="Arial" w:hAnsi="Arial" w:cs="Arial"/>
        </w:rPr>
        <w:t xml:space="preserve">1. Oświadczamy, że zapoznaliśmy się ze specyfikacją istotnych warunków zamówienia, nie wnosimy żadnych zastrzeżeń oraz uzyskaliśmy niezbędne informacje do przygotowania oferty. </w:t>
      </w:r>
    </w:p>
    <w:p w:rsidR="00AF7FF3" w:rsidRPr="00CF5171" w:rsidRDefault="00AF7FF3" w:rsidP="00AF7FF3">
      <w:pPr>
        <w:pStyle w:val="Default"/>
        <w:spacing w:after="267" w:line="360" w:lineRule="auto"/>
        <w:rPr>
          <w:rFonts w:ascii="Arial" w:hAnsi="Arial" w:cs="Arial"/>
        </w:rPr>
      </w:pPr>
      <w:r w:rsidRPr="00CF5171">
        <w:rPr>
          <w:rFonts w:ascii="Arial" w:hAnsi="Arial" w:cs="Arial"/>
        </w:rPr>
        <w:t xml:space="preserve">2. Oświadczamy, że uważamy się za związanych z ofertą przez czas wskazany w specyfikacji istotnych warunków zamówienia. </w:t>
      </w:r>
    </w:p>
    <w:p w:rsidR="00AF7FF3" w:rsidRPr="00CF5171" w:rsidRDefault="00AF7FF3" w:rsidP="00AF7FF3">
      <w:pPr>
        <w:pStyle w:val="Default"/>
        <w:spacing w:line="360" w:lineRule="auto"/>
        <w:rPr>
          <w:rFonts w:ascii="Arial" w:hAnsi="Arial" w:cs="Arial"/>
        </w:rPr>
      </w:pPr>
      <w:r w:rsidRPr="00CF5171">
        <w:rPr>
          <w:rFonts w:ascii="Arial" w:hAnsi="Arial" w:cs="Arial"/>
        </w:rPr>
        <w:t xml:space="preserve">3. 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AF7FF3" w:rsidRPr="00CF5171" w:rsidRDefault="00AF7FF3" w:rsidP="00AF7FF3">
      <w:pPr>
        <w:pStyle w:val="Default"/>
        <w:rPr>
          <w:rFonts w:ascii="Arial" w:hAnsi="Arial" w:cs="Arial"/>
        </w:rPr>
      </w:pPr>
    </w:p>
    <w:p w:rsidR="00AF7FF3" w:rsidRPr="00CF5171" w:rsidRDefault="00AF7FF3" w:rsidP="00AF7FF3">
      <w:pPr>
        <w:pStyle w:val="Default"/>
        <w:rPr>
          <w:rFonts w:ascii="Arial" w:hAnsi="Arial" w:cs="Arial"/>
        </w:rPr>
      </w:pPr>
    </w:p>
    <w:p w:rsidR="00AF7FF3" w:rsidRPr="00CF5171" w:rsidRDefault="00AF7FF3" w:rsidP="00AF7FF3">
      <w:pPr>
        <w:pStyle w:val="Default"/>
        <w:rPr>
          <w:rFonts w:ascii="Arial" w:hAnsi="Arial" w:cs="Arial"/>
          <w:b/>
          <w:bCs/>
        </w:rPr>
      </w:pPr>
      <w:r w:rsidRPr="00CF5171">
        <w:rPr>
          <w:rFonts w:ascii="Arial" w:hAnsi="Arial" w:cs="Arial"/>
          <w:b/>
          <w:bCs/>
        </w:rPr>
        <w:t xml:space="preserve">Zastrzeżenie Wykonawcy </w:t>
      </w:r>
    </w:p>
    <w:p w:rsidR="00AF7FF3" w:rsidRPr="00CF5171" w:rsidRDefault="00AF7FF3" w:rsidP="00AF7FF3">
      <w:pPr>
        <w:pStyle w:val="Default"/>
        <w:rPr>
          <w:rFonts w:ascii="Arial" w:hAnsi="Arial" w:cs="Arial"/>
        </w:rPr>
      </w:pPr>
    </w:p>
    <w:p w:rsidR="00AF7FF3" w:rsidRPr="00CF5171" w:rsidRDefault="00AF7FF3" w:rsidP="00AF7FF3">
      <w:pPr>
        <w:pStyle w:val="Default"/>
        <w:spacing w:line="360" w:lineRule="auto"/>
        <w:rPr>
          <w:rFonts w:ascii="Arial" w:hAnsi="Arial" w:cs="Arial"/>
        </w:rPr>
      </w:pPr>
      <w:r w:rsidRPr="00CF5171">
        <w:rPr>
          <w:rFonts w:ascii="Arial" w:hAnsi="Arial" w:cs="Arial"/>
        </w:rPr>
        <w:t xml:space="preserve">Niżej wymienione dokumenty składające się na ofertę nie mogą być ogólnie udostępnione (w przypadku braku takich dokumentów proszę wpisać słowa „nie dotyczy”: </w:t>
      </w:r>
    </w:p>
    <w:p w:rsidR="00AF7FF3" w:rsidRPr="00CF5171" w:rsidRDefault="00AF7FF3" w:rsidP="00AF7FF3">
      <w:pPr>
        <w:pStyle w:val="Default"/>
        <w:rPr>
          <w:rFonts w:ascii="Arial" w:hAnsi="Arial" w:cs="Arial"/>
        </w:rPr>
      </w:pPr>
      <w:r w:rsidRPr="00CF5171">
        <w:rPr>
          <w:rFonts w:ascii="Arial" w:hAnsi="Arial" w:cs="Arial"/>
        </w:rPr>
        <w:t xml:space="preserve"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:rsidR="00AF7FF3" w:rsidRPr="00CF5171" w:rsidRDefault="00AF7FF3" w:rsidP="00AF7FF3">
      <w:pPr>
        <w:pStyle w:val="Default"/>
        <w:rPr>
          <w:rFonts w:ascii="Arial" w:hAnsi="Arial" w:cs="Arial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______________________________ </w:t>
      </w:r>
      <w:r>
        <w:rPr>
          <w:rFonts w:ascii="Arial" w:hAnsi="Arial" w:cs="Arial"/>
          <w:sz w:val="23"/>
          <w:szCs w:val="23"/>
        </w:rPr>
        <w:t xml:space="preserve">                      </w:t>
      </w:r>
      <w:r w:rsidRPr="00557743">
        <w:rPr>
          <w:rFonts w:ascii="Arial" w:hAnsi="Arial" w:cs="Arial"/>
          <w:sz w:val="23"/>
          <w:szCs w:val="23"/>
        </w:rPr>
        <w:t xml:space="preserve">_____________________________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0"/>
          <w:szCs w:val="20"/>
        </w:rPr>
      </w:pPr>
      <w:r w:rsidRPr="00557743">
        <w:rPr>
          <w:rFonts w:ascii="Arial" w:hAnsi="Arial" w:cs="Arial"/>
          <w:sz w:val="20"/>
          <w:szCs w:val="20"/>
        </w:rPr>
        <w:t xml:space="preserve">Imiona i nazwiska osób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557743">
        <w:rPr>
          <w:rFonts w:ascii="Arial" w:hAnsi="Arial" w:cs="Arial"/>
          <w:sz w:val="20"/>
          <w:szCs w:val="20"/>
        </w:rPr>
        <w:t xml:space="preserve">Czytelne podpisy osób uprawnionych do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0"/>
          <w:szCs w:val="20"/>
        </w:rPr>
      </w:pPr>
      <w:r w:rsidRPr="00557743">
        <w:rPr>
          <w:rFonts w:ascii="Arial" w:hAnsi="Arial" w:cs="Arial"/>
          <w:sz w:val="20"/>
          <w:szCs w:val="20"/>
        </w:rPr>
        <w:t xml:space="preserve">uprawnionych do reprezentowania wykonawcy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557743">
        <w:rPr>
          <w:rFonts w:ascii="Arial" w:hAnsi="Arial" w:cs="Arial"/>
          <w:sz w:val="20"/>
          <w:szCs w:val="20"/>
        </w:rPr>
        <w:t>reprezentowania wykonawcy</w:t>
      </w:r>
    </w:p>
    <w:p w:rsidR="00AF7FF3" w:rsidRPr="00557743" w:rsidRDefault="00AF7FF3" w:rsidP="00AF7FF3">
      <w:pPr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>ZP</w:t>
      </w:r>
      <w:r>
        <w:rPr>
          <w:rFonts w:ascii="Arial" w:hAnsi="Arial" w:cs="Arial"/>
          <w:sz w:val="23"/>
          <w:szCs w:val="23"/>
        </w:rPr>
        <w:t>………………..</w:t>
      </w:r>
      <w:r w:rsidRPr="00557743">
        <w:rPr>
          <w:rFonts w:ascii="Arial" w:hAnsi="Arial" w:cs="Arial"/>
          <w:sz w:val="23"/>
          <w:szCs w:val="23"/>
        </w:rPr>
        <w:t xml:space="preserve"> </w:t>
      </w:r>
    </w:p>
    <w:p w:rsidR="00AF7FF3" w:rsidRDefault="00AF7FF3" w:rsidP="00AF7FF3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Załącznik Nr 2 </w:t>
      </w:r>
    </w:p>
    <w:p w:rsidR="00AF7FF3" w:rsidRDefault="00AF7FF3" w:rsidP="00AF7FF3">
      <w:pPr>
        <w:pStyle w:val="Default"/>
        <w:jc w:val="righ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jc w:val="right"/>
        <w:rPr>
          <w:rFonts w:ascii="Arial" w:hAnsi="Arial" w:cs="Arial"/>
          <w:sz w:val="23"/>
          <w:szCs w:val="23"/>
        </w:rPr>
      </w:pPr>
    </w:p>
    <w:p w:rsidR="00AF7FF3" w:rsidRPr="00CF5171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CF5171">
        <w:rPr>
          <w:rFonts w:ascii="Arial" w:hAnsi="Arial" w:cs="Arial"/>
          <w:b/>
          <w:bCs/>
          <w:sz w:val="28"/>
          <w:szCs w:val="28"/>
        </w:rPr>
        <w:t>Oświadczenie</w:t>
      </w:r>
    </w:p>
    <w:p w:rsidR="00AF7FF3" w:rsidRPr="00CF5171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AF7FF3" w:rsidRPr="00CF5171" w:rsidRDefault="00AF7FF3" w:rsidP="00AF7FF3">
      <w:pPr>
        <w:pStyle w:val="Default"/>
        <w:spacing w:line="360" w:lineRule="auto"/>
        <w:rPr>
          <w:rFonts w:ascii="Arial" w:hAnsi="Arial" w:cs="Arial"/>
        </w:rPr>
      </w:pPr>
      <w:r w:rsidRPr="00CF5171">
        <w:rPr>
          <w:rFonts w:ascii="Arial" w:hAnsi="Arial" w:cs="Arial"/>
        </w:rPr>
        <w:t>Zgodnie z art. 22 ust. 1 ustawy z dnia 29 stycznia 2004</w:t>
      </w:r>
      <w:r>
        <w:rPr>
          <w:rFonts w:ascii="Arial" w:hAnsi="Arial" w:cs="Arial"/>
        </w:rPr>
        <w:t xml:space="preserve"> </w:t>
      </w:r>
      <w:r w:rsidRPr="00CF5171">
        <w:rPr>
          <w:rFonts w:ascii="Arial" w:hAnsi="Arial" w:cs="Arial"/>
        </w:rPr>
        <w:t xml:space="preserve">r. Prawo zamówień publicznych (Dz. U. z 2010 r. nr 113, poz. 759) składając ofertę w przetargu pn. „Dostawa </w:t>
      </w:r>
      <w:r w:rsidR="003F21F6">
        <w:rPr>
          <w:rFonts w:ascii="Arial" w:hAnsi="Arial" w:cs="Arial"/>
        </w:rPr>
        <w:t>wyprawek</w:t>
      </w:r>
      <w:r>
        <w:rPr>
          <w:rFonts w:ascii="Arial" w:hAnsi="Arial" w:cs="Arial"/>
        </w:rPr>
        <w:t xml:space="preserve"> dla dzieci</w:t>
      </w:r>
      <w:r w:rsidRPr="00CF5171">
        <w:rPr>
          <w:rFonts w:ascii="Arial" w:hAnsi="Arial" w:cs="Arial"/>
        </w:rPr>
        <w:t xml:space="preserve"> na cele realizacji projektu POKL.09.01.01-</w:t>
      </w:r>
      <w:r>
        <w:rPr>
          <w:rFonts w:ascii="Arial" w:hAnsi="Arial" w:cs="Arial"/>
        </w:rPr>
        <w:t>10-097/10-00</w:t>
      </w:r>
      <w:r w:rsidRPr="00CF5171">
        <w:rPr>
          <w:rFonts w:ascii="Arial" w:hAnsi="Arial" w:cs="Arial"/>
        </w:rPr>
        <w:t xml:space="preserve"> "</w:t>
      </w:r>
      <w:r>
        <w:rPr>
          <w:rFonts w:ascii="Arial" w:hAnsi="Arial" w:cs="Arial"/>
        </w:rPr>
        <w:t>Szansa na lepszy start</w:t>
      </w:r>
      <w:r w:rsidRPr="00CF5171">
        <w:rPr>
          <w:rFonts w:ascii="Arial" w:hAnsi="Arial" w:cs="Arial"/>
        </w:rPr>
        <w:t xml:space="preserve">" w imieniu reprezentowanej przeze mnie (nas) firmy oświadczam (oświadczamy), że spełniamy warunki dotyczące: </w:t>
      </w:r>
    </w:p>
    <w:p w:rsidR="00AF7FF3" w:rsidRPr="00CF5171" w:rsidRDefault="00AF7FF3" w:rsidP="00AF7FF3">
      <w:pPr>
        <w:pStyle w:val="Default"/>
        <w:spacing w:line="360" w:lineRule="auto"/>
        <w:rPr>
          <w:rFonts w:ascii="Arial" w:hAnsi="Arial" w:cs="Arial"/>
        </w:rPr>
      </w:pPr>
    </w:p>
    <w:p w:rsidR="00AF7FF3" w:rsidRPr="00CF5171" w:rsidRDefault="00AF7FF3" w:rsidP="00AF7FF3">
      <w:pPr>
        <w:pStyle w:val="Default"/>
        <w:spacing w:after="270" w:line="360" w:lineRule="auto"/>
        <w:rPr>
          <w:rFonts w:ascii="Arial" w:hAnsi="Arial" w:cs="Arial"/>
        </w:rPr>
      </w:pPr>
      <w:r w:rsidRPr="00CF5171">
        <w:rPr>
          <w:rFonts w:ascii="Arial" w:hAnsi="Arial" w:cs="Arial"/>
        </w:rPr>
        <w:t xml:space="preserve">1) posiadania uprawnień do wykonywania określonej działalności lub czynności, jeżeli przepisy prawa nakładają obowiązek ich posiadania, </w:t>
      </w:r>
    </w:p>
    <w:p w:rsidR="00AF7FF3" w:rsidRPr="00CF5171" w:rsidRDefault="00AF7FF3" w:rsidP="00AF7FF3">
      <w:pPr>
        <w:pStyle w:val="Default"/>
        <w:spacing w:after="270" w:line="360" w:lineRule="auto"/>
        <w:rPr>
          <w:rFonts w:ascii="Arial" w:hAnsi="Arial" w:cs="Arial"/>
        </w:rPr>
      </w:pPr>
      <w:r w:rsidRPr="00CF5171">
        <w:rPr>
          <w:rFonts w:ascii="Arial" w:hAnsi="Arial" w:cs="Arial"/>
        </w:rPr>
        <w:t xml:space="preserve">2) posiadania wiedzy i doświadczenia, </w:t>
      </w:r>
    </w:p>
    <w:p w:rsidR="00AF7FF3" w:rsidRPr="00CF5171" w:rsidRDefault="00AF7FF3" w:rsidP="00AF7FF3">
      <w:pPr>
        <w:pStyle w:val="Default"/>
        <w:spacing w:after="270" w:line="360" w:lineRule="auto"/>
        <w:rPr>
          <w:rFonts w:ascii="Arial" w:hAnsi="Arial" w:cs="Arial"/>
        </w:rPr>
      </w:pPr>
      <w:r w:rsidRPr="00CF5171">
        <w:rPr>
          <w:rFonts w:ascii="Arial" w:hAnsi="Arial" w:cs="Arial"/>
        </w:rPr>
        <w:t xml:space="preserve">3) dysponowania odpowiednim potencjałem technicznym oraz osobami zdolnymi do wykonania zamówienia, </w:t>
      </w:r>
    </w:p>
    <w:p w:rsidR="00AF7FF3" w:rsidRPr="00CF5171" w:rsidRDefault="00AF7FF3" w:rsidP="00AF7FF3">
      <w:pPr>
        <w:pStyle w:val="Default"/>
        <w:spacing w:line="360" w:lineRule="auto"/>
        <w:rPr>
          <w:rFonts w:ascii="Arial" w:hAnsi="Arial" w:cs="Arial"/>
        </w:rPr>
      </w:pPr>
      <w:r w:rsidRPr="00CF5171">
        <w:rPr>
          <w:rFonts w:ascii="Arial" w:hAnsi="Arial" w:cs="Arial"/>
        </w:rPr>
        <w:t xml:space="preserve">4) sytuacji ekonomicznej i finansowej </w:t>
      </w:r>
    </w:p>
    <w:p w:rsidR="00AF7FF3" w:rsidRPr="00CF5171" w:rsidRDefault="00AF7FF3" w:rsidP="00AF7FF3">
      <w:pPr>
        <w:pStyle w:val="Default"/>
        <w:rPr>
          <w:rFonts w:ascii="Arial" w:hAnsi="Arial" w:cs="Arial"/>
        </w:rPr>
      </w:pPr>
    </w:p>
    <w:p w:rsidR="00AF7FF3" w:rsidRPr="00CF5171" w:rsidRDefault="00AF7FF3" w:rsidP="00AF7FF3">
      <w:pPr>
        <w:pStyle w:val="Default"/>
        <w:rPr>
          <w:rFonts w:ascii="Arial" w:hAnsi="Arial" w:cs="Arial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........................., dn. ......................... </w:t>
      </w:r>
      <w:r>
        <w:rPr>
          <w:rFonts w:ascii="Arial" w:hAnsi="Arial" w:cs="Arial"/>
          <w:sz w:val="23"/>
          <w:szCs w:val="23"/>
        </w:rPr>
        <w:t xml:space="preserve">                          </w:t>
      </w:r>
      <w:r w:rsidRPr="00557743">
        <w:rPr>
          <w:rFonts w:ascii="Arial" w:hAnsi="Arial" w:cs="Arial"/>
          <w:sz w:val="23"/>
          <w:szCs w:val="23"/>
        </w:rPr>
        <w:t xml:space="preserve">........................................................ </w:t>
      </w:r>
    </w:p>
    <w:p w:rsidR="00AF7FF3" w:rsidRDefault="00AF7FF3" w:rsidP="00AF7FF3">
      <w:pPr>
        <w:pStyle w:val="Default"/>
        <w:jc w:val="right"/>
        <w:rPr>
          <w:rFonts w:ascii="Arial" w:hAnsi="Arial" w:cs="Arial"/>
          <w:i/>
          <w:iCs/>
          <w:sz w:val="16"/>
          <w:szCs w:val="16"/>
        </w:rPr>
      </w:pPr>
      <w:r w:rsidRPr="00557743">
        <w:rPr>
          <w:rFonts w:ascii="Arial" w:hAnsi="Arial" w:cs="Arial"/>
          <w:i/>
          <w:iCs/>
          <w:sz w:val="16"/>
          <w:szCs w:val="16"/>
        </w:rPr>
        <w:t>Podpis osób uprawnionych</w:t>
      </w:r>
    </w:p>
    <w:p w:rsidR="00AF7FF3" w:rsidRPr="00557743" w:rsidRDefault="00AF7FF3" w:rsidP="00AF7FF3">
      <w:pPr>
        <w:pStyle w:val="Default"/>
        <w:jc w:val="right"/>
        <w:rPr>
          <w:rFonts w:ascii="Arial" w:hAnsi="Arial" w:cs="Arial"/>
          <w:sz w:val="16"/>
          <w:szCs w:val="16"/>
        </w:rPr>
      </w:pPr>
      <w:r w:rsidRPr="00557743">
        <w:rPr>
          <w:rFonts w:ascii="Arial" w:hAnsi="Arial" w:cs="Arial"/>
          <w:i/>
          <w:iCs/>
          <w:sz w:val="16"/>
          <w:szCs w:val="16"/>
        </w:rPr>
        <w:t xml:space="preserve"> do składania oświadczeń woli w imieniu Wykonawcy </w:t>
      </w:r>
    </w:p>
    <w:p w:rsidR="00AF7FF3" w:rsidRPr="00B42F84" w:rsidRDefault="00AF7FF3" w:rsidP="00AF7FF3">
      <w:pPr>
        <w:jc w:val="right"/>
        <w:rPr>
          <w:rFonts w:ascii="Arial" w:hAnsi="Arial" w:cs="Arial"/>
          <w:sz w:val="20"/>
          <w:szCs w:val="20"/>
        </w:rPr>
      </w:pPr>
      <w:r w:rsidRPr="00557743">
        <w:rPr>
          <w:rFonts w:ascii="Arial" w:hAnsi="Arial" w:cs="Arial"/>
          <w:i/>
          <w:iCs/>
          <w:sz w:val="16"/>
          <w:szCs w:val="16"/>
        </w:rPr>
        <w:t>oraz pieczątka / pieczątki</w:t>
      </w:r>
      <w:r w:rsidRPr="00557743">
        <w:rPr>
          <w:rFonts w:ascii="Arial" w:hAnsi="Arial" w:cs="Arial"/>
          <w:sz w:val="20"/>
          <w:szCs w:val="20"/>
        </w:rPr>
        <w:t>/</w:t>
      </w: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42F25" w:rsidRDefault="00A42F25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lastRenderedPageBreak/>
        <w:t>ZP</w:t>
      </w:r>
      <w:r>
        <w:rPr>
          <w:rFonts w:ascii="Arial" w:hAnsi="Arial" w:cs="Arial"/>
          <w:sz w:val="23"/>
          <w:szCs w:val="23"/>
        </w:rPr>
        <w:t>……………………….</w:t>
      </w:r>
    </w:p>
    <w:p w:rsidR="00AF7FF3" w:rsidRDefault="00AF7FF3" w:rsidP="00AF7FF3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Załącznik nr 3 </w:t>
      </w:r>
    </w:p>
    <w:p w:rsidR="00AF7FF3" w:rsidRDefault="00AF7FF3" w:rsidP="00AF7FF3">
      <w:pPr>
        <w:pStyle w:val="Default"/>
        <w:jc w:val="righ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jc w:val="righ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---------------------- </w:t>
      </w: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Pieczątka Wykonawcy </w:t>
      </w: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CF5171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CF5171">
        <w:rPr>
          <w:rFonts w:ascii="Arial" w:hAnsi="Arial" w:cs="Arial"/>
          <w:b/>
          <w:bCs/>
          <w:sz w:val="28"/>
          <w:szCs w:val="28"/>
        </w:rPr>
        <w:t>OŚWIADCZENIE</w:t>
      </w: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2"/>
          <w:szCs w:val="22"/>
        </w:rPr>
      </w:pPr>
      <w:r w:rsidRPr="00557743">
        <w:rPr>
          <w:rFonts w:ascii="Arial" w:hAnsi="Arial" w:cs="Arial"/>
          <w:sz w:val="22"/>
          <w:szCs w:val="22"/>
        </w:rPr>
        <w:t xml:space="preserve">...................................................................... </w:t>
      </w:r>
    </w:p>
    <w:p w:rsidR="00AF7FF3" w:rsidRDefault="00AF7FF3" w:rsidP="00AF7FF3">
      <w:pPr>
        <w:pStyle w:val="Default"/>
        <w:rPr>
          <w:rFonts w:ascii="Arial" w:hAnsi="Arial" w:cs="Arial"/>
          <w:sz w:val="22"/>
          <w:szCs w:val="22"/>
        </w:rPr>
      </w:pPr>
      <w:r w:rsidRPr="00557743">
        <w:rPr>
          <w:rFonts w:ascii="Arial" w:hAnsi="Arial" w:cs="Arial"/>
          <w:sz w:val="22"/>
          <w:szCs w:val="22"/>
        </w:rPr>
        <w:t xml:space="preserve">(nazwa i adres wykonawcy) </w:t>
      </w:r>
    </w:p>
    <w:p w:rsidR="00AF7FF3" w:rsidRDefault="00AF7FF3" w:rsidP="00AF7FF3">
      <w:pPr>
        <w:pStyle w:val="Default"/>
        <w:rPr>
          <w:rFonts w:ascii="Arial" w:hAnsi="Arial" w:cs="Arial"/>
          <w:sz w:val="22"/>
          <w:szCs w:val="22"/>
        </w:rPr>
      </w:pPr>
    </w:p>
    <w:p w:rsidR="00AF7FF3" w:rsidRDefault="00AF7FF3" w:rsidP="00AF7FF3">
      <w:pPr>
        <w:pStyle w:val="Default"/>
        <w:rPr>
          <w:rFonts w:ascii="Arial" w:hAnsi="Arial" w:cs="Arial"/>
          <w:sz w:val="22"/>
          <w:szCs w:val="22"/>
        </w:rPr>
      </w:pPr>
    </w:p>
    <w:p w:rsidR="00AF7FF3" w:rsidRDefault="00AF7FF3" w:rsidP="00AF7FF3">
      <w:pPr>
        <w:pStyle w:val="Default"/>
        <w:rPr>
          <w:rFonts w:ascii="Arial" w:hAnsi="Arial" w:cs="Arial"/>
          <w:sz w:val="22"/>
          <w:szCs w:val="22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2"/>
          <w:szCs w:val="22"/>
        </w:rPr>
      </w:pPr>
    </w:p>
    <w:p w:rsidR="00AF7FF3" w:rsidRPr="00CF5171" w:rsidRDefault="00AF7FF3" w:rsidP="00AF7FF3">
      <w:pPr>
        <w:pStyle w:val="Default"/>
        <w:spacing w:line="360" w:lineRule="auto"/>
        <w:rPr>
          <w:rFonts w:ascii="Arial" w:hAnsi="Arial" w:cs="Arial"/>
        </w:rPr>
      </w:pPr>
      <w:r w:rsidRPr="00CF5171">
        <w:rPr>
          <w:rFonts w:ascii="Arial" w:hAnsi="Arial" w:cs="Arial"/>
        </w:rPr>
        <w:t xml:space="preserve">Składając ofertę w przetargu nieograniczonym pn. „„Dostawa </w:t>
      </w:r>
      <w:r w:rsidR="003F21F6">
        <w:rPr>
          <w:rFonts w:ascii="Arial" w:hAnsi="Arial" w:cs="Arial"/>
        </w:rPr>
        <w:t>wyprawek</w:t>
      </w:r>
      <w:r>
        <w:rPr>
          <w:rFonts w:ascii="Arial" w:hAnsi="Arial" w:cs="Arial"/>
        </w:rPr>
        <w:t xml:space="preserve"> dla dzieci</w:t>
      </w:r>
      <w:r w:rsidRPr="00CF5171">
        <w:rPr>
          <w:rFonts w:ascii="Arial" w:hAnsi="Arial" w:cs="Arial"/>
        </w:rPr>
        <w:t xml:space="preserve"> na cele realizacji projektu POKL.09.01.01-</w:t>
      </w:r>
      <w:r>
        <w:rPr>
          <w:rFonts w:ascii="Arial" w:hAnsi="Arial" w:cs="Arial"/>
        </w:rPr>
        <w:t>10</w:t>
      </w:r>
      <w:r w:rsidRPr="00CF5171">
        <w:rPr>
          <w:rFonts w:ascii="Arial" w:hAnsi="Arial" w:cs="Arial"/>
        </w:rPr>
        <w:t>-</w:t>
      </w:r>
      <w:r>
        <w:rPr>
          <w:rFonts w:ascii="Arial" w:hAnsi="Arial" w:cs="Arial"/>
        </w:rPr>
        <w:t>097</w:t>
      </w:r>
      <w:r w:rsidRPr="00CF5171">
        <w:rPr>
          <w:rFonts w:ascii="Arial" w:hAnsi="Arial" w:cs="Arial"/>
        </w:rPr>
        <w:t>/10</w:t>
      </w:r>
      <w:r>
        <w:rPr>
          <w:rFonts w:ascii="Arial" w:hAnsi="Arial" w:cs="Arial"/>
        </w:rPr>
        <w:t>-00</w:t>
      </w:r>
      <w:r w:rsidRPr="00CF5171">
        <w:rPr>
          <w:rFonts w:ascii="Arial" w:hAnsi="Arial" w:cs="Arial"/>
        </w:rPr>
        <w:t xml:space="preserve"> "Szansa na lepszy start" w imieniu reprezentowanej przeze mnie (nas) firmy oświadczam (oświadczamy), że nie podlegamy wykluczeniu na podstawie art. 24 ust 1 ustawy Prawo zamówień publicznych. </w:t>
      </w:r>
    </w:p>
    <w:p w:rsidR="00AF7FF3" w:rsidRPr="00CF5171" w:rsidRDefault="00AF7FF3" w:rsidP="00AF7FF3">
      <w:pPr>
        <w:pStyle w:val="Default"/>
        <w:spacing w:line="360" w:lineRule="auto"/>
        <w:rPr>
          <w:rFonts w:ascii="Arial" w:hAnsi="Arial" w:cs="Arial"/>
        </w:rPr>
      </w:pPr>
    </w:p>
    <w:p w:rsidR="00AF7FF3" w:rsidRDefault="00AF7FF3" w:rsidP="00AF7FF3">
      <w:pPr>
        <w:pStyle w:val="Default"/>
        <w:rPr>
          <w:rFonts w:ascii="Arial" w:hAnsi="Arial" w:cs="Arial"/>
          <w:sz w:val="28"/>
          <w:szCs w:val="28"/>
        </w:rPr>
      </w:pPr>
    </w:p>
    <w:p w:rsidR="00AF7FF3" w:rsidRDefault="00AF7FF3" w:rsidP="00AF7FF3">
      <w:pPr>
        <w:pStyle w:val="Default"/>
        <w:rPr>
          <w:rFonts w:ascii="Arial" w:hAnsi="Arial" w:cs="Arial"/>
          <w:sz w:val="28"/>
          <w:szCs w:val="28"/>
        </w:rPr>
      </w:pPr>
    </w:p>
    <w:p w:rsidR="00AF7FF3" w:rsidRDefault="00AF7FF3" w:rsidP="00AF7FF3">
      <w:pPr>
        <w:pStyle w:val="Default"/>
        <w:rPr>
          <w:rFonts w:ascii="Arial" w:hAnsi="Arial" w:cs="Arial"/>
          <w:sz w:val="28"/>
          <w:szCs w:val="28"/>
        </w:rPr>
      </w:pPr>
    </w:p>
    <w:p w:rsidR="00AF7FF3" w:rsidRDefault="00AF7FF3" w:rsidP="00AF7FF3">
      <w:pPr>
        <w:pStyle w:val="Default"/>
        <w:rPr>
          <w:rFonts w:ascii="Arial" w:hAnsi="Arial" w:cs="Arial"/>
          <w:sz w:val="28"/>
          <w:szCs w:val="28"/>
        </w:rPr>
      </w:pPr>
    </w:p>
    <w:p w:rsidR="00AF7FF3" w:rsidRDefault="00AF7FF3" w:rsidP="00AF7FF3">
      <w:pPr>
        <w:pStyle w:val="Default"/>
        <w:rPr>
          <w:rFonts w:ascii="Arial" w:hAnsi="Arial" w:cs="Arial"/>
          <w:sz w:val="28"/>
          <w:szCs w:val="28"/>
        </w:rPr>
      </w:pPr>
    </w:p>
    <w:p w:rsidR="00AF7FF3" w:rsidRDefault="00AF7FF3" w:rsidP="00AF7FF3">
      <w:pPr>
        <w:pStyle w:val="Default"/>
        <w:rPr>
          <w:rFonts w:ascii="Arial" w:hAnsi="Arial" w:cs="Arial"/>
          <w:sz w:val="28"/>
          <w:szCs w:val="28"/>
        </w:rPr>
      </w:pPr>
    </w:p>
    <w:p w:rsidR="00AF7FF3" w:rsidRDefault="00AF7FF3" w:rsidP="00AF7FF3">
      <w:pPr>
        <w:pStyle w:val="Default"/>
        <w:rPr>
          <w:rFonts w:ascii="Arial" w:hAnsi="Arial" w:cs="Arial"/>
          <w:sz w:val="28"/>
          <w:szCs w:val="28"/>
        </w:rPr>
      </w:pPr>
    </w:p>
    <w:p w:rsidR="00AF7FF3" w:rsidRDefault="00AF7FF3" w:rsidP="00AF7FF3">
      <w:pPr>
        <w:pStyle w:val="Default"/>
        <w:rPr>
          <w:rFonts w:ascii="Arial" w:hAnsi="Arial" w:cs="Arial"/>
          <w:sz w:val="28"/>
          <w:szCs w:val="28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8"/>
          <w:szCs w:val="28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........................., dn. ......................... </w:t>
      </w:r>
      <w:r>
        <w:rPr>
          <w:rFonts w:ascii="Arial" w:hAnsi="Arial" w:cs="Arial"/>
          <w:sz w:val="23"/>
          <w:szCs w:val="23"/>
        </w:rPr>
        <w:t xml:space="preserve">                               </w:t>
      </w:r>
      <w:r w:rsidRPr="00557743">
        <w:rPr>
          <w:rFonts w:ascii="Arial" w:hAnsi="Arial" w:cs="Arial"/>
          <w:sz w:val="23"/>
          <w:szCs w:val="23"/>
        </w:rPr>
        <w:t xml:space="preserve">........................................................ </w:t>
      </w:r>
    </w:p>
    <w:p w:rsidR="00AF7FF3" w:rsidRDefault="00AF7FF3" w:rsidP="00AF7FF3">
      <w:pPr>
        <w:pStyle w:val="Default"/>
        <w:jc w:val="right"/>
        <w:rPr>
          <w:rFonts w:ascii="Arial" w:hAnsi="Arial" w:cs="Arial"/>
          <w:i/>
          <w:iCs/>
          <w:sz w:val="16"/>
          <w:szCs w:val="16"/>
        </w:rPr>
      </w:pPr>
      <w:r w:rsidRPr="00557743">
        <w:rPr>
          <w:rFonts w:ascii="Arial" w:hAnsi="Arial" w:cs="Arial"/>
          <w:i/>
          <w:iCs/>
          <w:sz w:val="16"/>
          <w:szCs w:val="16"/>
        </w:rPr>
        <w:t>Podpis osób uprawnionych</w:t>
      </w:r>
    </w:p>
    <w:p w:rsidR="00AF7FF3" w:rsidRPr="00557743" w:rsidRDefault="00AF7FF3" w:rsidP="00AF7FF3">
      <w:pPr>
        <w:pStyle w:val="Default"/>
        <w:jc w:val="right"/>
        <w:rPr>
          <w:rFonts w:ascii="Arial" w:hAnsi="Arial" w:cs="Arial"/>
          <w:sz w:val="16"/>
          <w:szCs w:val="16"/>
        </w:rPr>
      </w:pPr>
      <w:r w:rsidRPr="00557743">
        <w:rPr>
          <w:rFonts w:ascii="Arial" w:hAnsi="Arial" w:cs="Arial"/>
          <w:i/>
          <w:iCs/>
          <w:sz w:val="16"/>
          <w:szCs w:val="16"/>
        </w:rPr>
        <w:t xml:space="preserve"> do składania oświadczeń woli w imieniu Wykonawcy </w:t>
      </w:r>
    </w:p>
    <w:p w:rsidR="00AF7FF3" w:rsidRPr="00557743" w:rsidRDefault="00AF7FF3" w:rsidP="00AF7FF3">
      <w:pPr>
        <w:jc w:val="right"/>
        <w:rPr>
          <w:rFonts w:ascii="Arial" w:hAnsi="Arial" w:cs="Arial"/>
          <w:sz w:val="20"/>
          <w:szCs w:val="20"/>
        </w:rPr>
      </w:pPr>
      <w:r w:rsidRPr="00557743">
        <w:rPr>
          <w:rFonts w:ascii="Arial" w:hAnsi="Arial" w:cs="Arial"/>
          <w:i/>
          <w:iCs/>
          <w:sz w:val="16"/>
          <w:szCs w:val="16"/>
        </w:rPr>
        <w:t>oraz pieczątka / pieczątki</w:t>
      </w:r>
      <w:r w:rsidRPr="00557743">
        <w:rPr>
          <w:rFonts w:ascii="Arial" w:hAnsi="Arial" w:cs="Arial"/>
          <w:sz w:val="20"/>
          <w:szCs w:val="20"/>
        </w:rPr>
        <w:t>/</w:t>
      </w:r>
    </w:p>
    <w:p w:rsidR="00AF7FF3" w:rsidRPr="00557743" w:rsidRDefault="00AF7FF3" w:rsidP="00AF7FF3">
      <w:pPr>
        <w:rPr>
          <w:rFonts w:ascii="Arial" w:hAnsi="Arial" w:cs="Arial"/>
          <w:sz w:val="20"/>
          <w:szCs w:val="20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68156C" w:rsidRDefault="0068156C" w:rsidP="00AF7FF3">
      <w:pPr>
        <w:pStyle w:val="Default"/>
        <w:rPr>
          <w:rFonts w:ascii="Arial" w:hAnsi="Arial" w:cs="Arial"/>
          <w:sz w:val="23"/>
          <w:szCs w:val="23"/>
        </w:rPr>
      </w:pPr>
    </w:p>
    <w:p w:rsidR="0068156C" w:rsidRDefault="0068156C" w:rsidP="00AF7FF3">
      <w:pPr>
        <w:pStyle w:val="Default"/>
        <w:rPr>
          <w:rFonts w:ascii="Arial" w:hAnsi="Arial" w:cs="Arial"/>
          <w:sz w:val="23"/>
          <w:szCs w:val="23"/>
        </w:rPr>
      </w:pPr>
    </w:p>
    <w:p w:rsidR="0068156C" w:rsidRDefault="0068156C" w:rsidP="00AF7FF3">
      <w:pPr>
        <w:pStyle w:val="Default"/>
        <w:rPr>
          <w:rFonts w:ascii="Arial" w:hAnsi="Arial" w:cs="Arial"/>
          <w:sz w:val="23"/>
          <w:szCs w:val="23"/>
        </w:rPr>
      </w:pPr>
    </w:p>
    <w:p w:rsidR="0068156C" w:rsidRDefault="0068156C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>ZP</w:t>
      </w:r>
      <w:r>
        <w:rPr>
          <w:rFonts w:ascii="Arial" w:hAnsi="Arial" w:cs="Arial"/>
          <w:sz w:val="23"/>
          <w:szCs w:val="23"/>
        </w:rPr>
        <w:t>…………………</w:t>
      </w:r>
      <w:r w:rsidRPr="00557743">
        <w:rPr>
          <w:rFonts w:ascii="Arial" w:hAnsi="Arial" w:cs="Arial"/>
          <w:sz w:val="23"/>
          <w:szCs w:val="23"/>
        </w:rPr>
        <w:t xml:space="preserve"> </w:t>
      </w:r>
    </w:p>
    <w:p w:rsidR="00AF7FF3" w:rsidRDefault="00AF7FF3" w:rsidP="00AF7FF3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557743">
        <w:rPr>
          <w:rFonts w:ascii="Arial" w:hAnsi="Arial" w:cs="Arial"/>
          <w:sz w:val="22"/>
          <w:szCs w:val="22"/>
        </w:rPr>
        <w:t xml:space="preserve">Załącznik nr 4 </w:t>
      </w:r>
    </w:p>
    <w:p w:rsidR="00AF7FF3" w:rsidRDefault="00AF7FF3" w:rsidP="00AF7FF3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AF7FF3" w:rsidRPr="00557743" w:rsidRDefault="00AF7FF3" w:rsidP="00AF7FF3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557743">
        <w:rPr>
          <w:rFonts w:ascii="Arial" w:hAnsi="Arial" w:cs="Arial"/>
          <w:b/>
          <w:bCs/>
          <w:sz w:val="28"/>
          <w:szCs w:val="28"/>
        </w:rPr>
        <w:t>OŚWIADCZENIE</w:t>
      </w: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557743">
        <w:rPr>
          <w:rFonts w:ascii="Arial" w:hAnsi="Arial" w:cs="Arial"/>
          <w:b/>
          <w:bCs/>
          <w:sz w:val="28"/>
          <w:szCs w:val="28"/>
        </w:rPr>
        <w:t>(dotyczy wykonawcy - osoby fizycznej)</w:t>
      </w:r>
    </w:p>
    <w:p w:rsidR="00AF7FF3" w:rsidRDefault="00AF7FF3" w:rsidP="00AF7FF3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557743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8"/>
          <w:szCs w:val="28"/>
        </w:rPr>
      </w:pPr>
    </w:p>
    <w:p w:rsidR="00AF7FF3" w:rsidRPr="00CF5171" w:rsidRDefault="00AF7FF3" w:rsidP="00AF7FF3">
      <w:pPr>
        <w:pStyle w:val="Default"/>
        <w:spacing w:line="360" w:lineRule="auto"/>
        <w:rPr>
          <w:rFonts w:ascii="Arial" w:hAnsi="Arial" w:cs="Arial"/>
        </w:rPr>
      </w:pPr>
      <w:r w:rsidRPr="00CF5171">
        <w:rPr>
          <w:rFonts w:ascii="Arial" w:hAnsi="Arial" w:cs="Arial"/>
        </w:rPr>
        <w:t xml:space="preserve">Składając ofertę w przetargu nieograniczonym pn. „Dostawa </w:t>
      </w:r>
      <w:r w:rsidR="003F21F6">
        <w:rPr>
          <w:rFonts w:ascii="Arial" w:hAnsi="Arial" w:cs="Arial"/>
        </w:rPr>
        <w:t>wyprawek</w:t>
      </w:r>
      <w:r>
        <w:rPr>
          <w:rFonts w:ascii="Arial" w:hAnsi="Arial" w:cs="Arial"/>
        </w:rPr>
        <w:t xml:space="preserve"> dla dzieci </w:t>
      </w:r>
      <w:r w:rsidRPr="00CF5171">
        <w:rPr>
          <w:rFonts w:ascii="Arial" w:hAnsi="Arial" w:cs="Arial"/>
        </w:rPr>
        <w:t xml:space="preserve"> na cele realizacji projektu POKL.09.01.01-1</w:t>
      </w:r>
      <w:r>
        <w:rPr>
          <w:rFonts w:ascii="Arial" w:hAnsi="Arial" w:cs="Arial"/>
        </w:rPr>
        <w:t>0</w:t>
      </w:r>
      <w:r w:rsidRPr="00CF5171">
        <w:rPr>
          <w:rFonts w:ascii="Arial" w:hAnsi="Arial" w:cs="Arial"/>
        </w:rPr>
        <w:t>-</w:t>
      </w:r>
      <w:r>
        <w:rPr>
          <w:rFonts w:ascii="Arial" w:hAnsi="Arial" w:cs="Arial"/>
        </w:rPr>
        <w:t>097</w:t>
      </w:r>
      <w:r w:rsidRPr="00CF5171">
        <w:rPr>
          <w:rFonts w:ascii="Arial" w:hAnsi="Arial" w:cs="Arial"/>
        </w:rPr>
        <w:t>/10</w:t>
      </w:r>
      <w:r>
        <w:rPr>
          <w:rFonts w:ascii="Arial" w:hAnsi="Arial" w:cs="Arial"/>
        </w:rPr>
        <w:t>-00</w:t>
      </w:r>
      <w:r w:rsidRPr="00CF5171">
        <w:rPr>
          <w:rFonts w:ascii="Arial" w:hAnsi="Arial" w:cs="Arial"/>
        </w:rPr>
        <w:t xml:space="preserve"> "Szansa na lepszy start" w imieniu reprezentowanej przeze mnie (nas) firmy oświadczam (oświadczamy), że nie podlegamy wykluczeniu na podstawie art. 24 ust 1 pkt.2 ustawy Prawo zamówień publicznych. </w:t>
      </w:r>
    </w:p>
    <w:p w:rsidR="00AF7FF3" w:rsidRPr="00CF5171" w:rsidRDefault="00AF7FF3" w:rsidP="00AF7FF3">
      <w:pPr>
        <w:pStyle w:val="Default"/>
        <w:spacing w:line="360" w:lineRule="auto"/>
        <w:rPr>
          <w:rFonts w:ascii="Arial" w:hAnsi="Arial" w:cs="Arial"/>
        </w:rPr>
      </w:pPr>
    </w:p>
    <w:p w:rsidR="00AF7FF3" w:rsidRDefault="00AF7FF3" w:rsidP="00AF7FF3">
      <w:pPr>
        <w:pStyle w:val="Default"/>
        <w:rPr>
          <w:rFonts w:ascii="Arial" w:hAnsi="Arial" w:cs="Arial"/>
          <w:sz w:val="28"/>
          <w:szCs w:val="28"/>
        </w:rPr>
      </w:pPr>
    </w:p>
    <w:p w:rsidR="00AF7FF3" w:rsidRDefault="00AF7FF3" w:rsidP="00AF7FF3">
      <w:pPr>
        <w:pStyle w:val="Default"/>
        <w:rPr>
          <w:rFonts w:ascii="Arial" w:hAnsi="Arial" w:cs="Arial"/>
          <w:sz w:val="28"/>
          <w:szCs w:val="28"/>
        </w:rPr>
      </w:pPr>
    </w:p>
    <w:p w:rsidR="00AF7FF3" w:rsidRDefault="00AF7FF3" w:rsidP="00AF7FF3">
      <w:pPr>
        <w:pStyle w:val="Default"/>
        <w:rPr>
          <w:rFonts w:ascii="Arial" w:hAnsi="Arial" w:cs="Arial"/>
          <w:sz w:val="28"/>
          <w:szCs w:val="28"/>
        </w:rPr>
      </w:pPr>
    </w:p>
    <w:p w:rsidR="00AF7FF3" w:rsidRDefault="00AF7FF3" w:rsidP="00AF7FF3">
      <w:pPr>
        <w:pStyle w:val="Default"/>
        <w:rPr>
          <w:rFonts w:ascii="Arial" w:hAnsi="Arial" w:cs="Arial"/>
          <w:sz w:val="28"/>
          <w:szCs w:val="28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8"/>
          <w:szCs w:val="28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........................., dn. ......................... </w:t>
      </w:r>
      <w:r>
        <w:rPr>
          <w:rFonts w:ascii="Arial" w:hAnsi="Arial" w:cs="Arial"/>
          <w:sz w:val="23"/>
          <w:szCs w:val="23"/>
        </w:rPr>
        <w:t xml:space="preserve">                          </w:t>
      </w:r>
      <w:r w:rsidRPr="00557743">
        <w:rPr>
          <w:rFonts w:ascii="Arial" w:hAnsi="Arial" w:cs="Arial"/>
          <w:sz w:val="23"/>
          <w:szCs w:val="23"/>
        </w:rPr>
        <w:t xml:space="preserve">........................................................ </w:t>
      </w:r>
    </w:p>
    <w:p w:rsidR="00AF7FF3" w:rsidRDefault="00AF7FF3" w:rsidP="00AF7FF3">
      <w:pPr>
        <w:pStyle w:val="Default"/>
        <w:jc w:val="right"/>
        <w:rPr>
          <w:rFonts w:ascii="Arial" w:hAnsi="Arial" w:cs="Arial"/>
          <w:i/>
          <w:iCs/>
          <w:sz w:val="16"/>
          <w:szCs w:val="16"/>
        </w:rPr>
      </w:pPr>
      <w:r w:rsidRPr="00557743">
        <w:rPr>
          <w:rFonts w:ascii="Arial" w:hAnsi="Arial" w:cs="Arial"/>
          <w:i/>
          <w:iCs/>
          <w:sz w:val="16"/>
          <w:szCs w:val="16"/>
        </w:rPr>
        <w:t xml:space="preserve">Podpis osób uprawnionych </w:t>
      </w:r>
    </w:p>
    <w:p w:rsidR="00AF7FF3" w:rsidRPr="00557743" w:rsidRDefault="00AF7FF3" w:rsidP="00AF7FF3">
      <w:pPr>
        <w:pStyle w:val="Default"/>
        <w:jc w:val="right"/>
        <w:rPr>
          <w:rFonts w:ascii="Arial" w:hAnsi="Arial" w:cs="Arial"/>
          <w:sz w:val="16"/>
          <w:szCs w:val="16"/>
        </w:rPr>
      </w:pPr>
      <w:r w:rsidRPr="00557743">
        <w:rPr>
          <w:rFonts w:ascii="Arial" w:hAnsi="Arial" w:cs="Arial"/>
          <w:i/>
          <w:iCs/>
          <w:sz w:val="16"/>
          <w:szCs w:val="16"/>
        </w:rPr>
        <w:t xml:space="preserve">do składania oświadczeń woli w imieniu Wykonawcy </w:t>
      </w:r>
    </w:p>
    <w:p w:rsidR="00AF7FF3" w:rsidRPr="00557743" w:rsidRDefault="00AF7FF3" w:rsidP="00AF7FF3">
      <w:pPr>
        <w:jc w:val="right"/>
        <w:rPr>
          <w:rFonts w:ascii="Arial" w:hAnsi="Arial" w:cs="Arial"/>
          <w:sz w:val="20"/>
          <w:szCs w:val="20"/>
        </w:rPr>
      </w:pPr>
      <w:r w:rsidRPr="00557743">
        <w:rPr>
          <w:rFonts w:ascii="Arial" w:hAnsi="Arial" w:cs="Arial"/>
          <w:i/>
          <w:iCs/>
          <w:sz w:val="16"/>
          <w:szCs w:val="16"/>
        </w:rPr>
        <w:t>oraz pieczątka / pieczątki</w:t>
      </w:r>
      <w:r w:rsidRPr="00557743">
        <w:rPr>
          <w:rFonts w:ascii="Arial" w:hAnsi="Arial" w:cs="Arial"/>
          <w:sz w:val="20"/>
          <w:szCs w:val="20"/>
        </w:rPr>
        <w:t>/</w:t>
      </w:r>
    </w:p>
    <w:p w:rsidR="00AF7FF3" w:rsidRPr="00557743" w:rsidRDefault="00AF7FF3" w:rsidP="00AF7FF3">
      <w:pPr>
        <w:rPr>
          <w:rFonts w:ascii="Arial" w:hAnsi="Arial" w:cs="Arial"/>
          <w:sz w:val="20"/>
          <w:szCs w:val="20"/>
        </w:rPr>
      </w:pPr>
    </w:p>
    <w:p w:rsidR="00AF7FF3" w:rsidRDefault="00AF7FF3" w:rsidP="00AF7FF3">
      <w:pPr>
        <w:pStyle w:val="Default"/>
        <w:rPr>
          <w:rFonts w:ascii="Arial" w:hAnsi="Arial" w:cs="Arial"/>
          <w:sz w:val="20"/>
          <w:szCs w:val="20"/>
        </w:rPr>
      </w:pPr>
    </w:p>
    <w:p w:rsidR="00AF7FF3" w:rsidRDefault="00AF7FF3" w:rsidP="00AF7FF3">
      <w:pPr>
        <w:pStyle w:val="Default"/>
        <w:rPr>
          <w:rFonts w:ascii="Arial" w:hAnsi="Arial" w:cs="Arial"/>
          <w:sz w:val="20"/>
          <w:szCs w:val="20"/>
        </w:rPr>
      </w:pPr>
    </w:p>
    <w:p w:rsidR="00AF7FF3" w:rsidRDefault="00AF7FF3" w:rsidP="00AF7FF3">
      <w:pPr>
        <w:pStyle w:val="Default"/>
        <w:rPr>
          <w:rFonts w:ascii="Arial" w:hAnsi="Arial" w:cs="Arial"/>
          <w:sz w:val="20"/>
          <w:szCs w:val="20"/>
        </w:rPr>
      </w:pPr>
    </w:p>
    <w:p w:rsidR="00AF7FF3" w:rsidRDefault="00AF7FF3" w:rsidP="00AF7FF3">
      <w:pPr>
        <w:pStyle w:val="Default"/>
        <w:rPr>
          <w:rFonts w:ascii="Arial" w:hAnsi="Arial" w:cs="Arial"/>
          <w:sz w:val="20"/>
          <w:szCs w:val="20"/>
        </w:rPr>
      </w:pPr>
    </w:p>
    <w:p w:rsidR="00AF7FF3" w:rsidRDefault="00AF7FF3" w:rsidP="00AF7FF3">
      <w:pPr>
        <w:pStyle w:val="Default"/>
        <w:rPr>
          <w:rFonts w:ascii="Arial" w:hAnsi="Arial" w:cs="Arial"/>
          <w:sz w:val="20"/>
          <w:szCs w:val="20"/>
        </w:rPr>
      </w:pPr>
    </w:p>
    <w:p w:rsidR="00AF7FF3" w:rsidRDefault="00AF7FF3" w:rsidP="00AF7FF3">
      <w:pPr>
        <w:pStyle w:val="Default"/>
        <w:rPr>
          <w:rFonts w:ascii="Arial" w:hAnsi="Arial" w:cs="Arial"/>
          <w:sz w:val="20"/>
          <w:szCs w:val="20"/>
        </w:rPr>
      </w:pPr>
    </w:p>
    <w:p w:rsidR="00AF7FF3" w:rsidRDefault="00AF7FF3" w:rsidP="00AF7FF3">
      <w:pPr>
        <w:pStyle w:val="Default"/>
        <w:rPr>
          <w:rFonts w:ascii="Arial" w:hAnsi="Arial" w:cs="Arial"/>
          <w:sz w:val="20"/>
          <w:szCs w:val="20"/>
        </w:rPr>
      </w:pPr>
    </w:p>
    <w:p w:rsidR="00AF7FF3" w:rsidRDefault="00AF7FF3" w:rsidP="00AF7FF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557743">
        <w:rPr>
          <w:rFonts w:ascii="Arial" w:hAnsi="Arial" w:cs="Arial"/>
          <w:color w:val="auto"/>
          <w:sz w:val="20"/>
          <w:szCs w:val="20"/>
        </w:rPr>
        <w:t xml:space="preserve">Załącznik nr 5 </w:t>
      </w:r>
    </w:p>
    <w:p w:rsidR="00AF7FF3" w:rsidRDefault="00AF7FF3" w:rsidP="00AF7FF3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AF7FF3" w:rsidRPr="00557743" w:rsidRDefault="00AF7FF3" w:rsidP="00AF7FF3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AF7FF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color w:val="auto"/>
          <w:sz w:val="23"/>
          <w:szCs w:val="23"/>
        </w:rPr>
        <w:t>ZP</w:t>
      </w:r>
      <w:r>
        <w:rPr>
          <w:rFonts w:ascii="Arial" w:hAnsi="Arial" w:cs="Arial"/>
          <w:color w:val="auto"/>
          <w:sz w:val="23"/>
          <w:szCs w:val="23"/>
        </w:rPr>
        <w:t>………………….</w:t>
      </w:r>
    </w:p>
    <w:p w:rsidR="00AF7FF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color w:val="auto"/>
          <w:sz w:val="23"/>
          <w:szCs w:val="23"/>
        </w:rPr>
        <w:t>Wzór umowy</w:t>
      </w:r>
    </w:p>
    <w:p w:rsidR="00AF7FF3" w:rsidRDefault="00AF7FF3" w:rsidP="00AF7FF3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AF7FF3" w:rsidRPr="00CF5171" w:rsidRDefault="00AF7FF3" w:rsidP="00AF7FF3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F5171">
        <w:rPr>
          <w:rFonts w:ascii="Arial" w:hAnsi="Arial" w:cs="Arial"/>
          <w:b/>
          <w:bCs/>
          <w:color w:val="auto"/>
          <w:sz w:val="28"/>
          <w:szCs w:val="28"/>
        </w:rPr>
        <w:t xml:space="preserve">UMOWA NR ….. </w:t>
      </w:r>
      <w:r>
        <w:rPr>
          <w:rFonts w:ascii="Arial" w:hAnsi="Arial" w:cs="Arial"/>
          <w:b/>
          <w:bCs/>
          <w:color w:val="auto"/>
          <w:sz w:val="28"/>
          <w:szCs w:val="28"/>
        </w:rPr>
        <w:t>………………..</w:t>
      </w: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F7FF3" w:rsidRDefault="00AF7FF3" w:rsidP="00AF7FF3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557743">
        <w:rPr>
          <w:rFonts w:ascii="Arial" w:hAnsi="Arial" w:cs="Arial"/>
          <w:color w:val="auto"/>
          <w:sz w:val="23"/>
          <w:szCs w:val="23"/>
        </w:rPr>
        <w:t xml:space="preserve">współfinansowana w ramach Programu Operacyjnego Kapitał Ludzki Priorytet IX „Rozwój wykształcenia i kompetencji w regionach" Działanie 9.1"Wyrównywanie szans edukacyjnych i zapewnienie wysokiej jakości usług edukacyjnych świadczonych w systemie oświaty" </w:t>
      </w:r>
      <w:proofErr w:type="spellStart"/>
      <w:r w:rsidRPr="00557743">
        <w:rPr>
          <w:rFonts w:ascii="Arial" w:hAnsi="Arial" w:cs="Arial"/>
          <w:color w:val="auto"/>
          <w:sz w:val="23"/>
          <w:szCs w:val="23"/>
        </w:rPr>
        <w:t>Poddziałanie</w:t>
      </w:r>
      <w:proofErr w:type="spellEnd"/>
      <w:r w:rsidRPr="00557743">
        <w:rPr>
          <w:rFonts w:ascii="Arial" w:hAnsi="Arial" w:cs="Arial"/>
          <w:color w:val="auto"/>
          <w:sz w:val="23"/>
          <w:szCs w:val="23"/>
        </w:rPr>
        <w:t xml:space="preserve"> 9.1.1 „Zmniejszenie nierówności w stopniu upowszechniania edukacji przedszkolnej" Projekt nr POKL.09.01.01-1</w:t>
      </w:r>
      <w:r>
        <w:rPr>
          <w:rFonts w:ascii="Arial" w:hAnsi="Arial" w:cs="Arial"/>
          <w:color w:val="auto"/>
          <w:sz w:val="23"/>
          <w:szCs w:val="23"/>
        </w:rPr>
        <w:t>0</w:t>
      </w:r>
      <w:r w:rsidRPr="00557743">
        <w:rPr>
          <w:rFonts w:ascii="Arial" w:hAnsi="Arial" w:cs="Arial"/>
          <w:color w:val="auto"/>
          <w:sz w:val="23"/>
          <w:szCs w:val="23"/>
        </w:rPr>
        <w:t>-</w:t>
      </w:r>
      <w:r>
        <w:rPr>
          <w:rFonts w:ascii="Arial" w:hAnsi="Arial" w:cs="Arial"/>
          <w:color w:val="auto"/>
          <w:sz w:val="23"/>
          <w:szCs w:val="23"/>
        </w:rPr>
        <w:t xml:space="preserve">097/10-00 </w:t>
      </w:r>
      <w:r w:rsidRPr="00557743">
        <w:rPr>
          <w:rFonts w:ascii="Arial" w:hAnsi="Arial" w:cs="Arial"/>
          <w:color w:val="auto"/>
          <w:sz w:val="23"/>
          <w:szCs w:val="23"/>
        </w:rPr>
        <w:t>„Szansa</w:t>
      </w:r>
      <w:r>
        <w:rPr>
          <w:rFonts w:ascii="Arial" w:hAnsi="Arial" w:cs="Arial"/>
          <w:color w:val="auto"/>
          <w:sz w:val="23"/>
          <w:szCs w:val="23"/>
        </w:rPr>
        <w:t xml:space="preserve"> na lepszy start</w:t>
      </w:r>
      <w:r w:rsidRPr="00557743">
        <w:rPr>
          <w:rFonts w:ascii="Arial" w:hAnsi="Arial" w:cs="Arial"/>
          <w:color w:val="auto"/>
          <w:sz w:val="23"/>
          <w:szCs w:val="23"/>
        </w:rPr>
        <w:t xml:space="preserve"> " </w:t>
      </w:r>
      <w:r w:rsidRPr="00557743">
        <w:rPr>
          <w:rFonts w:ascii="Arial" w:hAnsi="Arial" w:cs="Arial"/>
          <w:b/>
          <w:bCs/>
          <w:color w:val="auto"/>
          <w:sz w:val="23"/>
          <w:szCs w:val="23"/>
        </w:rPr>
        <w:t xml:space="preserve">w dniu </w:t>
      </w:r>
      <w:r>
        <w:rPr>
          <w:rFonts w:ascii="Arial" w:hAnsi="Arial" w:cs="Arial"/>
          <w:b/>
          <w:bCs/>
          <w:color w:val="auto"/>
          <w:sz w:val="23"/>
          <w:szCs w:val="23"/>
        </w:rPr>
        <w:t>…………………</w:t>
      </w:r>
      <w:r w:rsidRPr="00557743">
        <w:rPr>
          <w:rFonts w:ascii="Arial" w:hAnsi="Arial" w:cs="Arial"/>
          <w:b/>
          <w:bCs/>
          <w:color w:val="auto"/>
          <w:sz w:val="23"/>
          <w:szCs w:val="23"/>
        </w:rPr>
        <w:t xml:space="preserve"> w </w:t>
      </w:r>
      <w:r>
        <w:rPr>
          <w:rFonts w:ascii="Arial" w:hAnsi="Arial" w:cs="Arial"/>
          <w:b/>
          <w:bCs/>
          <w:color w:val="auto"/>
          <w:sz w:val="23"/>
          <w:szCs w:val="23"/>
        </w:rPr>
        <w:t>Złoczewie</w:t>
      </w: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color w:val="auto"/>
          <w:sz w:val="23"/>
          <w:szCs w:val="23"/>
        </w:rPr>
        <w:t xml:space="preserve">pomiędzy: </w:t>
      </w:r>
      <w:r>
        <w:rPr>
          <w:rFonts w:ascii="Arial" w:hAnsi="Arial" w:cs="Arial"/>
          <w:color w:val="auto"/>
          <w:sz w:val="23"/>
          <w:szCs w:val="23"/>
        </w:rPr>
        <w:t>Zespołem Ekonomiczno – Administracyjnym Szkół w Złoczewie</w:t>
      </w:r>
      <w:r w:rsidRPr="00557743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AF7FF3" w:rsidRPr="0055774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98-270 Złoczew, ul. Burzenińska 4/6</w:t>
      </w:r>
      <w:r w:rsidRPr="00557743">
        <w:rPr>
          <w:rFonts w:ascii="Arial" w:hAnsi="Arial" w:cs="Arial"/>
          <w:color w:val="auto"/>
          <w:sz w:val="23"/>
          <w:szCs w:val="23"/>
        </w:rPr>
        <w:t xml:space="preserve">  NIP </w:t>
      </w:r>
      <w:r>
        <w:rPr>
          <w:rFonts w:ascii="Arial" w:hAnsi="Arial" w:cs="Arial"/>
          <w:color w:val="auto"/>
          <w:sz w:val="23"/>
          <w:szCs w:val="23"/>
        </w:rPr>
        <w:t>8271108096</w:t>
      </w:r>
    </w:p>
    <w:p w:rsidR="00AF7FF3" w:rsidRPr="0055774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color w:val="auto"/>
          <w:sz w:val="23"/>
          <w:szCs w:val="23"/>
        </w:rPr>
        <w:t xml:space="preserve">reprezentowaną przez: </w:t>
      </w:r>
    </w:p>
    <w:p w:rsidR="00AF7FF3" w:rsidRPr="0055774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Panią Barbarę Tomala – Dyrektora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ZEASz</w:t>
      </w:r>
      <w:proofErr w:type="spellEnd"/>
      <w:r w:rsidRPr="00557743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 xml:space="preserve">oraz Panią Agatę Staszek – Główny Księgowy zwanym </w:t>
      </w:r>
      <w:r w:rsidRPr="00557743">
        <w:rPr>
          <w:rFonts w:ascii="Arial" w:hAnsi="Arial" w:cs="Arial"/>
          <w:color w:val="auto"/>
          <w:sz w:val="23"/>
          <w:szCs w:val="23"/>
        </w:rPr>
        <w:t xml:space="preserve"> dalej </w:t>
      </w:r>
      <w:r w:rsidRPr="00557743">
        <w:rPr>
          <w:rFonts w:ascii="Arial" w:hAnsi="Arial" w:cs="Arial"/>
          <w:b/>
          <w:bCs/>
          <w:color w:val="auto"/>
          <w:sz w:val="23"/>
          <w:szCs w:val="23"/>
        </w:rPr>
        <w:t xml:space="preserve">"Zamawiającym", </w:t>
      </w:r>
    </w:p>
    <w:p w:rsidR="00AF7FF3" w:rsidRPr="0055774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color w:val="auto"/>
          <w:sz w:val="23"/>
          <w:szCs w:val="23"/>
        </w:rPr>
        <w:t xml:space="preserve">a: Firmą ………………………………………….. </w:t>
      </w:r>
    </w:p>
    <w:p w:rsidR="00AF7FF3" w:rsidRPr="0055774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color w:val="auto"/>
          <w:sz w:val="23"/>
          <w:szCs w:val="23"/>
        </w:rPr>
        <w:t xml:space="preserve">z siedzibą ………………………………………. </w:t>
      </w:r>
    </w:p>
    <w:p w:rsidR="00AF7FF3" w:rsidRPr="0055774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color w:val="auto"/>
          <w:sz w:val="23"/>
          <w:szCs w:val="23"/>
        </w:rPr>
        <w:t>NIP ……</w:t>
      </w:r>
      <w:r>
        <w:rPr>
          <w:rFonts w:ascii="Arial" w:hAnsi="Arial" w:cs="Arial"/>
          <w:color w:val="auto"/>
          <w:sz w:val="23"/>
          <w:szCs w:val="23"/>
        </w:rPr>
        <w:t>……………</w:t>
      </w:r>
      <w:r w:rsidRPr="00557743">
        <w:rPr>
          <w:rFonts w:ascii="Arial" w:hAnsi="Arial" w:cs="Arial"/>
          <w:color w:val="auto"/>
          <w:sz w:val="23"/>
          <w:szCs w:val="23"/>
        </w:rPr>
        <w:t xml:space="preserve"> posiadającą wpis do ewidencji działalności gospodarczej prowadzonej przez ……</w:t>
      </w:r>
      <w:r>
        <w:rPr>
          <w:rFonts w:ascii="Arial" w:hAnsi="Arial" w:cs="Arial"/>
          <w:color w:val="auto"/>
          <w:sz w:val="23"/>
          <w:szCs w:val="23"/>
        </w:rPr>
        <w:t>…….</w:t>
      </w:r>
      <w:r w:rsidRPr="00557743">
        <w:rPr>
          <w:rFonts w:ascii="Arial" w:hAnsi="Arial" w:cs="Arial"/>
          <w:color w:val="auto"/>
          <w:sz w:val="23"/>
          <w:szCs w:val="23"/>
        </w:rPr>
        <w:t xml:space="preserve"> , pod numerem ewidencyjnym ……</w:t>
      </w:r>
      <w:r>
        <w:rPr>
          <w:rFonts w:ascii="Arial" w:hAnsi="Arial" w:cs="Arial"/>
          <w:color w:val="auto"/>
          <w:sz w:val="23"/>
          <w:szCs w:val="23"/>
        </w:rPr>
        <w:t>………</w:t>
      </w:r>
      <w:r w:rsidRPr="00557743">
        <w:rPr>
          <w:rFonts w:ascii="Arial" w:hAnsi="Arial" w:cs="Arial"/>
          <w:color w:val="auto"/>
          <w:sz w:val="23"/>
          <w:szCs w:val="23"/>
        </w:rPr>
        <w:t xml:space="preserve"> z datą rozpoczęcia od ……</w:t>
      </w:r>
      <w:r>
        <w:rPr>
          <w:rFonts w:ascii="Arial" w:hAnsi="Arial" w:cs="Arial"/>
          <w:color w:val="auto"/>
          <w:sz w:val="23"/>
          <w:szCs w:val="23"/>
        </w:rPr>
        <w:t>……………</w:t>
      </w:r>
      <w:r w:rsidRPr="00557743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AF7FF3" w:rsidRPr="0055774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color w:val="auto"/>
          <w:sz w:val="23"/>
          <w:szCs w:val="23"/>
        </w:rPr>
        <w:t>reprezentowaną przez: ………</w:t>
      </w:r>
      <w:r>
        <w:rPr>
          <w:rFonts w:ascii="Arial" w:hAnsi="Arial" w:cs="Arial"/>
          <w:color w:val="auto"/>
          <w:sz w:val="23"/>
          <w:szCs w:val="23"/>
        </w:rPr>
        <w:t>…………</w:t>
      </w:r>
      <w:r w:rsidRPr="00557743">
        <w:rPr>
          <w:rFonts w:ascii="Arial" w:hAnsi="Arial" w:cs="Arial"/>
          <w:color w:val="auto"/>
          <w:sz w:val="23"/>
          <w:szCs w:val="23"/>
        </w:rPr>
        <w:t xml:space="preserve"> - właściciela zwanego dalej </w:t>
      </w:r>
      <w:r w:rsidRPr="00557743">
        <w:rPr>
          <w:rFonts w:ascii="Arial" w:hAnsi="Arial" w:cs="Arial"/>
          <w:b/>
          <w:bCs/>
          <w:color w:val="auto"/>
          <w:sz w:val="23"/>
          <w:szCs w:val="23"/>
        </w:rPr>
        <w:t xml:space="preserve">"Wykonawcą" </w:t>
      </w:r>
    </w:p>
    <w:p w:rsidR="00AF7FF3" w:rsidRDefault="00AF7FF3" w:rsidP="00AF7FF3">
      <w:pPr>
        <w:pStyle w:val="Default"/>
        <w:rPr>
          <w:rFonts w:ascii="Arial" w:hAnsi="Arial" w:cs="Arial"/>
          <w:i/>
          <w:iCs/>
          <w:color w:val="auto"/>
          <w:sz w:val="23"/>
          <w:szCs w:val="23"/>
        </w:rPr>
      </w:pPr>
      <w:r w:rsidRPr="00557743">
        <w:rPr>
          <w:rFonts w:ascii="Arial" w:hAnsi="Arial" w:cs="Arial"/>
          <w:i/>
          <w:iCs/>
          <w:color w:val="auto"/>
          <w:sz w:val="23"/>
          <w:szCs w:val="23"/>
        </w:rPr>
        <w:t xml:space="preserve">w wyniku udzielenia zamówienia publicznego w trybie przetargu nieograniczonego, na podstawie ustawy z dnia 29 stycznia 2004r. Prawo zamówień publicznych ( </w:t>
      </w:r>
      <w:proofErr w:type="spellStart"/>
      <w:r w:rsidRPr="00557743">
        <w:rPr>
          <w:rFonts w:ascii="Arial" w:hAnsi="Arial" w:cs="Arial"/>
          <w:i/>
          <w:iCs/>
          <w:color w:val="auto"/>
          <w:sz w:val="23"/>
          <w:szCs w:val="23"/>
        </w:rPr>
        <w:t>t.j</w:t>
      </w:r>
      <w:proofErr w:type="spellEnd"/>
      <w:r w:rsidRPr="00557743">
        <w:rPr>
          <w:rFonts w:ascii="Arial" w:hAnsi="Arial" w:cs="Arial"/>
          <w:i/>
          <w:iCs/>
          <w:color w:val="auto"/>
          <w:sz w:val="23"/>
          <w:szCs w:val="23"/>
        </w:rPr>
        <w:t>. Dz. U. z 2010r. Nr 113, poz. 759, ze zm.), zawarta zost</w:t>
      </w:r>
      <w:r>
        <w:rPr>
          <w:rFonts w:ascii="Arial" w:hAnsi="Arial" w:cs="Arial"/>
          <w:i/>
          <w:iCs/>
          <w:color w:val="auto"/>
          <w:sz w:val="23"/>
          <w:szCs w:val="23"/>
        </w:rPr>
        <w:t>ała umowa o następującej treści</w:t>
      </w:r>
      <w:r w:rsidRPr="00557743">
        <w:rPr>
          <w:rFonts w:ascii="Arial" w:hAnsi="Arial" w:cs="Arial"/>
          <w:i/>
          <w:iCs/>
          <w:color w:val="auto"/>
          <w:sz w:val="23"/>
          <w:szCs w:val="23"/>
        </w:rPr>
        <w:t>:</w:t>
      </w:r>
    </w:p>
    <w:p w:rsidR="00AF7FF3" w:rsidRPr="0055774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i/>
          <w:iCs/>
          <w:color w:val="auto"/>
          <w:sz w:val="23"/>
          <w:szCs w:val="23"/>
        </w:rPr>
        <w:t xml:space="preserve"> </w:t>
      </w: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b/>
          <w:bCs/>
          <w:color w:val="auto"/>
          <w:sz w:val="23"/>
          <w:szCs w:val="23"/>
        </w:rPr>
        <w:t>§ 1</w:t>
      </w:r>
    </w:p>
    <w:p w:rsidR="00AF7FF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color w:val="auto"/>
          <w:sz w:val="23"/>
          <w:szCs w:val="23"/>
        </w:rPr>
        <w:t xml:space="preserve">Przedmiotem umowy jest wykonanie zadania pod nazwą: „Dostawa </w:t>
      </w:r>
      <w:r>
        <w:rPr>
          <w:rFonts w:ascii="Arial" w:hAnsi="Arial" w:cs="Arial"/>
          <w:color w:val="auto"/>
          <w:sz w:val="23"/>
          <w:szCs w:val="23"/>
        </w:rPr>
        <w:t>wyprawki dla dzieci</w:t>
      </w:r>
      <w:r w:rsidRPr="00557743">
        <w:rPr>
          <w:rFonts w:ascii="Arial" w:hAnsi="Arial" w:cs="Arial"/>
          <w:color w:val="auto"/>
          <w:sz w:val="23"/>
          <w:szCs w:val="23"/>
        </w:rPr>
        <w:t xml:space="preserve"> na cele realizacji projektu POKL.09.01.01-</w:t>
      </w:r>
      <w:r>
        <w:rPr>
          <w:rFonts w:ascii="Arial" w:hAnsi="Arial" w:cs="Arial"/>
          <w:color w:val="auto"/>
          <w:sz w:val="23"/>
          <w:szCs w:val="23"/>
        </w:rPr>
        <w:t>10</w:t>
      </w:r>
      <w:r w:rsidRPr="00557743">
        <w:rPr>
          <w:rFonts w:ascii="Arial" w:hAnsi="Arial" w:cs="Arial"/>
          <w:color w:val="auto"/>
          <w:sz w:val="23"/>
          <w:szCs w:val="23"/>
        </w:rPr>
        <w:t>-0</w:t>
      </w:r>
      <w:r>
        <w:rPr>
          <w:rFonts w:ascii="Arial" w:hAnsi="Arial" w:cs="Arial"/>
          <w:color w:val="auto"/>
          <w:sz w:val="23"/>
          <w:szCs w:val="23"/>
        </w:rPr>
        <w:t>97</w:t>
      </w:r>
      <w:r w:rsidRPr="00557743">
        <w:rPr>
          <w:rFonts w:ascii="Arial" w:hAnsi="Arial" w:cs="Arial"/>
          <w:color w:val="auto"/>
          <w:sz w:val="23"/>
          <w:szCs w:val="23"/>
        </w:rPr>
        <w:t>/10</w:t>
      </w:r>
      <w:r>
        <w:rPr>
          <w:rFonts w:ascii="Arial" w:hAnsi="Arial" w:cs="Arial"/>
          <w:color w:val="auto"/>
          <w:sz w:val="23"/>
          <w:szCs w:val="23"/>
        </w:rPr>
        <w:t>-00</w:t>
      </w:r>
      <w:r w:rsidRPr="00557743">
        <w:rPr>
          <w:rFonts w:ascii="Arial" w:hAnsi="Arial" w:cs="Arial"/>
          <w:color w:val="auto"/>
          <w:sz w:val="23"/>
          <w:szCs w:val="23"/>
        </w:rPr>
        <w:t xml:space="preserve"> "</w:t>
      </w:r>
      <w:r>
        <w:rPr>
          <w:rFonts w:ascii="Arial" w:hAnsi="Arial" w:cs="Arial"/>
          <w:color w:val="auto"/>
          <w:sz w:val="23"/>
          <w:szCs w:val="23"/>
        </w:rPr>
        <w:t>Szansa na lepszy start" szczegóło</w:t>
      </w:r>
      <w:r w:rsidRPr="00557743">
        <w:rPr>
          <w:rFonts w:ascii="Arial" w:hAnsi="Arial" w:cs="Arial"/>
          <w:color w:val="auto"/>
          <w:sz w:val="23"/>
          <w:szCs w:val="23"/>
        </w:rPr>
        <w:t xml:space="preserve">wo określonego w Specyfikacji Istotnych Warunków Zamówienia, stanowiącej integralną część umowy. </w:t>
      </w:r>
    </w:p>
    <w:p w:rsidR="00AF7FF3" w:rsidRPr="0055774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b/>
          <w:bCs/>
          <w:color w:val="auto"/>
          <w:sz w:val="23"/>
          <w:szCs w:val="23"/>
        </w:rPr>
        <w:t>§ 2</w:t>
      </w:r>
    </w:p>
    <w:p w:rsidR="00AF7FF3" w:rsidRPr="0055774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color w:val="auto"/>
          <w:sz w:val="23"/>
          <w:szCs w:val="23"/>
        </w:rPr>
        <w:t xml:space="preserve">1.Szczegółowy opis przedmiotu umowy zawarty jest w załącznik nr 7 do SIWZ. </w:t>
      </w:r>
    </w:p>
    <w:p w:rsidR="00AF7FF3" w:rsidRPr="0055774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color w:val="auto"/>
          <w:sz w:val="23"/>
          <w:szCs w:val="23"/>
        </w:rPr>
        <w:t>2.Stro</w:t>
      </w:r>
      <w:r>
        <w:rPr>
          <w:rFonts w:ascii="Arial" w:hAnsi="Arial" w:cs="Arial"/>
          <w:color w:val="auto"/>
          <w:sz w:val="23"/>
          <w:szCs w:val="23"/>
        </w:rPr>
        <w:t>ny ustalają termin dostawy do 10</w:t>
      </w:r>
      <w:r w:rsidRPr="00557743">
        <w:rPr>
          <w:rFonts w:ascii="Arial" w:hAnsi="Arial" w:cs="Arial"/>
          <w:color w:val="auto"/>
          <w:sz w:val="23"/>
          <w:szCs w:val="23"/>
        </w:rPr>
        <w:t xml:space="preserve"> dni od daty podpisania umowy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:rsidR="00AF7FF3" w:rsidRPr="00557743" w:rsidRDefault="00AF7FF3" w:rsidP="00AF7FF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</w:t>
      </w:r>
      <w:r w:rsidRPr="00557743">
        <w:rPr>
          <w:rFonts w:ascii="Arial" w:hAnsi="Arial" w:cs="Arial"/>
          <w:sz w:val="23"/>
          <w:szCs w:val="23"/>
        </w:rPr>
        <w:t>. Miejsca dostaw przedmiotu umowy: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- </w:t>
      </w:r>
      <w:r>
        <w:rPr>
          <w:rFonts w:ascii="Arial" w:hAnsi="Arial" w:cs="Arial"/>
          <w:sz w:val="23"/>
          <w:szCs w:val="23"/>
        </w:rPr>
        <w:t xml:space="preserve">Szkoła Podstawowa w Złoczewie, ul. Burzenińska 4/6, 98-270 Złoczew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lastRenderedPageBreak/>
        <w:t xml:space="preserve">- </w:t>
      </w:r>
      <w:r>
        <w:rPr>
          <w:rFonts w:ascii="Arial" w:hAnsi="Arial" w:cs="Arial"/>
          <w:sz w:val="23"/>
          <w:szCs w:val="23"/>
        </w:rPr>
        <w:t>Szkoła Podstawowa w Stolcu, Stolec 34, 98-270 Złoczew</w:t>
      </w:r>
      <w:r w:rsidRPr="00557743">
        <w:rPr>
          <w:rFonts w:ascii="Arial" w:hAnsi="Arial" w:cs="Arial"/>
          <w:sz w:val="23"/>
          <w:szCs w:val="23"/>
        </w:rPr>
        <w:t xml:space="preserve">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- </w:t>
      </w:r>
      <w:r>
        <w:rPr>
          <w:rFonts w:ascii="Arial" w:hAnsi="Arial" w:cs="Arial"/>
          <w:sz w:val="23"/>
          <w:szCs w:val="23"/>
        </w:rPr>
        <w:t>Szkoła Podstawowa w Broszkach, Broszki 4, 98-270 Złoczew</w:t>
      </w:r>
      <w:r w:rsidRPr="00557743">
        <w:rPr>
          <w:rFonts w:ascii="Arial" w:hAnsi="Arial" w:cs="Arial"/>
          <w:sz w:val="23"/>
          <w:szCs w:val="23"/>
        </w:rPr>
        <w:t xml:space="preserve">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- </w:t>
      </w:r>
      <w:r>
        <w:rPr>
          <w:rFonts w:ascii="Arial" w:hAnsi="Arial" w:cs="Arial"/>
          <w:sz w:val="23"/>
          <w:szCs w:val="23"/>
        </w:rPr>
        <w:t xml:space="preserve">Szkoła Podstawowa w </w:t>
      </w:r>
      <w:proofErr w:type="spellStart"/>
      <w:r>
        <w:rPr>
          <w:rFonts w:ascii="Arial" w:hAnsi="Arial" w:cs="Arial"/>
          <w:sz w:val="23"/>
          <w:szCs w:val="23"/>
        </w:rPr>
        <w:t>Unikowie</w:t>
      </w:r>
      <w:proofErr w:type="spellEnd"/>
      <w:r>
        <w:rPr>
          <w:rFonts w:ascii="Arial" w:hAnsi="Arial" w:cs="Arial"/>
          <w:sz w:val="23"/>
          <w:szCs w:val="23"/>
        </w:rPr>
        <w:t>, Uników 21, 98-270 Złoczew</w:t>
      </w:r>
      <w:r w:rsidRPr="00557743">
        <w:rPr>
          <w:rFonts w:ascii="Arial" w:hAnsi="Arial" w:cs="Arial"/>
          <w:sz w:val="23"/>
          <w:szCs w:val="23"/>
        </w:rPr>
        <w:t xml:space="preserve">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5.Wykonawca, co najmniej 24 godziny przed planowanym terminem dostawy zawiadomi osobę wskazaną w § 3 ust.1 o dostawie w formie telefonicznej lub mailowej. </w:t>
      </w: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6. Po odbiorze przedmiotu umowy lub jego części zostanie sporządzony protokół odbioru, zaakceptowany przez strony bez zastrzeżeń, sporządzony na druku stanowiącym Załącznik nr 1 do Umowy, który zostanie podpisany przez upoważnionego pracownika Zamawiającego oraz przedstawiciela Wykonawcy. </w:t>
      </w:r>
    </w:p>
    <w:p w:rsidR="00AF7FF3" w:rsidRPr="00144ED4" w:rsidRDefault="00AF7FF3" w:rsidP="00AF7FF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7</w:t>
      </w:r>
      <w:r w:rsidRPr="00144ED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Zakupiony towar będzie odpowiadał</w:t>
      </w:r>
      <w:r w:rsidRPr="00144ED4">
        <w:rPr>
          <w:rFonts w:ascii="Arial" w:eastAsia="Times New Roman" w:hAnsi="Arial" w:cs="Arial"/>
          <w:lang w:eastAsia="pl-PL"/>
        </w:rPr>
        <w:t xml:space="preserve"> obowiązującym normom oraz posiadać certyfikaty i atesty, które zostaną Zamawiającemu dostarczone najpóźniej w chwili końcowego odbioru.</w:t>
      </w:r>
    </w:p>
    <w:p w:rsidR="00AF7FF3" w:rsidRPr="00144ED4" w:rsidRDefault="00AF7FF3" w:rsidP="00AF7FF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8.  </w:t>
      </w:r>
      <w:r w:rsidRPr="00144ED4">
        <w:rPr>
          <w:rFonts w:ascii="Arial" w:eastAsia="Times New Roman" w:hAnsi="Arial" w:cs="Arial"/>
          <w:lang w:eastAsia="pl-PL"/>
        </w:rPr>
        <w:t>Wykonawca oświadcza, że dostarczone pomoce, spełniają wszystkie obecnie obowiązujące normy jakościowo - techniczne, warunki techniczno - eksploatacyjne określone przez Zamawiającego i są dopuszczone</w:t>
      </w:r>
      <w:r w:rsidRPr="00144ED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144ED4">
        <w:rPr>
          <w:rFonts w:ascii="Arial" w:eastAsia="Times New Roman" w:hAnsi="Arial" w:cs="Arial"/>
          <w:lang w:eastAsia="pl-PL"/>
        </w:rPr>
        <w:t>do wykorzystania w obiektach użyteczności publicznej zgodnie z obowiązującymi przepisami prawa, w tym w szczególności w zakresie przestrzegania norm ochrony środowiska.</w:t>
      </w: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9. </w:t>
      </w:r>
      <w:r w:rsidRPr="00557743">
        <w:rPr>
          <w:rFonts w:ascii="Arial" w:hAnsi="Arial" w:cs="Arial"/>
          <w:sz w:val="23"/>
          <w:szCs w:val="23"/>
        </w:rPr>
        <w:t xml:space="preserve">Towar dostarczany będzie na koszt i ryzyko Wykonawcy jego własnym transportem, lub transportem profesjonalnej firmy przewozowej, przy czym całkowitą odpowiedzialność za wynikłe z tego tytułu uchybienia ustaleniom zawartym w umowie ponosi Wykonawca.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b/>
          <w:bCs/>
          <w:sz w:val="23"/>
          <w:szCs w:val="23"/>
        </w:rPr>
        <w:t>§ 3</w:t>
      </w:r>
    </w:p>
    <w:p w:rsidR="00AF7FF3" w:rsidRPr="00557743" w:rsidRDefault="00AF7FF3" w:rsidP="00AF7FF3">
      <w:pPr>
        <w:pStyle w:val="Default"/>
        <w:spacing w:after="505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1. Przedstawicielem Zamawiającego uprawnionym do kontaktów z Wykonawcą jest Pani </w:t>
      </w:r>
      <w:r>
        <w:rPr>
          <w:rFonts w:ascii="Arial" w:hAnsi="Arial" w:cs="Arial"/>
          <w:sz w:val="23"/>
          <w:szCs w:val="23"/>
        </w:rPr>
        <w:t>Janina Kapica – 43 820-22-30</w:t>
      </w:r>
      <w:r w:rsidRPr="00557743">
        <w:rPr>
          <w:rFonts w:ascii="Arial" w:hAnsi="Arial" w:cs="Arial"/>
          <w:sz w:val="23"/>
          <w:szCs w:val="23"/>
        </w:rPr>
        <w:t xml:space="preserve"> w godzinach pracy Zamawiającego. </w:t>
      </w: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2. Przedstawicielem Wykonawcy, z którym będą prowadzone ustalenia na temat realizacji zamówienia jest: ……………………………………. tel. …………………….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b/>
          <w:bCs/>
          <w:sz w:val="23"/>
          <w:szCs w:val="23"/>
        </w:rPr>
        <w:t>§ 4</w:t>
      </w: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W razie wystąpienia istotnej zmiany okoliczności powodującej, że wykonanie umowy nie leży w interesie publicznym, czego nie można było przewidzieć w chwili zawarcia umowy Zamawiający ma prawo odstąpienia od umowy w terminie 30 dni od powzięcia wiadomości o tych okolicznościach.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b/>
          <w:bCs/>
          <w:sz w:val="23"/>
          <w:szCs w:val="23"/>
        </w:rPr>
        <w:t>§ 5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>1.Wykonawcy za wykonanie przedmiotu umowy, o którym mowa w § 1 przysługuje wynagrodzenie w wysokości ..………………. zł netto</w:t>
      </w:r>
      <w:r>
        <w:rPr>
          <w:rFonts w:ascii="Arial" w:hAnsi="Arial" w:cs="Arial"/>
          <w:sz w:val="23"/>
          <w:szCs w:val="23"/>
        </w:rPr>
        <w:t xml:space="preserve"> + ……...% VAT </w:t>
      </w:r>
      <w:proofErr w:type="spellStart"/>
      <w:r>
        <w:rPr>
          <w:rFonts w:ascii="Arial" w:hAnsi="Arial" w:cs="Arial"/>
          <w:sz w:val="23"/>
          <w:szCs w:val="23"/>
        </w:rPr>
        <w:t>tj………………………….……..</w:t>
      </w:r>
      <w:r w:rsidRPr="00557743">
        <w:rPr>
          <w:rFonts w:ascii="Arial" w:hAnsi="Arial" w:cs="Arial"/>
          <w:sz w:val="23"/>
          <w:szCs w:val="23"/>
        </w:rPr>
        <w:t>zł</w:t>
      </w:r>
      <w:proofErr w:type="spellEnd"/>
      <w:r w:rsidRPr="00557743">
        <w:rPr>
          <w:rFonts w:ascii="Arial" w:hAnsi="Arial" w:cs="Arial"/>
          <w:sz w:val="23"/>
          <w:szCs w:val="23"/>
        </w:rPr>
        <w:t xml:space="preserve">. brutto (słownie brutto: ……………………. ….)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>2. Szczegółową kalkulację wartości poszczególnych składników przedmiotu umowy zawiera Formularz</w:t>
      </w:r>
      <w:r>
        <w:rPr>
          <w:rFonts w:ascii="Arial" w:hAnsi="Arial" w:cs="Arial"/>
          <w:sz w:val="23"/>
          <w:szCs w:val="23"/>
        </w:rPr>
        <w:t xml:space="preserve"> ofertowo-</w:t>
      </w:r>
      <w:r w:rsidRPr="00557743">
        <w:rPr>
          <w:rFonts w:ascii="Arial" w:hAnsi="Arial" w:cs="Arial"/>
          <w:sz w:val="23"/>
          <w:szCs w:val="23"/>
        </w:rPr>
        <w:t xml:space="preserve">cenowy stanowiący, załącznik nr 2 do umowy, będący elementem oferty wykonawcy. </w:t>
      </w:r>
    </w:p>
    <w:p w:rsidR="00AF7FF3" w:rsidRPr="00557743" w:rsidRDefault="00AF7FF3" w:rsidP="00AF7FF3">
      <w:pPr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>3.Podstawą do zapłaty za dostawy, o których mowa w § 1 będzie podpisany przez obie strony protokół odbioru, o którym mowa w § 2 ust. 6.</w:t>
      </w: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lastRenderedPageBreak/>
        <w:t>4. Kwotę, o której mowa w pkt.1 Zamawiający wpłaci na</w:t>
      </w:r>
      <w:r>
        <w:rPr>
          <w:rFonts w:ascii="Arial" w:hAnsi="Arial" w:cs="Arial"/>
          <w:sz w:val="23"/>
          <w:szCs w:val="23"/>
        </w:rPr>
        <w:t xml:space="preserve"> rachunek bankowy Wykonawcy po</w:t>
      </w:r>
      <w:r w:rsidRPr="00557743">
        <w:rPr>
          <w:rFonts w:ascii="Arial" w:hAnsi="Arial" w:cs="Arial"/>
          <w:sz w:val="23"/>
          <w:szCs w:val="23"/>
        </w:rPr>
        <w:t xml:space="preserve"> otrzymania towaru, podpisania protokołu odbioru i złożenia faktury. </w:t>
      </w: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 Wynagrodzenie, o którym mowa jest współfinansowane ze środków Unii Europejskiej w ramach Europejskiego Funduszu Społecznego, Program Operacyjny Kapitał Ludzki.</w:t>
      </w: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6. Zamawiający zastrzega możliwość wydłużenia terminu zapłaty za wykonane zamówienie w przypadku braku środków z EFS.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7. </w:t>
      </w:r>
      <w:r w:rsidRPr="00557743">
        <w:rPr>
          <w:rFonts w:ascii="Arial" w:hAnsi="Arial" w:cs="Arial"/>
          <w:sz w:val="23"/>
          <w:szCs w:val="23"/>
        </w:rPr>
        <w:t xml:space="preserve"> Wynagrodzenie, określone w ust. 1 obejmuje wszelkie koszty związane z realizacją przedmiotu umowy.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b/>
          <w:bCs/>
          <w:sz w:val="23"/>
          <w:szCs w:val="23"/>
        </w:rPr>
        <w:t>§ 6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1. Zamawiającemu przysługuje prawo żądania od Wykonawcy kary umownej za zwłokę w wykonaniu przedmiotu umowy , o którym mowa w § 1 w wysokości 0,1% wynagrodzenia brutto, o którym mowa w § 5 ust.1 za każdy dzień zwłoki w odniesieniu do terminu wskazanego w § 2 ust. 2 i 3.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2. Zamawiającemu przysługuje prawo żądania od Wykonawcy kary umownej w przypadku odstąpienia od umowy z powodu okoliczności, za które Wykonawca ponosi odpowiedzialności w wysokości 10 % wynagrodzenia brutto, o którym mowa w § 5 ust. 1.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3. Wykonawcy przysługuje prawo żądania od Zamawiającego kary umownej w przypadku odstąpienia od umowy z przyczyn, za które Zamawiający ponosi odpowiedzialność w wysokości 10 % wynagrodzenia brutto, o którym mowa w § 5 ust. 1.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4. Zamawiający zastrzega sobie prawo potrącania kwot z tytułu kar umownych z należnego Wykonawcy wynagrodzenia. </w:t>
      </w: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5. Niezależnie od kar umownych strony mogą dochodzić odszkodowania uzupełniającego na zasadach ogólnych w przypadku, gdy szkoda przekracza wysokość kary umownej.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b/>
          <w:bCs/>
          <w:sz w:val="23"/>
          <w:szCs w:val="23"/>
        </w:rPr>
        <w:t xml:space="preserve">§ </w:t>
      </w:r>
      <w:r>
        <w:rPr>
          <w:rFonts w:ascii="Arial" w:hAnsi="Arial" w:cs="Arial"/>
          <w:b/>
          <w:bCs/>
          <w:sz w:val="23"/>
          <w:szCs w:val="23"/>
        </w:rPr>
        <w:t>7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1. Zamawiający dopuszcza zmianę umowy w formie aneksu, jeżeli zajdzie potrzeba w sytuacji zmiany obowiązujących przepisów, jeżeli zgodnie z nimi konieczne będzie dostosowanie treści umowy do aktualnego stanu prawnego. Zmiana wymaga zgłoszenia w formie pisemnej w ciągu 7 dni od powzięcia informacji stanowiącej podstawę do wprowadzenia zmian. Zmiana ta może spowodować wydłużenie terminu wykonania przedmiotu umowy i nie spowoduje zmiany wynagrodzenia wykonawcy Inicjatorem tej zmiany może być zamawiający lub wykonawca. </w:t>
      </w: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2. Zamawiający dopuszcza zmianę umowy w formie aneksu w sytuacji, kiedy nastąpi ustawowa zmiana stawki VAT. Inicjatorem tej zmiany może być Zamawiający lub Wykonawca. Zmiana wymaga zgłoszenia w formie pisemnej w ciągu 7 dni od powzięcia informacji stanowiącej podstawę do wprowadzenia zmian. Zmiana ta nie wpłynie na termin wykonania przedmiotu umowy i spowoduje zmianę wynagrodzenia brutto. Kwota netto wynagrodzenia pozostanie bez zmian. </w:t>
      </w: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b/>
          <w:bCs/>
          <w:sz w:val="23"/>
          <w:szCs w:val="23"/>
        </w:rPr>
        <w:t>§</w:t>
      </w:r>
      <w:r>
        <w:rPr>
          <w:rFonts w:ascii="Arial" w:hAnsi="Arial" w:cs="Arial"/>
          <w:b/>
          <w:bCs/>
          <w:sz w:val="23"/>
          <w:szCs w:val="23"/>
        </w:rPr>
        <w:t>8</w:t>
      </w:r>
    </w:p>
    <w:p w:rsidR="00AF7FF3" w:rsidRPr="00557743" w:rsidRDefault="00AF7FF3" w:rsidP="00AF7FF3">
      <w:pPr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>W sprawach nieunormowanych niniejszą umową mają zastosowanie przepisy ustawy Prawo zamówień publicznych oraz Kodeksu Cywilnego.</w:t>
      </w:r>
    </w:p>
    <w:p w:rsidR="00AF7FF3" w:rsidRPr="0032055F" w:rsidRDefault="00AF7FF3" w:rsidP="00AF7FF3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557743">
        <w:rPr>
          <w:rFonts w:ascii="Arial" w:hAnsi="Arial" w:cs="Arial"/>
          <w:b/>
          <w:bCs/>
          <w:color w:val="auto"/>
          <w:sz w:val="23"/>
          <w:szCs w:val="23"/>
        </w:rPr>
        <w:t xml:space="preserve">§ </w:t>
      </w:r>
      <w:r>
        <w:rPr>
          <w:rFonts w:ascii="Arial" w:hAnsi="Arial" w:cs="Arial"/>
          <w:b/>
          <w:bCs/>
          <w:color w:val="auto"/>
          <w:sz w:val="23"/>
          <w:szCs w:val="23"/>
        </w:rPr>
        <w:t>9</w:t>
      </w:r>
    </w:p>
    <w:p w:rsidR="00AF7FF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color w:val="auto"/>
          <w:sz w:val="23"/>
          <w:szCs w:val="23"/>
        </w:rPr>
        <w:lastRenderedPageBreak/>
        <w:t xml:space="preserve">Ewentualne spory wynikłe z niniejszej umowy podlegają rozstrzygnięciu przez właściwy dla siedziby Zamawiającego Sąd powszechny. </w:t>
      </w:r>
    </w:p>
    <w:p w:rsidR="00AF7FF3" w:rsidRPr="0055774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b/>
          <w:bCs/>
          <w:color w:val="auto"/>
          <w:sz w:val="23"/>
          <w:szCs w:val="23"/>
        </w:rPr>
        <w:t xml:space="preserve">§ </w:t>
      </w:r>
      <w:r>
        <w:rPr>
          <w:rFonts w:ascii="Arial" w:hAnsi="Arial" w:cs="Arial"/>
          <w:b/>
          <w:bCs/>
          <w:color w:val="auto"/>
          <w:sz w:val="23"/>
          <w:szCs w:val="23"/>
        </w:rPr>
        <w:t>10</w:t>
      </w:r>
    </w:p>
    <w:p w:rsidR="00AF7FF3" w:rsidRPr="0055774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color w:val="auto"/>
          <w:sz w:val="23"/>
          <w:szCs w:val="23"/>
        </w:rPr>
        <w:t xml:space="preserve">Integralną część umowy stanowią: </w:t>
      </w:r>
    </w:p>
    <w:p w:rsidR="00AF7FF3" w:rsidRPr="00557743" w:rsidRDefault="00AF7FF3" w:rsidP="00AF7FF3">
      <w:pPr>
        <w:pStyle w:val="Default"/>
        <w:spacing w:after="87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color w:val="auto"/>
          <w:sz w:val="23"/>
          <w:szCs w:val="23"/>
        </w:rPr>
        <w:t xml:space="preserve">1) Specyfikacja Istotnych Warunków Zamówienia </w:t>
      </w:r>
    </w:p>
    <w:p w:rsidR="00AF7FF3" w:rsidRPr="00557743" w:rsidRDefault="003F21F6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</w:t>
      </w:r>
      <w:r w:rsidR="00AF7FF3" w:rsidRPr="00557743">
        <w:rPr>
          <w:rFonts w:ascii="Arial" w:hAnsi="Arial" w:cs="Arial"/>
          <w:color w:val="auto"/>
          <w:sz w:val="23"/>
          <w:szCs w:val="23"/>
        </w:rPr>
        <w:t xml:space="preserve">) Formularz </w:t>
      </w:r>
      <w:r w:rsidR="00AF7FF3">
        <w:rPr>
          <w:rFonts w:ascii="Arial" w:hAnsi="Arial" w:cs="Arial"/>
          <w:color w:val="auto"/>
          <w:sz w:val="23"/>
          <w:szCs w:val="23"/>
        </w:rPr>
        <w:t xml:space="preserve">ofertowo - </w:t>
      </w:r>
      <w:r w:rsidR="00AF7FF3" w:rsidRPr="00557743">
        <w:rPr>
          <w:rFonts w:ascii="Arial" w:hAnsi="Arial" w:cs="Arial"/>
          <w:color w:val="auto"/>
          <w:sz w:val="23"/>
          <w:szCs w:val="23"/>
        </w:rPr>
        <w:t xml:space="preserve">cenowy stanowiący element oferty </w:t>
      </w:r>
    </w:p>
    <w:p w:rsidR="00AF7FF3" w:rsidRPr="0055774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b/>
          <w:bCs/>
          <w:color w:val="auto"/>
          <w:sz w:val="23"/>
          <w:szCs w:val="23"/>
        </w:rPr>
        <w:t>§ 1</w:t>
      </w:r>
      <w:r>
        <w:rPr>
          <w:rFonts w:ascii="Arial" w:hAnsi="Arial" w:cs="Arial"/>
          <w:b/>
          <w:bCs/>
          <w:color w:val="auto"/>
          <w:sz w:val="23"/>
          <w:szCs w:val="23"/>
        </w:rPr>
        <w:t>1</w:t>
      </w:r>
    </w:p>
    <w:p w:rsidR="00AF7FF3" w:rsidRPr="00557743" w:rsidRDefault="00AF7FF3" w:rsidP="00AF7FF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57743">
        <w:rPr>
          <w:rFonts w:ascii="Arial" w:hAnsi="Arial" w:cs="Arial"/>
          <w:color w:val="auto"/>
          <w:sz w:val="23"/>
          <w:szCs w:val="23"/>
        </w:rPr>
        <w:t xml:space="preserve">Umowa została sporządzona w trzech jednobrzmiących egzemplarzach, z których jeden egzemplarz otrzymuje Wykonawca, a dwa egzemplarze otrzymuje Zamawiający. </w:t>
      </w:r>
    </w:p>
    <w:p w:rsidR="00AF7FF3" w:rsidRDefault="00AF7FF3" w:rsidP="00AF7FF3">
      <w:pPr>
        <w:rPr>
          <w:rFonts w:ascii="Arial" w:hAnsi="Arial" w:cs="Arial"/>
          <w:sz w:val="23"/>
          <w:szCs w:val="23"/>
        </w:rPr>
      </w:pPr>
    </w:p>
    <w:p w:rsidR="00AF7FF3" w:rsidRDefault="00AF7FF3" w:rsidP="00AF7FF3">
      <w:pPr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ZAMAWIAJĄCY </w:t>
      </w:r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</w:t>
      </w:r>
      <w:r w:rsidRPr="00557743">
        <w:rPr>
          <w:rFonts w:ascii="Arial" w:hAnsi="Arial" w:cs="Arial"/>
          <w:sz w:val="23"/>
          <w:szCs w:val="23"/>
        </w:rPr>
        <w:t>WYKONAWCA</w:t>
      </w:r>
    </w:p>
    <w:p w:rsidR="00AF7FF3" w:rsidRDefault="00AF7FF3" w:rsidP="00AF7FF3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68156C" w:rsidRDefault="0068156C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68156C" w:rsidRDefault="0068156C" w:rsidP="00AF7FF3">
      <w:pPr>
        <w:pStyle w:val="Default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lastRenderedPageBreak/>
        <w:t>ZP</w:t>
      </w:r>
      <w:r>
        <w:rPr>
          <w:rFonts w:ascii="Arial" w:hAnsi="Arial" w:cs="Arial"/>
          <w:sz w:val="23"/>
          <w:szCs w:val="23"/>
        </w:rPr>
        <w:t>…………………</w:t>
      </w:r>
    </w:p>
    <w:p w:rsidR="00AF7FF3" w:rsidRDefault="00AF7FF3" w:rsidP="00AF7FF3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Załącznik nr 6 </w:t>
      </w:r>
    </w:p>
    <w:p w:rsidR="00AF7FF3" w:rsidRDefault="00AF7FF3" w:rsidP="00AF7FF3">
      <w:pPr>
        <w:pStyle w:val="Default"/>
        <w:jc w:val="righ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jc w:val="right"/>
        <w:rPr>
          <w:rFonts w:ascii="Arial" w:hAnsi="Arial" w:cs="Arial"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sz w:val="23"/>
          <w:szCs w:val="23"/>
        </w:rPr>
        <w:t xml:space="preserve">................................. </w:t>
      </w:r>
    </w:p>
    <w:p w:rsidR="00AF7FF3" w:rsidRDefault="00AF7FF3" w:rsidP="00AF7FF3">
      <w:pPr>
        <w:pStyle w:val="Default"/>
        <w:rPr>
          <w:rFonts w:ascii="Arial" w:hAnsi="Arial" w:cs="Arial"/>
          <w:i/>
          <w:iCs/>
          <w:sz w:val="23"/>
          <w:szCs w:val="23"/>
        </w:rPr>
      </w:pPr>
      <w:r w:rsidRPr="00557743">
        <w:rPr>
          <w:rFonts w:ascii="Arial" w:hAnsi="Arial" w:cs="Arial"/>
          <w:i/>
          <w:iCs/>
          <w:sz w:val="23"/>
          <w:szCs w:val="23"/>
        </w:rPr>
        <w:t>pieczęć Wykonawcy</w:t>
      </w:r>
    </w:p>
    <w:p w:rsidR="00AF7FF3" w:rsidRDefault="00AF7FF3" w:rsidP="00AF7FF3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:rsidR="00AF7FF3" w:rsidRDefault="00AF7FF3" w:rsidP="00AF7FF3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:rsidR="00AF7FF3" w:rsidRPr="00557743" w:rsidRDefault="00AF7FF3" w:rsidP="00AF7FF3">
      <w:pPr>
        <w:pStyle w:val="Default"/>
        <w:rPr>
          <w:rFonts w:ascii="Arial" w:hAnsi="Arial" w:cs="Arial"/>
          <w:sz w:val="23"/>
          <w:szCs w:val="23"/>
        </w:rPr>
      </w:pPr>
      <w:r w:rsidRPr="00557743">
        <w:rPr>
          <w:rFonts w:ascii="Arial" w:hAnsi="Arial" w:cs="Arial"/>
          <w:i/>
          <w:iCs/>
          <w:sz w:val="23"/>
          <w:szCs w:val="23"/>
        </w:rPr>
        <w:t xml:space="preserve"> </w:t>
      </w:r>
    </w:p>
    <w:p w:rsidR="00AF7FF3" w:rsidRPr="00821B5B" w:rsidRDefault="00AF7FF3" w:rsidP="00AF7FF3">
      <w:pPr>
        <w:pStyle w:val="Default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21B5B">
        <w:rPr>
          <w:rFonts w:ascii="Arial" w:hAnsi="Arial" w:cs="Arial"/>
          <w:b/>
          <w:bCs/>
          <w:i/>
          <w:iCs/>
          <w:sz w:val="28"/>
          <w:szCs w:val="28"/>
        </w:rPr>
        <w:t>Wykaz wykonanych dostaw w okresie ostatnich 3 lat</w:t>
      </w:r>
    </w:p>
    <w:p w:rsidR="00AF7FF3" w:rsidRPr="00557743" w:rsidRDefault="00AF7FF3" w:rsidP="00AF7FF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AF7FF3" w:rsidRPr="00821B5B" w:rsidRDefault="00AF7FF3" w:rsidP="00AF7FF3">
      <w:pPr>
        <w:rPr>
          <w:rFonts w:ascii="Arial" w:hAnsi="Arial" w:cs="Arial"/>
          <w:sz w:val="24"/>
          <w:szCs w:val="24"/>
        </w:rPr>
      </w:pPr>
      <w:r w:rsidRPr="00821B5B">
        <w:rPr>
          <w:rFonts w:ascii="Arial" w:hAnsi="Arial" w:cs="Arial"/>
          <w:sz w:val="24"/>
          <w:szCs w:val="24"/>
        </w:rPr>
        <w:t>Wykaz zrealizowanych/realizowanych dostaw w okresie ostatnich 3 lat, co najmniej dwie dostawy pomocy dydaktycznych lub zab</w:t>
      </w:r>
      <w:r>
        <w:rPr>
          <w:rFonts w:ascii="Arial" w:hAnsi="Arial" w:cs="Arial"/>
          <w:sz w:val="24"/>
          <w:szCs w:val="24"/>
        </w:rPr>
        <w:t>awek</w:t>
      </w:r>
      <w:r w:rsidRPr="00821B5B">
        <w:rPr>
          <w:rFonts w:ascii="Arial" w:hAnsi="Arial" w:cs="Arial"/>
          <w:sz w:val="24"/>
          <w:szCs w:val="24"/>
        </w:rPr>
        <w:t>.</w:t>
      </w:r>
    </w:p>
    <w:p w:rsidR="00AF7FF3" w:rsidRPr="00557743" w:rsidRDefault="00AF7FF3" w:rsidP="00AF7FF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009"/>
        <w:gridCol w:w="1842"/>
        <w:gridCol w:w="1843"/>
        <w:gridCol w:w="1843"/>
      </w:tblGrid>
      <w:tr w:rsidR="00AF7FF3" w:rsidRPr="00CF5171" w:rsidTr="005D7A89">
        <w:tc>
          <w:tcPr>
            <w:tcW w:w="675" w:type="dxa"/>
          </w:tcPr>
          <w:p w:rsidR="00AF7FF3" w:rsidRPr="00CF5171" w:rsidRDefault="00AF7FF3" w:rsidP="005D7A89">
            <w:pPr>
              <w:rPr>
                <w:rFonts w:ascii="Arial" w:hAnsi="Arial" w:cs="Arial"/>
              </w:rPr>
            </w:pPr>
            <w:r w:rsidRPr="00CF5171">
              <w:rPr>
                <w:rFonts w:ascii="Arial" w:hAnsi="Arial" w:cs="Arial"/>
              </w:rPr>
              <w:t>L.p.</w:t>
            </w:r>
          </w:p>
        </w:tc>
        <w:tc>
          <w:tcPr>
            <w:tcW w:w="3009" w:type="dxa"/>
          </w:tcPr>
          <w:p w:rsidR="00AF7FF3" w:rsidRPr="00CF5171" w:rsidRDefault="00AF7FF3" w:rsidP="005D7A89">
            <w:pPr>
              <w:rPr>
                <w:rFonts w:ascii="Arial" w:hAnsi="Arial" w:cs="Arial"/>
              </w:rPr>
            </w:pPr>
            <w:r w:rsidRPr="00CF5171">
              <w:rPr>
                <w:rFonts w:ascii="Arial" w:hAnsi="Arial" w:cs="Arial"/>
              </w:rPr>
              <w:t xml:space="preserve">Odbiorca </w:t>
            </w:r>
          </w:p>
        </w:tc>
        <w:tc>
          <w:tcPr>
            <w:tcW w:w="1842" w:type="dxa"/>
          </w:tcPr>
          <w:p w:rsidR="00AF7FF3" w:rsidRPr="00CF5171" w:rsidRDefault="00AF7FF3" w:rsidP="005D7A89">
            <w:pPr>
              <w:rPr>
                <w:rFonts w:ascii="Arial" w:hAnsi="Arial" w:cs="Arial"/>
              </w:rPr>
            </w:pPr>
            <w:r w:rsidRPr="00CF5171">
              <w:rPr>
                <w:rFonts w:ascii="Arial" w:hAnsi="Arial" w:cs="Arial"/>
              </w:rPr>
              <w:t xml:space="preserve">Wartość </w:t>
            </w:r>
          </w:p>
        </w:tc>
        <w:tc>
          <w:tcPr>
            <w:tcW w:w="1843" w:type="dxa"/>
          </w:tcPr>
          <w:p w:rsidR="00AF7FF3" w:rsidRPr="00CF5171" w:rsidRDefault="00AF7FF3" w:rsidP="005D7A89">
            <w:pPr>
              <w:rPr>
                <w:rFonts w:ascii="Arial" w:hAnsi="Arial" w:cs="Arial"/>
              </w:rPr>
            </w:pPr>
            <w:r w:rsidRPr="00CF5171">
              <w:rPr>
                <w:rFonts w:ascii="Arial" w:hAnsi="Arial" w:cs="Arial"/>
              </w:rPr>
              <w:t>Wykonane dostawy</w:t>
            </w:r>
          </w:p>
        </w:tc>
        <w:tc>
          <w:tcPr>
            <w:tcW w:w="1843" w:type="dxa"/>
          </w:tcPr>
          <w:p w:rsidR="00AF7FF3" w:rsidRPr="00CF5171" w:rsidRDefault="00AF7FF3" w:rsidP="005D7A89">
            <w:pPr>
              <w:rPr>
                <w:rFonts w:ascii="Arial" w:hAnsi="Arial" w:cs="Arial"/>
              </w:rPr>
            </w:pPr>
            <w:r w:rsidRPr="00CF5171">
              <w:rPr>
                <w:rFonts w:ascii="Arial" w:hAnsi="Arial" w:cs="Arial"/>
              </w:rPr>
              <w:t>Data i miejsce wykonania</w:t>
            </w:r>
          </w:p>
        </w:tc>
      </w:tr>
      <w:tr w:rsidR="00AF7FF3" w:rsidRPr="00CF5171" w:rsidTr="005D7A89">
        <w:tc>
          <w:tcPr>
            <w:tcW w:w="675" w:type="dxa"/>
          </w:tcPr>
          <w:p w:rsidR="00AF7FF3" w:rsidRPr="00CF5171" w:rsidRDefault="00AF7FF3" w:rsidP="005D7A89">
            <w:pPr>
              <w:rPr>
                <w:rFonts w:ascii="Arial" w:hAnsi="Arial" w:cs="Arial"/>
              </w:rPr>
            </w:pPr>
          </w:p>
        </w:tc>
        <w:tc>
          <w:tcPr>
            <w:tcW w:w="3009" w:type="dxa"/>
          </w:tcPr>
          <w:p w:rsidR="00AF7FF3" w:rsidRPr="00CF5171" w:rsidRDefault="00AF7FF3" w:rsidP="005D7A8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F7FF3" w:rsidRPr="00CF5171" w:rsidRDefault="00AF7FF3" w:rsidP="005D7A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F7FF3" w:rsidRPr="00CF5171" w:rsidRDefault="00AF7FF3" w:rsidP="005D7A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F7FF3" w:rsidRPr="00CF5171" w:rsidRDefault="00AF7FF3" w:rsidP="005D7A89">
            <w:pPr>
              <w:rPr>
                <w:rFonts w:ascii="Arial" w:hAnsi="Arial" w:cs="Arial"/>
              </w:rPr>
            </w:pPr>
          </w:p>
        </w:tc>
      </w:tr>
      <w:tr w:rsidR="00AF7FF3" w:rsidRPr="00CF5171" w:rsidTr="005D7A89">
        <w:tc>
          <w:tcPr>
            <w:tcW w:w="675" w:type="dxa"/>
          </w:tcPr>
          <w:p w:rsidR="00AF7FF3" w:rsidRPr="00CF5171" w:rsidRDefault="00AF7FF3" w:rsidP="005D7A89">
            <w:pPr>
              <w:rPr>
                <w:rFonts w:ascii="Arial" w:hAnsi="Arial" w:cs="Arial"/>
              </w:rPr>
            </w:pPr>
          </w:p>
        </w:tc>
        <w:tc>
          <w:tcPr>
            <w:tcW w:w="3009" w:type="dxa"/>
          </w:tcPr>
          <w:p w:rsidR="00AF7FF3" w:rsidRPr="00CF5171" w:rsidRDefault="00AF7FF3" w:rsidP="005D7A8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F7FF3" w:rsidRPr="00CF5171" w:rsidRDefault="00AF7FF3" w:rsidP="005D7A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F7FF3" w:rsidRPr="00CF5171" w:rsidRDefault="00AF7FF3" w:rsidP="005D7A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F7FF3" w:rsidRPr="00CF5171" w:rsidRDefault="00AF7FF3" w:rsidP="005D7A89">
            <w:pPr>
              <w:rPr>
                <w:rFonts w:ascii="Arial" w:hAnsi="Arial" w:cs="Arial"/>
              </w:rPr>
            </w:pPr>
          </w:p>
        </w:tc>
      </w:tr>
    </w:tbl>
    <w:p w:rsidR="00AF7FF3" w:rsidRDefault="00AF7FF3" w:rsidP="00AF7FF3">
      <w:pPr>
        <w:rPr>
          <w:rFonts w:ascii="Arial" w:hAnsi="Arial" w:cs="Arial"/>
        </w:rPr>
      </w:pPr>
    </w:p>
    <w:p w:rsidR="00AF7FF3" w:rsidRDefault="00AF7FF3" w:rsidP="00AF7FF3">
      <w:pPr>
        <w:rPr>
          <w:rFonts w:ascii="Arial" w:hAnsi="Arial" w:cs="Arial"/>
        </w:rPr>
      </w:pPr>
      <w:r>
        <w:rPr>
          <w:rFonts w:ascii="Arial" w:hAnsi="Arial" w:cs="Arial"/>
        </w:rPr>
        <w:t>Uwaga !</w:t>
      </w:r>
    </w:p>
    <w:p w:rsidR="00AF7FF3" w:rsidRDefault="00AF7FF3" w:rsidP="00AF7FF3">
      <w:pPr>
        <w:rPr>
          <w:rFonts w:ascii="Arial" w:hAnsi="Arial" w:cs="Arial"/>
        </w:rPr>
      </w:pPr>
      <w:r>
        <w:rPr>
          <w:rFonts w:ascii="Arial" w:hAnsi="Arial" w:cs="Arial"/>
        </w:rPr>
        <w:t>Do wykazu należy załączyć dokumenty potwierdzające, że wymienione w wykazie dostawy zostały wykonane należycie i prawidłowo ukończone.</w:t>
      </w:r>
    </w:p>
    <w:p w:rsidR="00AF7FF3" w:rsidRDefault="00AF7FF3" w:rsidP="00AF7FF3">
      <w:pPr>
        <w:rPr>
          <w:rFonts w:ascii="Arial" w:hAnsi="Arial" w:cs="Arial"/>
        </w:rPr>
      </w:pPr>
    </w:p>
    <w:p w:rsidR="00AF7FF3" w:rsidRDefault="00AF7FF3" w:rsidP="00AF7FF3">
      <w:pPr>
        <w:rPr>
          <w:rFonts w:ascii="Arial" w:hAnsi="Arial" w:cs="Arial"/>
        </w:rPr>
      </w:pPr>
    </w:p>
    <w:p w:rsidR="00AF7FF3" w:rsidRDefault="00AF7FF3" w:rsidP="00AF7FF3">
      <w:pPr>
        <w:tabs>
          <w:tab w:val="left" w:pos="5502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  <w:t>…………………………………………</w:t>
      </w:r>
    </w:p>
    <w:p w:rsidR="00AF7FF3" w:rsidRDefault="00AF7FF3" w:rsidP="00AF7FF3">
      <w:pPr>
        <w:tabs>
          <w:tab w:val="left" w:pos="606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(miejscowość, data)                                                                    (podpisy i pieczątki osób</w:t>
      </w:r>
    </w:p>
    <w:p w:rsidR="00AF7FF3" w:rsidRDefault="00AF7FF3" w:rsidP="00AF7FF3">
      <w:pPr>
        <w:tabs>
          <w:tab w:val="left" w:pos="606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upoważnionych do podpisania oferty)</w:t>
      </w:r>
    </w:p>
    <w:p w:rsidR="00AF7FF3" w:rsidRDefault="00AF7FF3" w:rsidP="00AF7FF3">
      <w:pPr>
        <w:tabs>
          <w:tab w:val="left" w:pos="6068"/>
        </w:tabs>
        <w:spacing w:after="0"/>
        <w:rPr>
          <w:rFonts w:ascii="Arial" w:hAnsi="Arial" w:cs="Arial"/>
          <w:sz w:val="20"/>
          <w:szCs w:val="20"/>
        </w:rPr>
      </w:pPr>
    </w:p>
    <w:p w:rsidR="00AF7FF3" w:rsidRPr="00821B5B" w:rsidRDefault="00AF7FF3" w:rsidP="00AF7FF3">
      <w:pPr>
        <w:tabs>
          <w:tab w:val="left" w:pos="6068"/>
        </w:tabs>
        <w:spacing w:after="0"/>
        <w:rPr>
          <w:rFonts w:ascii="Arial" w:hAnsi="Arial" w:cs="Arial"/>
          <w:sz w:val="20"/>
          <w:szCs w:val="20"/>
        </w:rPr>
      </w:pPr>
    </w:p>
    <w:p w:rsidR="005D7A89" w:rsidRDefault="005D7A89" w:rsidP="00AF7FF3">
      <w:pPr>
        <w:jc w:val="right"/>
        <w:rPr>
          <w:b/>
        </w:rPr>
      </w:pPr>
    </w:p>
    <w:p w:rsidR="005D7A89" w:rsidRDefault="005D7A89" w:rsidP="00AF7FF3">
      <w:pPr>
        <w:jc w:val="right"/>
        <w:rPr>
          <w:b/>
        </w:rPr>
      </w:pPr>
    </w:p>
    <w:p w:rsidR="005D7A89" w:rsidRDefault="005D7A89" w:rsidP="00AF7FF3">
      <w:pPr>
        <w:jc w:val="right"/>
        <w:rPr>
          <w:b/>
        </w:rPr>
      </w:pPr>
    </w:p>
    <w:p w:rsidR="005D7A89" w:rsidRDefault="005D7A89" w:rsidP="00AF7FF3">
      <w:pPr>
        <w:jc w:val="right"/>
        <w:rPr>
          <w:b/>
        </w:rPr>
      </w:pPr>
    </w:p>
    <w:p w:rsidR="00AF7FF3" w:rsidRDefault="00AF7FF3" w:rsidP="00AF7FF3">
      <w:pPr>
        <w:jc w:val="right"/>
        <w:rPr>
          <w:b/>
        </w:rPr>
      </w:pPr>
      <w:r w:rsidRPr="009E404C">
        <w:rPr>
          <w:b/>
        </w:rPr>
        <w:lastRenderedPageBreak/>
        <w:t>Załącznik nr 7 do SIWZ</w:t>
      </w:r>
    </w:p>
    <w:p w:rsidR="00AF7FF3" w:rsidRPr="003473A6" w:rsidRDefault="00AF7FF3" w:rsidP="00AF7FF3">
      <w:pPr>
        <w:jc w:val="center"/>
        <w:rPr>
          <w:b/>
          <w:sz w:val="24"/>
          <w:szCs w:val="24"/>
        </w:rPr>
      </w:pPr>
      <w:r w:rsidRPr="003473A6">
        <w:rPr>
          <w:b/>
          <w:sz w:val="24"/>
          <w:szCs w:val="24"/>
        </w:rPr>
        <w:t xml:space="preserve">FORMULARZ  OFERTOWO </w:t>
      </w:r>
      <w:r>
        <w:rPr>
          <w:b/>
          <w:sz w:val="24"/>
          <w:szCs w:val="24"/>
        </w:rPr>
        <w:t xml:space="preserve">- </w:t>
      </w:r>
      <w:r w:rsidRPr="003473A6">
        <w:rPr>
          <w:b/>
          <w:sz w:val="24"/>
          <w:szCs w:val="24"/>
        </w:rPr>
        <w:t>CENOWY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4553"/>
        <w:gridCol w:w="1275"/>
        <w:gridCol w:w="851"/>
        <w:gridCol w:w="992"/>
        <w:gridCol w:w="961"/>
      </w:tblGrid>
      <w:tr w:rsidR="00AF7FF3" w:rsidRPr="009500A0" w:rsidTr="005D7A89">
        <w:trPr>
          <w:trHeight w:val="540"/>
        </w:trPr>
        <w:tc>
          <w:tcPr>
            <w:tcW w:w="92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7A89" w:rsidRDefault="005D7A89" w:rsidP="005D7A89">
            <w:pPr>
              <w:jc w:val="center"/>
              <w:rPr>
                <w:b/>
                <w:sz w:val="24"/>
                <w:szCs w:val="24"/>
              </w:rPr>
            </w:pPr>
          </w:p>
          <w:p w:rsidR="00AF7FF3" w:rsidRPr="009500A0" w:rsidRDefault="00AF7FF3" w:rsidP="005D7A89">
            <w:pPr>
              <w:jc w:val="center"/>
              <w:rPr>
                <w:sz w:val="24"/>
                <w:szCs w:val="24"/>
              </w:rPr>
            </w:pPr>
            <w:r w:rsidRPr="009500A0">
              <w:rPr>
                <w:b/>
                <w:sz w:val="24"/>
                <w:szCs w:val="24"/>
              </w:rPr>
              <w:t>WYPRAWKA DLA DZIECI</w:t>
            </w: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/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jc w:val="center"/>
              <w:rPr>
                <w:b/>
              </w:rPr>
            </w:pPr>
            <w:r>
              <w:rPr>
                <w:b/>
              </w:rPr>
              <w:t>Nazwa artykułu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jednost</w:t>
            </w:r>
            <w:proofErr w:type="spellEnd"/>
            <w:r>
              <w:rPr>
                <w:b/>
              </w:rPr>
              <w:t>. brutto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r>
              <w:rPr>
                <w:b/>
              </w:rPr>
              <w:t>Cena brutto pozycji</w:t>
            </w: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r>
              <w:t>1.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r>
              <w:t>Krepina bibuła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r>
              <w:t>2.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Sznurki  wielokolorowe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r>
              <w:t>3.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Pianka do rysowania PVC /5szt./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r>
              <w:t>4.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 xml:space="preserve">Pianka do rysowania </w:t>
            </w:r>
            <w:proofErr w:type="spellStart"/>
            <w:r>
              <w:t>KOH-I-NOR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r>
              <w:t>5.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Stemple silikonowe mix wzorów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r>
              <w:t>6.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Szablon mix wzorów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r>
              <w:t>7.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Szablon zwierzątka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r>
              <w:t>8.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Pomoce do składania i sklejania kartonowe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9.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Modelina 9 kolorów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10.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Modelina 12 kolorów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11.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Farby do malowania palcami + pieczątki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12.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 xml:space="preserve">Linia przezroczysta </w:t>
            </w:r>
            <w:smartTag w:uri="urn:schemas-microsoft-com:office:smarttags" w:element="metricconverter">
              <w:smartTagPr>
                <w:attr w:name="ProductID" w:val="15 cm"/>
              </w:smartTagPr>
              <w:r>
                <w:t>15 cm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13.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Kredki świecowe 18 kolorów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14.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Kredki ołówkowe 12 kolorów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A53366" w:rsidRDefault="00AF7FF3" w:rsidP="005D7A89">
            <w:pPr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15.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Plastelina 10 kolorów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16.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Farby plakatowe 12 kolorów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lastRenderedPageBreak/>
              <w:t>17.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Pędzelki komplet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18.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Kubeczki na wodę do malowania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19.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Nożyczki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20.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Klej w sztyfcie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21.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Temperówka  owalna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22.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Gumka do wycierania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23.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Ołówek HB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24.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Mazak zestaw 24 kolorów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25.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Wycinanka/papier kolorowy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26.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Wycinanka /papier kolorowy samoprzylepny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27.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Blok rysunkowy kolorowy A4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28.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Blok rysunkowy biały A4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29.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r>
              <w:t>Teczka z rączką (ozdobna kolorowa)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7FF3" w:rsidRDefault="005D7A89" w:rsidP="005D7A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</w:tr>
      <w:tr w:rsidR="00AF7FF3" w:rsidRPr="00A53366" w:rsidTr="005D7A89">
        <w:trPr>
          <w:trHeight w:val="540"/>
        </w:trPr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/>
        </w:tc>
        <w:tc>
          <w:tcPr>
            <w:tcW w:w="4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5264DA" w:rsidRDefault="00AF7FF3" w:rsidP="005D7A89">
            <w:pPr>
              <w:rPr>
                <w:b/>
              </w:rPr>
            </w:pPr>
            <w:r w:rsidRPr="005264DA">
              <w:rPr>
                <w:b/>
              </w:rPr>
              <w:t>R A Z E M: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Default="00AF7FF3" w:rsidP="005D7A8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5264DA" w:rsidRDefault="00AF7FF3" w:rsidP="005D7A89"/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F3" w:rsidRPr="005264DA" w:rsidRDefault="00AF7FF3" w:rsidP="005D7A89"/>
        </w:tc>
      </w:tr>
    </w:tbl>
    <w:p w:rsidR="00AF7FF3" w:rsidRDefault="00AF7FF3" w:rsidP="00AF7FF3"/>
    <w:p w:rsidR="00AF7FF3" w:rsidRDefault="00AF7FF3" w:rsidP="00AF7FF3"/>
    <w:p w:rsidR="00AF7FF3" w:rsidRDefault="00AF7FF3" w:rsidP="00AF7FF3">
      <w:pPr>
        <w:tabs>
          <w:tab w:val="left" w:pos="5502"/>
        </w:tabs>
        <w:rPr>
          <w:rFonts w:ascii="Arial" w:hAnsi="Arial" w:cs="Arial"/>
        </w:rPr>
      </w:pPr>
    </w:p>
    <w:p w:rsidR="00AF7FF3" w:rsidRDefault="00AF7FF3" w:rsidP="00AF7FF3">
      <w:pPr>
        <w:tabs>
          <w:tab w:val="left" w:pos="5502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  <w:t>…………………………………………</w:t>
      </w:r>
    </w:p>
    <w:p w:rsidR="00AF7FF3" w:rsidRDefault="00AF7FF3" w:rsidP="00AF7FF3">
      <w:pPr>
        <w:tabs>
          <w:tab w:val="left" w:pos="606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(miejscowość, data)                                                                    (podpisy i pieczątki osób</w:t>
      </w:r>
    </w:p>
    <w:p w:rsidR="00AF7FF3" w:rsidRDefault="00AF7FF3" w:rsidP="00AF7FF3">
      <w:pPr>
        <w:tabs>
          <w:tab w:val="left" w:pos="606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upoważnionych do podpisania oferty)</w:t>
      </w:r>
    </w:p>
    <w:p w:rsidR="00AF7FF3" w:rsidRDefault="00AF7FF3" w:rsidP="00AF7FF3">
      <w:pPr>
        <w:tabs>
          <w:tab w:val="left" w:pos="6068"/>
        </w:tabs>
        <w:spacing w:after="0"/>
        <w:rPr>
          <w:rFonts w:ascii="Arial" w:hAnsi="Arial" w:cs="Arial"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F7FF3" w:rsidRDefault="00AF7FF3" w:rsidP="00AF7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A772F" w:rsidRDefault="00CA772F"/>
    <w:sectPr w:rsidR="00CA772F" w:rsidSect="005D7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134" w:header="709" w:footer="6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183" w:rsidRDefault="00CA7183" w:rsidP="00037CCA">
      <w:pPr>
        <w:spacing w:after="0" w:line="240" w:lineRule="auto"/>
      </w:pPr>
      <w:r>
        <w:separator/>
      </w:r>
    </w:p>
  </w:endnote>
  <w:endnote w:type="continuationSeparator" w:id="0">
    <w:p w:rsidR="00CA7183" w:rsidRDefault="00CA7183" w:rsidP="0003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89" w:rsidRDefault="005D7A8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89" w:rsidRDefault="00647412">
    <w:pPr>
      <w:pStyle w:val="Stopka"/>
      <w:jc w:val="center"/>
    </w:pPr>
    <w:fldSimple w:instr=" PAGE   \* MERGEFORMAT ">
      <w:r w:rsidR="003F21F6">
        <w:rPr>
          <w:noProof/>
        </w:rPr>
        <w:t>28</w:t>
      </w:r>
    </w:fldSimple>
  </w:p>
  <w:p w:rsidR="005D7A89" w:rsidRDefault="005D7A89" w:rsidP="005D7A89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89" w:rsidRDefault="005D7A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183" w:rsidRDefault="00CA7183" w:rsidP="00037CCA">
      <w:pPr>
        <w:spacing w:after="0" w:line="240" w:lineRule="auto"/>
      </w:pPr>
      <w:r>
        <w:separator/>
      </w:r>
    </w:p>
  </w:footnote>
  <w:footnote w:type="continuationSeparator" w:id="0">
    <w:p w:rsidR="00CA7183" w:rsidRDefault="00CA7183" w:rsidP="0003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89" w:rsidRDefault="005D7A8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89" w:rsidRDefault="00647412" w:rsidP="005D7A89">
    <w:pPr>
      <w:pStyle w:val="Nagwek"/>
      <w:tabs>
        <w:tab w:val="clear" w:pos="4536"/>
        <w:tab w:val="clear" w:pos="9072"/>
        <w:tab w:val="left" w:pos="3720"/>
      </w:tabs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4" o:spid="_x0000_s1030" type="#_x0000_t75" alt="logo lodzkie cz b" style="position:absolute;left:0;text-align:left;margin-left:204.4pt;margin-top:4.95pt;width:108pt;height:40.95pt;z-index:-251655168;visibility:visible">
          <v:imagedata r:id="rId1" o:title="logo lodzkie cz b"/>
        </v:shape>
      </w:pict>
    </w:r>
    <w:r>
      <w:rPr>
        <w:noProof/>
        <w:lang w:eastAsia="pl-PL"/>
      </w:rPr>
      <w:pict>
        <v:group id="_x0000_s1025" style="position:absolute;left:0;text-align:left;margin-left:-215.6pt;margin-top:-35.45pt;width:539.9pt;height:155.7pt;z-index:251660288" coordorigin="112" coordsize="10798,3114">
          <v:group id="_x0000_s1026" style="position:absolute;left:112;width:10798;height:2452" coordsize="10798,2452">
            <v:shape id="_x0000_s1027" type="#_x0000_t75" style="position:absolute;width:5040;height:2452">
              <v:imagedata r:id="rId2" o:title=""/>
            </v:shape>
            <v:shape id="_x0000_s1028" type="#_x0000_t75" style="position:absolute;left:7918;top:741;width:2880;height:886">
              <v:imagedata r:id="rId3" o:title="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954;top:2309;width:9729;height:805;mso-width-relative:margin;mso-height-relative:margin;v-text-anchor:middle" filled="f" stroked="f">
            <v:textbox style="mso-next-textbox:#_x0000_s1029">
              <w:txbxContent>
                <w:p w:rsidR="005D7A89" w:rsidRDefault="005D7A89" w:rsidP="005D7A89">
                  <w:pPr>
                    <w:spacing w:after="0" w:line="240" w:lineRule="auto"/>
                    <w:ind w:left="142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D2B74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Projekt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„Szansa na lepszy start” </w:t>
                  </w:r>
                  <w:r w:rsidRPr="00CD2B74">
                    <w:rPr>
                      <w:rFonts w:ascii="Arial Narrow" w:hAnsi="Arial Narrow" w:cs="Arial"/>
                      <w:sz w:val="20"/>
                      <w:szCs w:val="20"/>
                    </w:rPr>
                    <w:t>współfinansowany przez Unię Europejską</w:t>
                  </w:r>
                </w:p>
                <w:p w:rsidR="005D7A89" w:rsidRDefault="005D7A89" w:rsidP="005D7A89">
                  <w:pPr>
                    <w:spacing w:after="0" w:line="240" w:lineRule="auto"/>
                    <w:ind w:left="142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D2B74">
                    <w:rPr>
                      <w:rFonts w:ascii="Arial Narrow" w:hAnsi="Arial Narrow" w:cs="Arial"/>
                      <w:sz w:val="20"/>
                      <w:szCs w:val="20"/>
                    </w:rPr>
                    <w:t>ze środków Europejskiego Funduszu Społecznego</w:t>
                  </w:r>
                </w:p>
                <w:p w:rsidR="005D7A89" w:rsidRPr="00A64EAA" w:rsidRDefault="005D7A89" w:rsidP="005D7A89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w ramach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Poddziałania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9.1.1. „Zmniejszanie nierówności w stopniu upowszechniania edukacji przedszkolnej”.</w:t>
                  </w:r>
                </w:p>
                <w:p w:rsidR="005D7A89" w:rsidRPr="00402B3D" w:rsidRDefault="005D7A89" w:rsidP="005D7A89">
                  <w:pPr>
                    <w:rPr>
                      <w:szCs w:val="16"/>
                    </w:rPr>
                  </w:pPr>
                </w:p>
              </w:txbxContent>
            </v:textbox>
          </v:shape>
          <w10:wrap type="topAndBottom"/>
        </v:group>
      </w:pict>
    </w:r>
    <w:r w:rsidR="005D7A89">
      <w:t xml:space="preserve">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89" w:rsidRDefault="005D7A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13758D"/>
    <w:multiLevelType w:val="hybridMultilevel"/>
    <w:tmpl w:val="F9BC4E2A"/>
    <w:lvl w:ilvl="0" w:tplc="83864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819B2"/>
    <w:multiLevelType w:val="hybridMultilevel"/>
    <w:tmpl w:val="4EC2E0B4"/>
    <w:lvl w:ilvl="0" w:tplc="04150001">
      <w:start w:val="1"/>
      <w:numFmt w:val="bullet"/>
      <w:lvlText w:val=""/>
      <w:lvlJc w:val="left"/>
      <w:pPr>
        <w:ind w:left="960" w:hanging="60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765DB"/>
    <w:multiLevelType w:val="hybridMultilevel"/>
    <w:tmpl w:val="9BFC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95116"/>
    <w:multiLevelType w:val="hybridMultilevel"/>
    <w:tmpl w:val="01B4D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20D0B"/>
    <w:multiLevelType w:val="hybridMultilevel"/>
    <w:tmpl w:val="175C69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934306"/>
    <w:multiLevelType w:val="hybridMultilevel"/>
    <w:tmpl w:val="0660D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5077A"/>
    <w:multiLevelType w:val="hybridMultilevel"/>
    <w:tmpl w:val="11400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359D7"/>
    <w:multiLevelType w:val="hybridMultilevel"/>
    <w:tmpl w:val="C39A8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B7EF9"/>
    <w:multiLevelType w:val="hybridMultilevel"/>
    <w:tmpl w:val="AFFE5540"/>
    <w:lvl w:ilvl="0" w:tplc="83864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C1D6E"/>
    <w:multiLevelType w:val="hybridMultilevel"/>
    <w:tmpl w:val="5464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501C9A"/>
    <w:multiLevelType w:val="hybridMultilevel"/>
    <w:tmpl w:val="69BA7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46AE1"/>
    <w:multiLevelType w:val="hybridMultilevel"/>
    <w:tmpl w:val="F06607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4A6D61"/>
    <w:multiLevelType w:val="hybridMultilevel"/>
    <w:tmpl w:val="6F848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2344F"/>
    <w:multiLevelType w:val="hybridMultilevel"/>
    <w:tmpl w:val="205A847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717C6"/>
    <w:multiLevelType w:val="hybridMultilevel"/>
    <w:tmpl w:val="80C47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4"/>
  </w:num>
  <w:num w:numId="11">
    <w:abstractNumId w:val="13"/>
  </w:num>
  <w:num w:numId="12">
    <w:abstractNumId w:val="11"/>
  </w:num>
  <w:num w:numId="13">
    <w:abstractNumId w:val="3"/>
  </w:num>
  <w:num w:numId="14">
    <w:abstractNumId w:val="6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F7FF3"/>
    <w:rsid w:val="00037CCA"/>
    <w:rsid w:val="000D6839"/>
    <w:rsid w:val="001D3CD0"/>
    <w:rsid w:val="00240BF1"/>
    <w:rsid w:val="003D4DCC"/>
    <w:rsid w:val="003F21F6"/>
    <w:rsid w:val="00412A04"/>
    <w:rsid w:val="005D2F2B"/>
    <w:rsid w:val="005D7A89"/>
    <w:rsid w:val="00647412"/>
    <w:rsid w:val="0068156C"/>
    <w:rsid w:val="006E6BF7"/>
    <w:rsid w:val="00756D76"/>
    <w:rsid w:val="00A42F25"/>
    <w:rsid w:val="00AF7FF3"/>
    <w:rsid w:val="00CA7183"/>
    <w:rsid w:val="00CA772F"/>
    <w:rsid w:val="00FC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F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AF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F7FF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F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7F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FF3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F7FF3"/>
    <w:pPr>
      <w:ind w:left="720"/>
      <w:contextualSpacing/>
    </w:pPr>
  </w:style>
  <w:style w:type="character" w:styleId="Pogrubienie">
    <w:name w:val="Strong"/>
    <w:basedOn w:val="Domylnaczcionkaakapitu"/>
    <w:qFormat/>
    <w:rsid w:val="00AF7FF3"/>
    <w:rPr>
      <w:b/>
      <w:bCs/>
    </w:rPr>
  </w:style>
  <w:style w:type="character" w:styleId="Hipercze">
    <w:name w:val="Hyperlink"/>
    <w:basedOn w:val="Domylnaczcionkaakapitu"/>
    <w:uiPriority w:val="99"/>
    <w:rsid w:val="00AF7FF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F7FF3"/>
    <w:pPr>
      <w:widowControl w:val="0"/>
      <w:autoSpaceDE w:val="0"/>
      <w:autoSpaceDN w:val="0"/>
      <w:adjustRightInd w:val="0"/>
      <w:spacing w:after="120" w:line="240" w:lineRule="auto"/>
    </w:pPr>
    <w:rPr>
      <w:rFonts w:ascii="Tahoma" w:eastAsia="Times New Roman" w:hAnsi="Times New Roman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F7FF3"/>
    <w:rPr>
      <w:rFonts w:ascii="Tahoma" w:eastAsia="Times New Roman" w:hAnsi="Times New Roman" w:cs="Tahom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F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F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FF3"/>
    <w:rPr>
      <w:vertAlign w:val="superscript"/>
    </w:rPr>
  </w:style>
  <w:style w:type="table" w:styleId="Tabela-Siatka">
    <w:name w:val="Table Grid"/>
    <w:basedOn w:val="Standardowy"/>
    <w:uiPriority w:val="59"/>
    <w:rsid w:val="00AF7F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7F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5848</Words>
  <Characters>35090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9</cp:revision>
  <dcterms:created xsi:type="dcterms:W3CDTF">2012-08-08T11:18:00Z</dcterms:created>
  <dcterms:modified xsi:type="dcterms:W3CDTF">2012-08-10T10:33:00Z</dcterms:modified>
</cp:coreProperties>
</file>