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7E28284F" w:rsidR="00C3606B" w:rsidRDefault="00C3606B" w:rsidP="00C3606B">
      <w:pPr>
        <w:pStyle w:val="NormalnyWeb"/>
        <w:jc w:val="right"/>
      </w:pPr>
      <w:r>
        <w:t xml:space="preserve">Złoczew, dnia  </w:t>
      </w:r>
      <w:r w:rsidR="004F11EF">
        <w:t>29</w:t>
      </w:r>
      <w:r>
        <w:t>.</w:t>
      </w:r>
      <w:r w:rsidR="001E08D0">
        <w:t>10</w:t>
      </w:r>
      <w:r>
        <w:t>.202</w:t>
      </w:r>
      <w:r w:rsidR="0093007F">
        <w:t>4</w:t>
      </w:r>
      <w:r>
        <w:t xml:space="preserve"> r.</w:t>
      </w:r>
    </w:p>
    <w:p w14:paraId="2986A57E" w14:textId="72080422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4F11EF">
        <w:rPr>
          <w:rStyle w:val="Pogrubienie"/>
        </w:rPr>
        <w:t>5</w:t>
      </w:r>
      <w:r>
        <w:rPr>
          <w:rStyle w:val="Pogrubienie"/>
        </w:rPr>
        <w:t>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329319F7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r w:rsidR="005F4069" w:rsidRPr="005F4069">
        <w:t>Dz. U. z 2023 r. poz. 1082</w:t>
      </w:r>
      <w:r>
        <w:t>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Nr </w:t>
      </w:r>
      <w:r w:rsidR="001E08D0">
        <w:t>13</w:t>
      </w:r>
      <w:r>
        <w:t xml:space="preserve"> ,,</w:t>
      </w:r>
      <w:r w:rsidR="001E08D0" w:rsidRPr="001E08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F11EF">
        <w:t>Odyniec</w:t>
      </w:r>
      <w:r>
        <w:t>”</w:t>
      </w:r>
      <w:r w:rsidR="004F11EF">
        <w:t xml:space="preserve"> w Czarnożyłach ZO Sieradz.</w:t>
      </w:r>
    </w:p>
    <w:p w14:paraId="3A8B8FD8" w14:textId="69038D11" w:rsidR="00C3606B" w:rsidRDefault="00C3606B" w:rsidP="00C3606B">
      <w:pPr>
        <w:pStyle w:val="NormalnyWeb"/>
        <w:jc w:val="both"/>
      </w:pPr>
      <w:r>
        <w:t xml:space="preserve">Właściciel, posiadacz lub zarządca gruntów, w terminie nie krótszym niż 3 dni </w:t>
      </w:r>
      <w:r w:rsidR="004F11EF">
        <w:br/>
      </w:r>
      <w:r>
        <w:t>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122AD4"/>
    <w:rsid w:val="001E08D0"/>
    <w:rsid w:val="001F39F8"/>
    <w:rsid w:val="003E24E1"/>
    <w:rsid w:val="004F11EF"/>
    <w:rsid w:val="005F4069"/>
    <w:rsid w:val="00867E1F"/>
    <w:rsid w:val="0093007F"/>
    <w:rsid w:val="009E46FF"/>
    <w:rsid w:val="00C3606B"/>
    <w:rsid w:val="00D526FE"/>
    <w:rsid w:val="00D6115E"/>
    <w:rsid w:val="00DF0398"/>
    <w:rsid w:val="00E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3</cp:revision>
  <dcterms:created xsi:type="dcterms:W3CDTF">2024-10-29T08:27:00Z</dcterms:created>
  <dcterms:modified xsi:type="dcterms:W3CDTF">2024-10-29T08:28:00Z</dcterms:modified>
</cp:coreProperties>
</file>