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3C512" w14:textId="789EA57B" w:rsidR="00207C47" w:rsidRPr="00207C47" w:rsidRDefault="00207C47" w:rsidP="0020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bookmarkEnd w:id="0"/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4D0EE5">
        <w:rPr>
          <w:rFonts w:ascii="Times New Roman" w:eastAsia="Times New Roman" w:hAnsi="Times New Roman" w:cs="Times New Roman"/>
          <w:b/>
          <w:bCs/>
          <w:caps/>
          <w:lang w:eastAsia="pl-PL"/>
        </w:rPr>
        <w:t>107</w:t>
      </w: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t>/2022</w:t>
      </w: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216C4385" w14:textId="33645742" w:rsidR="00207C47" w:rsidRPr="00207C47" w:rsidRDefault="00207C47" w:rsidP="00207C4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A538D">
        <w:rPr>
          <w:rFonts w:ascii="Times New Roman" w:eastAsia="Times New Roman" w:hAnsi="Times New Roman" w:cs="Times New Roman"/>
          <w:lang w:eastAsia="pl-PL"/>
        </w:rPr>
        <w:t>13</w:t>
      </w:r>
      <w:r w:rsidR="00187F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A538D">
        <w:rPr>
          <w:rFonts w:ascii="Times New Roman" w:eastAsia="Times New Roman" w:hAnsi="Times New Roman" w:cs="Times New Roman"/>
          <w:lang w:eastAsia="pl-PL"/>
        </w:rPr>
        <w:t xml:space="preserve">maja </w:t>
      </w:r>
      <w:r w:rsidRPr="00207C47">
        <w:rPr>
          <w:rFonts w:ascii="Times New Roman" w:eastAsia="Times New Roman" w:hAnsi="Times New Roman" w:cs="Times New Roman"/>
          <w:lang w:eastAsia="pl-PL"/>
        </w:rPr>
        <w:t>2022 r.</w:t>
      </w:r>
    </w:p>
    <w:p w14:paraId="51670215" w14:textId="649C8259" w:rsidR="00207C47" w:rsidRPr="00207C47" w:rsidRDefault="00207C47" w:rsidP="00207C4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ogłoszenia konkursów na stanowiska: dyrektora Publicznej Szkoły Podstawowej im. </w:t>
      </w:r>
      <w:r w:rsidR="00FA538D">
        <w:rPr>
          <w:rFonts w:ascii="Times New Roman" w:eastAsia="Times New Roman" w:hAnsi="Times New Roman" w:cs="Times New Roman"/>
          <w:b/>
          <w:bCs/>
          <w:lang w:eastAsia="pl-PL"/>
        </w:rPr>
        <w:t>Jana Brzechwy w Jabłowie, dyrektora Publicznej Szkoły Podstawowej im. Kornela Makuszyńskiego w Suminie, dyrektora Publicznej Szkoły Podstawowej im. Gen. Józefa Wybickiego w Trzcińsku</w:t>
      </w:r>
    </w:p>
    <w:p w14:paraId="77C7C561" w14:textId="5BEE6E1D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Na pods</w:t>
      </w:r>
      <w:r w:rsidR="004D0EE5">
        <w:rPr>
          <w:rFonts w:ascii="Times New Roman" w:eastAsia="Times New Roman" w:hAnsi="Times New Roman" w:cs="Times New Roman"/>
          <w:lang w:eastAsia="pl-PL"/>
        </w:rPr>
        <w:t xml:space="preserve">tawie art. 63 ust. 10 w związku </w:t>
      </w:r>
      <w:r w:rsidRPr="00207C47">
        <w:rPr>
          <w:rFonts w:ascii="Times New Roman" w:eastAsia="Times New Roman" w:hAnsi="Times New Roman" w:cs="Times New Roman"/>
          <w:lang w:eastAsia="pl-PL"/>
        </w:rPr>
        <w:t>z art. 29 ust. 1 pkt 2 ustawy z dnia 14 grudnia 2016 r. Prawo oświatowe (Dz. U. z 2021 r. poz. 1082 z </w:t>
      </w:r>
      <w:proofErr w:type="spellStart"/>
      <w:r w:rsidRPr="00207C4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lang w:eastAsia="pl-PL"/>
        </w:rPr>
        <w:t>. zm.) oraz § 1 ust. 1 i </w:t>
      </w:r>
      <w:r w:rsidR="00187F51">
        <w:rPr>
          <w:rFonts w:ascii="Times New Roman" w:eastAsia="Times New Roman" w:hAnsi="Times New Roman" w:cs="Times New Roman"/>
          <w:lang w:eastAsia="pl-PL"/>
        </w:rPr>
        <w:t xml:space="preserve">ust. </w:t>
      </w:r>
      <w:r w:rsidRPr="00207C47">
        <w:rPr>
          <w:rFonts w:ascii="Times New Roman" w:eastAsia="Times New Roman" w:hAnsi="Times New Roman" w:cs="Times New Roman"/>
          <w:lang w:eastAsia="pl-PL"/>
        </w:rPr>
        <w:t>2 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 zarządza się, co następuje:</w:t>
      </w:r>
    </w:p>
    <w:p w14:paraId="45EC0DB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07C47">
        <w:rPr>
          <w:rFonts w:ascii="Times New Roman" w:eastAsia="Times New Roman" w:hAnsi="Times New Roman" w:cs="Times New Roman"/>
          <w:lang w:eastAsia="pl-PL"/>
        </w:rPr>
        <w:t>Ogłaszam konkursy na stanowiska:</w:t>
      </w:r>
    </w:p>
    <w:p w14:paraId="0BD688C9" w14:textId="510CDBB8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 xml:space="preserve">1) dyrektora </w:t>
      </w:r>
      <w:r w:rsidR="00FA538D">
        <w:rPr>
          <w:rFonts w:ascii="Times New Roman" w:eastAsia="Times New Roman" w:hAnsi="Times New Roman" w:cs="Times New Roman"/>
          <w:lang w:eastAsia="pl-PL"/>
        </w:rPr>
        <w:t>Publicznej Szkoły Podstawowej im. Jana Brzechwy w Jabłowie, ul. Szkolna 5, 83-211 Jabłowo</w:t>
      </w:r>
    </w:p>
    <w:p w14:paraId="404A4B0E" w14:textId="37157306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 xml:space="preserve">2) dyrektora Publicznej Szkoły Podstawowej im. </w:t>
      </w:r>
      <w:r w:rsidR="00FA538D">
        <w:rPr>
          <w:rFonts w:ascii="Times New Roman" w:eastAsia="Times New Roman" w:hAnsi="Times New Roman" w:cs="Times New Roman"/>
          <w:lang w:eastAsia="pl-PL"/>
        </w:rPr>
        <w:t>Kornela Makuszyńskiego w Suminie, 83-200 Sumin 38</w:t>
      </w:r>
    </w:p>
    <w:p w14:paraId="3EC8C409" w14:textId="6F4BEFFB" w:rsidR="00FA538D" w:rsidRPr="00207C47" w:rsidRDefault="00FA538D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 dyrektora Publicznej Szkoły Podstawowej im. Gen. Józefa Wybickiego w Trzcińsku, 83-209 Trzcińsk 14</w:t>
      </w:r>
    </w:p>
    <w:p w14:paraId="7D2E2F3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07C47">
        <w:rPr>
          <w:rFonts w:ascii="Times New Roman" w:eastAsia="Times New Roman" w:hAnsi="Times New Roman" w:cs="Times New Roman"/>
          <w:lang w:eastAsia="pl-PL"/>
        </w:rPr>
        <w:t>Ogłoszenie o konkursach stanowi załącznik do niniejszego zarządzenia.</w:t>
      </w:r>
    </w:p>
    <w:p w14:paraId="6FD6A76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07C47">
        <w:rPr>
          <w:rFonts w:ascii="Times New Roman" w:eastAsia="Times New Roman" w:hAnsi="Times New Roman" w:cs="Times New Roman"/>
          <w:lang w:eastAsia="pl-PL"/>
        </w:rPr>
        <w:t>Zarządzenie podlega ogłoszeniu:</w:t>
      </w:r>
    </w:p>
    <w:p w14:paraId="18E1D50B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1) w Biuletynie Informacji Publicznej Urzędu Gminy Starogard Gdański,</w:t>
      </w:r>
    </w:p>
    <w:p w14:paraId="2AB6D5BF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2) na stronie internetowej Gminy Starogard Gdański,</w:t>
      </w:r>
    </w:p>
    <w:p w14:paraId="4332D68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3) na tablicy ogłoszeń Urzędu Gminy Starogard Gdański,</w:t>
      </w:r>
    </w:p>
    <w:p w14:paraId="105DDB15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4) w Biuletynie Informacji Publicznej Kuratorium Oświaty w Gdańsku.</w:t>
      </w:r>
    </w:p>
    <w:p w14:paraId="7BAA71C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207C47">
        <w:rPr>
          <w:rFonts w:ascii="Times New Roman" w:eastAsia="Times New Roman" w:hAnsi="Times New Roman" w:cs="Times New Roman"/>
          <w:lang w:eastAsia="pl-PL"/>
        </w:rPr>
        <w:t>Wykonanie zarządzenia powierza się Naczelnikowi Wydziału Oświaty, Zdrowia i Spraw Społecznych Urzędu Gminy Starogard Gdański.</w:t>
      </w:r>
    </w:p>
    <w:p w14:paraId="54DB74CC" w14:textId="20E8D458" w:rsidR="00207C47" w:rsidRPr="00207C47" w:rsidRDefault="00207C47" w:rsidP="00207C4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89619C">
        <w:rPr>
          <w:rFonts w:ascii="Times New Roman" w:eastAsia="Times New Roman" w:hAnsi="Times New Roman" w:cs="Times New Roman"/>
          <w:lang w:eastAsia="pl-PL"/>
        </w:rPr>
        <w:t>1</w:t>
      </w:r>
      <w:r w:rsidR="004D0EE5">
        <w:rPr>
          <w:rFonts w:ascii="Times New Roman" w:eastAsia="Times New Roman" w:hAnsi="Times New Roman" w:cs="Times New Roman"/>
          <w:lang w:eastAsia="pl-PL"/>
        </w:rPr>
        <w:t>3</w:t>
      </w:r>
      <w:r w:rsidRPr="00207C47">
        <w:rPr>
          <w:rFonts w:ascii="Times New Roman" w:eastAsia="Times New Roman" w:hAnsi="Times New Roman" w:cs="Times New Roman"/>
          <w:lang w:eastAsia="pl-PL"/>
        </w:rPr>
        <w:t> </w:t>
      </w:r>
      <w:r w:rsidR="004D0EE5">
        <w:rPr>
          <w:rFonts w:ascii="Times New Roman" w:eastAsia="Times New Roman" w:hAnsi="Times New Roman" w:cs="Times New Roman"/>
          <w:lang w:eastAsia="pl-PL"/>
        </w:rPr>
        <w:t>maja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2022 r.</w:t>
      </w:r>
    </w:p>
    <w:p w14:paraId="021C950C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207C47" w:rsidRPr="00207C47" w14:paraId="1AC04824" w14:textId="77777777" w:rsidTr="00207C47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EA628" w14:textId="77777777" w:rsidR="00207C47" w:rsidRPr="00207C47" w:rsidRDefault="00207C47" w:rsidP="0020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91A3D" w14:textId="211E2BFB" w:rsidR="00207C47" w:rsidRPr="00207C47" w:rsidRDefault="00805396" w:rsidP="0080539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Zastępca Wójta</w:t>
            </w:r>
            <w:r w:rsidR="00207C47"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207C47"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207C47"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Łukasz Kruszyński</w:t>
            </w:r>
            <w:r w:rsidR="00207C47"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D9C4679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CEC153" w14:textId="4F486F0A" w:rsidR="00487B03" w:rsidRDefault="00487B03"/>
    <w:p w14:paraId="28D8BFBB" w14:textId="1E402E65" w:rsidR="00207C47" w:rsidRDefault="00207C47"/>
    <w:p w14:paraId="1F409AC8" w14:textId="0C7EA614" w:rsidR="00207C47" w:rsidRDefault="00207C47"/>
    <w:p w14:paraId="71B60250" w14:textId="6E83A7FA" w:rsidR="00207C47" w:rsidRDefault="00207C47"/>
    <w:p w14:paraId="4BD017D5" w14:textId="092F2385" w:rsidR="00207C47" w:rsidRDefault="00207C47"/>
    <w:p w14:paraId="70725053" w14:textId="6C806408" w:rsidR="00207C47" w:rsidRDefault="00207C47"/>
    <w:p w14:paraId="148A65B2" w14:textId="1C6C089A" w:rsidR="00207C47" w:rsidRDefault="00207C47"/>
    <w:p w14:paraId="1C62DE2D" w14:textId="072C909F" w:rsidR="00207C47" w:rsidRPr="00207C47" w:rsidRDefault="00207C47" w:rsidP="00207C47">
      <w:pPr>
        <w:keepNext/>
        <w:autoSpaceDE w:val="0"/>
        <w:autoSpaceDN w:val="0"/>
        <w:adjustRightInd w:val="0"/>
        <w:spacing w:before="120" w:after="120" w:line="360" w:lineRule="auto"/>
        <w:ind w:left="5812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Z</w:t>
      </w:r>
      <w:r w:rsidR="004D0EE5">
        <w:rPr>
          <w:rFonts w:ascii="Times New Roman" w:eastAsia="Times New Roman" w:hAnsi="Times New Roman" w:cs="Times New Roman"/>
          <w:lang w:eastAsia="pl-PL"/>
        </w:rPr>
        <w:t>ałącznik do zarządzenia Nr OZS/107</w:t>
      </w:r>
      <w:r w:rsidRPr="00207C47">
        <w:rPr>
          <w:rFonts w:ascii="Times New Roman" w:eastAsia="Times New Roman" w:hAnsi="Times New Roman" w:cs="Times New Roman"/>
          <w:lang w:eastAsia="pl-PL"/>
        </w:rPr>
        <w:t>/2022</w:t>
      </w:r>
      <w:r w:rsidRPr="00207C47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207C47"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187F51">
        <w:rPr>
          <w:rFonts w:ascii="Times New Roman" w:eastAsia="Times New Roman" w:hAnsi="Times New Roman" w:cs="Times New Roman"/>
          <w:lang w:eastAsia="pl-PL"/>
        </w:rPr>
        <w:t>1</w:t>
      </w:r>
      <w:r w:rsidR="004D0EE5">
        <w:rPr>
          <w:rFonts w:ascii="Times New Roman" w:eastAsia="Times New Roman" w:hAnsi="Times New Roman" w:cs="Times New Roman"/>
          <w:lang w:eastAsia="pl-PL"/>
        </w:rPr>
        <w:t>3 maja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2022 r.</w:t>
      </w:r>
    </w:p>
    <w:p w14:paraId="17F2284F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WÓJT GMINY STAROGARD GDAŃSKI OGŁASZA KONKURSY NA STANOWISKA:</w:t>
      </w:r>
    </w:p>
    <w:p w14:paraId="40012EDF" w14:textId="2C0D707E" w:rsidR="00207C47" w:rsidRPr="004D0EE5" w:rsidRDefault="00207C47" w:rsidP="004D0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0EE5">
        <w:rPr>
          <w:rFonts w:ascii="Times New Roman" w:eastAsia="Times New Roman" w:hAnsi="Times New Roman" w:cs="Times New Roman"/>
          <w:b/>
          <w:bCs/>
          <w:lang w:eastAsia="pl-PL"/>
        </w:rPr>
        <w:t xml:space="preserve">Dyrektora </w:t>
      </w:r>
      <w:r w:rsidR="004D0EE5" w:rsidRPr="004D0EE5">
        <w:rPr>
          <w:rFonts w:ascii="Times New Roman" w:eastAsia="Times New Roman" w:hAnsi="Times New Roman" w:cs="Times New Roman"/>
          <w:b/>
          <w:bCs/>
          <w:lang w:eastAsia="pl-PL"/>
        </w:rPr>
        <w:t>Publicznej Szkoły Podstawowej im. Jana Brzechwy w Jabłowie, ul. Szkolna 5, 83-211 Jabłowo</w:t>
      </w:r>
    </w:p>
    <w:p w14:paraId="6A73C45B" w14:textId="19EDD632" w:rsidR="004D0EE5" w:rsidRPr="004D0EE5" w:rsidRDefault="004D0EE5" w:rsidP="004D0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Dyrektora Publicznej Szkoły Podstawowej im. Kornela Makuszyńskiego w Suminie, 83-200 Sumin 38</w:t>
      </w:r>
    </w:p>
    <w:p w14:paraId="4D1AD86E" w14:textId="4401ED24" w:rsidR="004D0EE5" w:rsidRPr="004D0EE5" w:rsidRDefault="004D0EE5" w:rsidP="004D0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Dyrektora Publicznej Szkoły Podstawowej im. Gen. Józefa Wybickiego w Trzcińsku, 83-209 Trzcińsk 14</w:t>
      </w:r>
    </w:p>
    <w:p w14:paraId="42C28727" w14:textId="77777777" w:rsidR="004D0EE5" w:rsidRDefault="004D0EE5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4E4676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konkursu może przystąpić osoba, która spełnia wymagania, wynikające z rozporządzenia Ministra Edukacji Narodowej z dnia 11 sierpnia 2017 r. w sprawie wymagań, jakimi powinna odpowiadać osoba zajmująca stanowisko dyrektora oraz inne stanowisko kierownicze w publicznym przedszkolu, publicznej szkole podstawowej, publicznej szkole ponadpodstawowej oraz publicznej placówce (Dz. U. z 2021 r. poz. 1449).</w:t>
      </w:r>
    </w:p>
    <w:p w14:paraId="0046EDF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§ 1 ust. 2 pkt 4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1428), oferty osób przystępujących do konkursów powinny zawierać:</w:t>
      </w:r>
    </w:p>
    <w:p w14:paraId="3C24998A" w14:textId="3E9CD81D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a)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uzasadnienie przystąpienia do konkursu </w:t>
      </w:r>
      <w:r w:rsidR="00E362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oraz koncepcję funkcjonowania 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publicznej szkoły podstawowej,</w:t>
      </w:r>
    </w:p>
    <w:p w14:paraId="6323176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b)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życiorys z opisem przebiegu pracy zawodowej, zawierający w szczególności informację o:</w:t>
      </w:r>
    </w:p>
    <w:p w14:paraId="5446A61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pedagogicznej – w przypadku nauczyciela albo</w:t>
      </w:r>
    </w:p>
    <w:p w14:paraId="355E6CA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dydaktycznej – w przypadku nauczyciela akademickiego, albo</w:t>
      </w:r>
    </w:p>
    <w:p w14:paraId="027A907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pracy, w tym stażu pracy na stanowisku kierowniczym – w przypadku osoby niebędącej nauczycielem,</w:t>
      </w:r>
    </w:p>
    <w:p w14:paraId="33050A9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c)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zawierające następujące dane osobowe kandydata:</w:t>
      </w:r>
    </w:p>
    <w:p w14:paraId="6374D34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(imiona) i nazwisko,</w:t>
      </w:r>
    </w:p>
    <w:p w14:paraId="13DAE62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 i miejsce urodzenia,</w:t>
      </w:r>
    </w:p>
    <w:p w14:paraId="4FBCFE7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obywatelstwo,</w:t>
      </w:r>
    </w:p>
    <w:p w14:paraId="207B55A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miejsce zamieszkania (adres do korespondencji),</w:t>
      </w:r>
    </w:p>
    <w:p w14:paraId="3691BE8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d)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stażu pracy, o którym mowa w lit. b: świadectw pracy, zaświadczeń o zatrudnieniu lub innych dokumentów potwierdzających okres zatrudnienia,</w:t>
      </w:r>
    </w:p>
    <w:p w14:paraId="10466F1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e)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oświatą,</w:t>
      </w:r>
    </w:p>
    <w:p w14:paraId="791FEA5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f)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cudzoziemca – poświadczone przez kandydata za zgodność z oryginałem kopie:</w:t>
      </w:r>
    </w:p>
    <w:p w14:paraId="586D0B07" w14:textId="7648058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znajomość języka polskiego, o którym mowa w ustawie z dnia 7 października 1999 r. o języku polskim (Dz. U. z 2021 r. poz. 672) lub</w:t>
      </w:r>
    </w:p>
    <w:p w14:paraId="6A4CF112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dyplomu ukończenia studiów pierwszego stopnia, studiów drugiego stopnia lub jednolitych studiów magisterskich, na kierunku filologia polska, lub</w:t>
      </w:r>
    </w:p>
    <w:p w14:paraId="24C91E1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prawo do wykonywania zawodu tłumacza przysięgłego języka polskiego,</w:t>
      </w:r>
    </w:p>
    <w:p w14:paraId="529487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g)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zaświadczenia lekarskiego o braku przeciwskazań zdrowotnych do wykonywania pracy na stanowisku kierowniczym,</w:t>
      </w:r>
    </w:p>
    <w:p w14:paraId="2729262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h)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przeciwko kandydatowi nie toczy się postępowanie o przestępstwo ścigane z oskarżenia publicznego lub postępowanie dyscyplinarne,</w:t>
      </w:r>
    </w:p>
    <w:p w14:paraId="70A93F4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i)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skazany prawomocnym wyrokiem za umyślne przestępstwo lub umyślne przestępstwo skarbowe,</w:t>
      </w:r>
    </w:p>
    <w:p w14:paraId="27ED0E2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j)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karany zakazem pełnienia funkcji związanych z dysponowaniem środkami publicznymi, o których mowa w art. 31 ust. 1 pkt 4 ustawy z dnia 17 grudnia 2004 r. o odpowiedzialności za naruszenie dyscypliny finansów publicznych (Dz. U. z 2021 r. poz. 289),</w:t>
      </w:r>
    </w:p>
    <w:p w14:paraId="4C44271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k)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o dopełnieniu obowiązku, o którym mowa w art. 7 ust. 1 i ust. 3a ustawy z dnia 18 października 2006 r. o ujawnieniu informacji o dokumentach organów bezpieczeństwa państwa z lat 1944-1990 oraz treści tych dokumentów (Dz. U. z 2021 r. poz. 1633) -  przypadku kandydata na dyrektora publicznej szkoły urodzonego przed dniem 1 sierpnia 1972 r.,</w:t>
      </w:r>
    </w:p>
    <w:p w14:paraId="6D9B5C3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l)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aktu nadania stopnia nauczyciela mianowanego lub dyplomowanego – w przypadku nauczyciela,</w:t>
      </w:r>
    </w:p>
    <w:p w14:paraId="7C2C934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m)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karty oceny pracy lub oceny dorobku zawodowego – w przypadku nauczyciela i nauczyciela akademickiego,</w:t>
      </w:r>
    </w:p>
    <w:p w14:paraId="551BC02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nauczyciela i nauczyciela akademickiego – oświadczenie, że kandydat nie był prawomocnie ukarany karą dyscyplinarną, o której mowa w art. 76 ust. 1 ustawy z dnia 26 stycznia 1982 r. – Karta Nauczyciela (Dz. U. z 2021 r. poz. 1762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 lub karą dyscyplinarną, o której mowa w art. 276 ust. 1 ustawy z dnia 20 lipca 2018 r. – Prawo o szkolnictwie wyższym i nauce (Dz. U. z 2022 r. poz. 574), lub karą dyscyplinarną, o której mowa w art. 140 ust. 1 ustawy z dnia 27 lipca 2005 r. – Prawo o szkolnictwie wyższym (Dz. U. z 2017 r. poz. 2183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</w:t>
      </w:r>
    </w:p>
    <w:p w14:paraId="24A831A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o)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ma pełną zdolność do czynności prawnych i korzysta z pełni praw publicznych.</w:t>
      </w:r>
    </w:p>
    <w:p w14:paraId="63867D95" w14:textId="61E39DC9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Oferty należy składać w zamkniętych kopertach z podanym adresem zwrotnym, numerem telefonu i adresem e-mail oraz z odpowiednim dopiskiem: „Konkurs na stanowisko dyrektora </w:t>
      </w:r>
      <w:r w:rsidR="00E362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Publicznej Szkoły Podstawowej im. Jana Brzechwy w Jabłowie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”</w:t>
      </w:r>
      <w:r w:rsidR="00E362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„Konkurs na stanowisko dyrektora Publicznej Szkoły Podstawowej im. Kornela Makuszyńskiego w Suminie”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lub „Konkurs na stanowisko dyrektora Publicznej Szkoły Podstawowej im. </w:t>
      </w:r>
      <w:r w:rsidR="00E362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Gen. Józefa Wybickiego w Trzcińsku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” w terminie do dnia </w:t>
      </w:r>
      <w:r w:rsidR="00DB1E2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31 maja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2022 r. do godz. 1</w:t>
      </w:r>
      <w:r w:rsidR="00DB1E2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:00 w Wydziale Oświaty Zdrowia i Spraw Społecznych Urzędu Gminy Starogard Gdański przy ul. Sikorskiego 7, 83-200 Starogard Gdański (pokój nr 215).</w:t>
      </w:r>
    </w:p>
    <w:p w14:paraId="398C9E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dopuszcza się składania ofert w formie elektronicznej.</w:t>
      </w:r>
    </w:p>
    <w:p w14:paraId="62B36C5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wysłania oferty pocztą na adres: Urząd Gminy Starogard Gdański, Wydział Oświaty, Zdrowia i Spraw Społecznych, ul. Sikorskiego 9, 83-200 Starogard Gdański – decyduje data wpływu oferty do urzędu.</w:t>
      </w:r>
    </w:p>
    <w:p w14:paraId="184F323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Konkursy przeprowadzą komisje konkursowe powołane przez Wójta Gminy Starogard Gdański.</w:t>
      </w:r>
    </w:p>
    <w:p w14:paraId="3146838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terminie i miejscu przeprowadzenia postępowań konkursowych kandydaci zostaną powiadomieni telefonicznie, mailowo lub listownie.</w:t>
      </w:r>
    </w:p>
    <w:p w14:paraId="7930D58A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17D06D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7D56A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73177F" w14:textId="77777777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5DE6148" w14:textId="77777777" w:rsidR="00E362B0" w:rsidRDefault="00E362B0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F46B7DC" w14:textId="77777777" w:rsidR="00E362B0" w:rsidRPr="00207C47" w:rsidRDefault="00E362B0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5592527" w14:textId="7E6E91F3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2E21215" w14:textId="65DCA4BD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7F2FD9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lastRenderedPageBreak/>
        <w:t>Informacja dotycząca przetwarzania danych osobowych</w:t>
      </w:r>
    </w:p>
    <w:p w14:paraId="4FF875EE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art. 13 Rozporządzenia Parlamentu Europejskiego i Rady (UE) 2016/679 z dnia 27 kwietnia 2016 r. w  sprawie ochrony osób fizycznych w związku z przetwarzaniem danych osobowych i w sprawie swobodnego przepływu takich danych oraz uchylenia dyrektywy 95/46/WE (ogólne rozporządzenie o ochronie danych "RODO"), informujemy o zasadach przetwarzania Pani/Pana danych osobowych oraz o przysługujących Pani/Panu uprawnieniach:</w:t>
      </w:r>
    </w:p>
    <w:p w14:paraId="09D11C02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Pani/Pana danych osobowych jest Wójt Gminy Starogard Gdański, ul. Władysława Sikorskiego 9, 83-200 Starogard Gdański, tel. +48 58 250 67, urzad@ugstarogard.pl</w:t>
      </w:r>
    </w:p>
    <w:p w14:paraId="362C257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Kontakt z Inspektorem Ochrony Danych – iod@ugstarogard.pl</w:t>
      </w:r>
    </w:p>
    <w:p w14:paraId="56A5E43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przetwarza dane osobowe na podstawie art. 6 ust. l lit. c) RODO w związku z przepisami powszechnie obowiązującego prawa.</w:t>
      </w:r>
    </w:p>
    <w:p w14:paraId="35306B8B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są w celu wypełnienia obowiązków prawnych ciążących na Administratorze.</w:t>
      </w:r>
    </w:p>
    <w:p w14:paraId="1D9A865F" w14:textId="649A496E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Odbiorcami Pani/Pana danych osobowych mogą być organy władzy publicznej oraz podmioty wykonujące zadania publiczne lub działające na zlecenie organów władzy publicznej, w zakresie i w celach, które wynikają z przepisów powszechnie obowiązującego prawa oraz inne podmioty, które na podstawie stosownych umów podpisanych z Administratorem przetwarzają dane osobowe.</w:t>
      </w:r>
    </w:p>
    <w:p w14:paraId="4C2199F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przechowywane przez okres niezbędny do realizacji celów określonych                           w pkt. 4., a po tym czasie przez okres oraz w zakresie wymaganym przez przepisy powszechnie obowiązującego prawa.</w:t>
      </w:r>
    </w:p>
    <w:p w14:paraId="401B8B9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związku z przetwarzaniem Pani/Pana danych osobowych przysługują Pani/Panu następujące uprawnienia:</w:t>
      </w:r>
    </w:p>
    <w:p w14:paraId="7BC60B6B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dostępu do danych osobowych, w tym prawo do uzyskania kopii tych danych,</w:t>
      </w:r>
    </w:p>
    <w:p w14:paraId="77B10E97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sprostowania (poprawiania) danych osobowych,</w:t>
      </w:r>
    </w:p>
    <w:p w14:paraId="5E89A779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usunięcia danych osobowych (tzw. prawo do bycia zapomnianym),</w:t>
      </w:r>
    </w:p>
    <w:p w14:paraId="61EAA718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ograniczenia przetwarzania danych osobowych,</w:t>
      </w:r>
    </w:p>
    <w:p w14:paraId="02193145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przenoszenia danych,</w:t>
      </w:r>
    </w:p>
    <w:p w14:paraId="1B83C69C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sprzeciwu wobec przetwarzania danych, w zakresie, w jakim zostało to określone w RODO.</w:t>
      </w:r>
    </w:p>
    <w:p w14:paraId="29671E6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8. 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Przysługuje Pani/Panu prawo wniesienia skargi do Prezesa Urzędu Ochrony Danych Osobowych.</w:t>
      </w:r>
    </w:p>
    <w:p w14:paraId="740603B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9. 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Podanie przez Panią/Pana danych osobowych jest obowiązkowe w sytuacji gdy przesłanką przetwarzania danych osobowych stanowi przepis prawa.</w:t>
      </w:r>
    </w:p>
    <w:p w14:paraId="25C9B3C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10. 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Dane nie będą przekazywane do państwa trzeciego.</w:t>
      </w:r>
    </w:p>
    <w:p w14:paraId="46030F4B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przetwarzane w sposób zautomatyzowany i nie będą profilowane.</w:t>
      </w:r>
    </w:p>
    <w:p w14:paraId="2A5DFA44" w14:textId="77777777" w:rsidR="00207C47" w:rsidRDefault="00207C47"/>
    <w:sectPr w:rsidR="00207C47" w:rsidSect="002B72B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3310"/>
    <w:multiLevelType w:val="hybridMultilevel"/>
    <w:tmpl w:val="35427A10"/>
    <w:lvl w:ilvl="0" w:tplc="4D809A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7"/>
    <w:rsid w:val="00187F51"/>
    <w:rsid w:val="00207C47"/>
    <w:rsid w:val="00487B03"/>
    <w:rsid w:val="004D0EE5"/>
    <w:rsid w:val="004D4D41"/>
    <w:rsid w:val="006D033B"/>
    <w:rsid w:val="00805396"/>
    <w:rsid w:val="0089619C"/>
    <w:rsid w:val="00BA5E49"/>
    <w:rsid w:val="00BB28FB"/>
    <w:rsid w:val="00DB1E2A"/>
    <w:rsid w:val="00E06C41"/>
    <w:rsid w:val="00E362B0"/>
    <w:rsid w:val="00FA538D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E05"/>
  <w15:chartTrackingRefBased/>
  <w15:docId w15:val="{EB1E6AB2-D3ED-48FF-A56B-18407559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M.Rogalska</cp:lastModifiedBy>
  <cp:revision>2</cp:revision>
  <cp:lastPrinted>2022-05-13T10:43:00Z</cp:lastPrinted>
  <dcterms:created xsi:type="dcterms:W3CDTF">2022-05-13T11:42:00Z</dcterms:created>
  <dcterms:modified xsi:type="dcterms:W3CDTF">2022-05-13T11:42:00Z</dcterms:modified>
</cp:coreProperties>
</file>