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52" w:rsidRDefault="00B52152" w:rsidP="005F24C4">
      <w:pPr>
        <w:pStyle w:val="Tytu"/>
        <w:spacing w:line="360" w:lineRule="auto"/>
        <w:rPr>
          <w:spacing w:val="20"/>
          <w:sz w:val="24"/>
        </w:rPr>
      </w:pPr>
    </w:p>
    <w:p w:rsidR="008316BE" w:rsidRPr="001C1CE3" w:rsidRDefault="00324DC2" w:rsidP="005F24C4">
      <w:pPr>
        <w:pStyle w:val="Tytu"/>
        <w:spacing w:line="360" w:lineRule="auto"/>
        <w:rPr>
          <w:sz w:val="24"/>
        </w:rPr>
      </w:pPr>
      <w:r w:rsidRPr="00324DC2">
        <w:rPr>
          <w:spacing w:val="20"/>
          <w:sz w:val="24"/>
        </w:rPr>
        <w:t>Z</w:t>
      </w:r>
      <w:r w:rsidR="008316BE" w:rsidRPr="00324DC2">
        <w:rPr>
          <w:spacing w:val="20"/>
          <w:sz w:val="24"/>
        </w:rPr>
        <w:t>AR</w:t>
      </w:r>
      <w:r w:rsidRPr="00324DC2">
        <w:rPr>
          <w:spacing w:val="20"/>
          <w:sz w:val="24"/>
        </w:rPr>
        <w:t>ZĄ</w:t>
      </w:r>
      <w:r w:rsidR="008316BE" w:rsidRPr="00324DC2">
        <w:rPr>
          <w:spacing w:val="20"/>
          <w:sz w:val="24"/>
        </w:rPr>
        <w:t>DZENIE</w:t>
      </w:r>
      <w:r w:rsidR="008316BE" w:rsidRPr="001C1CE3">
        <w:rPr>
          <w:sz w:val="24"/>
        </w:rPr>
        <w:t xml:space="preserve">    N</w:t>
      </w:r>
      <w:r>
        <w:rPr>
          <w:sz w:val="24"/>
        </w:rPr>
        <w:t>R</w:t>
      </w:r>
      <w:r w:rsidR="008316BE" w:rsidRPr="001C1CE3">
        <w:rPr>
          <w:sz w:val="24"/>
        </w:rPr>
        <w:t xml:space="preserve"> </w:t>
      </w:r>
      <w:r w:rsidR="001B7EB9">
        <w:rPr>
          <w:sz w:val="24"/>
        </w:rPr>
        <w:t>6</w:t>
      </w:r>
      <w:r w:rsidR="00AA124E">
        <w:rPr>
          <w:sz w:val="24"/>
        </w:rPr>
        <w:t>34</w:t>
      </w:r>
      <w:r w:rsidR="005F24C4">
        <w:rPr>
          <w:sz w:val="24"/>
        </w:rPr>
        <w:t xml:space="preserve"> / 2</w:t>
      </w:r>
      <w:r w:rsidR="001B7EB9">
        <w:rPr>
          <w:sz w:val="24"/>
        </w:rPr>
        <w:t>024</w:t>
      </w:r>
      <w:r w:rsidR="008316BE" w:rsidRPr="001C1CE3">
        <w:rPr>
          <w:sz w:val="24"/>
        </w:rPr>
        <w:t xml:space="preserve">                             </w:t>
      </w:r>
    </w:p>
    <w:p w:rsidR="008316BE" w:rsidRPr="001C1CE3" w:rsidRDefault="008316BE" w:rsidP="005F24C4">
      <w:pPr>
        <w:pStyle w:val="Podtytu"/>
        <w:rPr>
          <w:sz w:val="24"/>
        </w:rPr>
      </w:pPr>
      <w:r w:rsidRPr="001C1CE3">
        <w:rPr>
          <w:sz w:val="24"/>
        </w:rPr>
        <w:t>WÓJTA GMINY  OSTRÓW MAZOWIECKA</w:t>
      </w:r>
    </w:p>
    <w:p w:rsidR="008316BE" w:rsidRPr="001C1CE3" w:rsidRDefault="008316BE" w:rsidP="005F24C4">
      <w:pPr>
        <w:pStyle w:val="Nagwek1"/>
        <w:tabs>
          <w:tab w:val="left" w:pos="586"/>
          <w:tab w:val="center" w:pos="4535"/>
        </w:tabs>
        <w:spacing w:line="360" w:lineRule="auto"/>
        <w:jc w:val="left"/>
        <w:rPr>
          <w:b/>
          <w:i/>
          <w:sz w:val="24"/>
        </w:rPr>
      </w:pPr>
      <w:r w:rsidRPr="001C1CE3">
        <w:rPr>
          <w:b/>
          <w:sz w:val="24"/>
        </w:rPr>
        <w:tab/>
      </w:r>
      <w:r w:rsidRPr="001C1CE3">
        <w:rPr>
          <w:b/>
          <w:sz w:val="24"/>
        </w:rPr>
        <w:tab/>
        <w:t xml:space="preserve">z dnia </w:t>
      </w:r>
      <w:r w:rsidR="00AA124E">
        <w:rPr>
          <w:b/>
          <w:sz w:val="24"/>
        </w:rPr>
        <w:t xml:space="preserve">19 kwietnia </w:t>
      </w:r>
      <w:r w:rsidR="005F24C4">
        <w:rPr>
          <w:b/>
          <w:sz w:val="24"/>
        </w:rPr>
        <w:t>202</w:t>
      </w:r>
      <w:r w:rsidR="001B7EB9">
        <w:rPr>
          <w:b/>
          <w:sz w:val="24"/>
        </w:rPr>
        <w:t>4</w:t>
      </w:r>
      <w:r w:rsidR="005F24C4">
        <w:rPr>
          <w:b/>
          <w:sz w:val="24"/>
        </w:rPr>
        <w:t xml:space="preserve"> </w:t>
      </w:r>
      <w:r w:rsidRPr="001C1CE3">
        <w:rPr>
          <w:b/>
          <w:sz w:val="24"/>
        </w:rPr>
        <w:t>roku</w:t>
      </w:r>
    </w:p>
    <w:p w:rsidR="008316BE" w:rsidRPr="001C1CE3" w:rsidRDefault="008316BE" w:rsidP="00324DC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C1CE3">
        <w:rPr>
          <w:rFonts w:ascii="Times New Roman" w:hAnsi="Times New Roman"/>
          <w:i/>
          <w:sz w:val="24"/>
          <w:szCs w:val="24"/>
        </w:rPr>
        <w:t xml:space="preserve">w sprawie </w:t>
      </w:r>
    </w:p>
    <w:p w:rsidR="008316BE" w:rsidRPr="001C1CE3" w:rsidRDefault="008316BE" w:rsidP="00324DC2">
      <w:pPr>
        <w:pStyle w:val="Tekstpodstawowywcity"/>
        <w:spacing w:after="0" w:line="276" w:lineRule="auto"/>
        <w:rPr>
          <w:b/>
          <w:i/>
        </w:rPr>
      </w:pPr>
      <w:r w:rsidRPr="001C1CE3">
        <w:tab/>
      </w:r>
      <w:r w:rsidRPr="001C1CE3">
        <w:tab/>
      </w:r>
      <w:r w:rsidR="00026041" w:rsidRPr="00CA2A77">
        <w:rPr>
          <w:b/>
          <w:i/>
        </w:rPr>
        <w:t xml:space="preserve">zmiany </w:t>
      </w:r>
      <w:r w:rsidRPr="001C1CE3">
        <w:rPr>
          <w:b/>
          <w:i/>
        </w:rPr>
        <w:t>Regulaminu Organizacyjnego Urzędu Gminy Ostr</w:t>
      </w:r>
      <w:r w:rsidR="00EC3B35">
        <w:rPr>
          <w:b/>
          <w:i/>
        </w:rPr>
        <w:t xml:space="preserve">ów </w:t>
      </w:r>
      <w:r w:rsidRPr="001C1CE3">
        <w:rPr>
          <w:b/>
          <w:i/>
        </w:rPr>
        <w:t>Mazowieck</w:t>
      </w:r>
      <w:r w:rsidR="007A05DC" w:rsidRPr="001C1CE3">
        <w:rPr>
          <w:b/>
          <w:i/>
        </w:rPr>
        <w:t>a</w:t>
      </w:r>
    </w:p>
    <w:p w:rsidR="008316BE" w:rsidRPr="001C1CE3" w:rsidRDefault="008316BE" w:rsidP="00324DC2">
      <w:pPr>
        <w:pStyle w:val="Tekstpodstawowy1"/>
        <w:spacing w:line="276" w:lineRule="auto"/>
        <w:rPr>
          <w:szCs w:val="24"/>
        </w:rPr>
      </w:pPr>
    </w:p>
    <w:p w:rsidR="008316BE" w:rsidRPr="001C1CE3" w:rsidRDefault="008316BE" w:rsidP="00324DC2">
      <w:pPr>
        <w:pStyle w:val="Tekstpodstawowy1"/>
        <w:spacing w:line="276" w:lineRule="auto"/>
        <w:jc w:val="both"/>
        <w:rPr>
          <w:i/>
          <w:iCs/>
          <w:szCs w:val="24"/>
        </w:rPr>
      </w:pPr>
      <w:r w:rsidRPr="001C1CE3">
        <w:rPr>
          <w:szCs w:val="24"/>
        </w:rPr>
        <w:t xml:space="preserve">        </w:t>
      </w:r>
      <w:r w:rsidRPr="001C1CE3">
        <w:rPr>
          <w:i/>
          <w:iCs/>
          <w:szCs w:val="24"/>
        </w:rPr>
        <w:t>Na podstawie art. 33 ust.2 ustawy z dnia 8 marca 1990 r</w:t>
      </w:r>
      <w:r w:rsidR="001C1CE3" w:rsidRPr="001C1CE3">
        <w:rPr>
          <w:i/>
          <w:iCs/>
          <w:szCs w:val="24"/>
        </w:rPr>
        <w:t xml:space="preserve">. o samorządzie gminnym (Dz.U. </w:t>
      </w:r>
      <w:r w:rsidR="00E050B0">
        <w:rPr>
          <w:i/>
          <w:iCs/>
          <w:szCs w:val="24"/>
        </w:rPr>
        <w:t>z 202</w:t>
      </w:r>
      <w:r w:rsidR="002C4302">
        <w:rPr>
          <w:i/>
          <w:iCs/>
          <w:szCs w:val="24"/>
        </w:rPr>
        <w:t>3</w:t>
      </w:r>
      <w:r w:rsidR="00C50509" w:rsidRPr="001C1CE3">
        <w:rPr>
          <w:i/>
          <w:iCs/>
          <w:szCs w:val="24"/>
        </w:rPr>
        <w:t>.  poz.</w:t>
      </w:r>
      <w:r w:rsidR="00991DFC">
        <w:rPr>
          <w:i/>
          <w:iCs/>
          <w:szCs w:val="24"/>
        </w:rPr>
        <w:t xml:space="preserve"> </w:t>
      </w:r>
      <w:r w:rsidR="002C4302">
        <w:rPr>
          <w:i/>
          <w:iCs/>
          <w:szCs w:val="24"/>
        </w:rPr>
        <w:t>40</w:t>
      </w:r>
      <w:r w:rsidRPr="001C1CE3">
        <w:rPr>
          <w:i/>
          <w:iCs/>
          <w:szCs w:val="24"/>
        </w:rPr>
        <w:t xml:space="preserve">)  </w:t>
      </w:r>
    </w:p>
    <w:p w:rsidR="008316BE" w:rsidRPr="001C1CE3" w:rsidRDefault="008316BE" w:rsidP="00D550B4">
      <w:pPr>
        <w:pStyle w:val="Tekstpodstawowywcity2"/>
        <w:spacing w:line="276" w:lineRule="auto"/>
        <w:ind w:left="0" w:firstLine="0"/>
        <w:jc w:val="center"/>
        <w:rPr>
          <w:b/>
          <w:sz w:val="24"/>
        </w:rPr>
      </w:pPr>
      <w:r w:rsidRPr="001C1CE3">
        <w:rPr>
          <w:b/>
          <w:sz w:val="24"/>
        </w:rPr>
        <w:t>zarządzam, co następuje:</w:t>
      </w:r>
    </w:p>
    <w:p w:rsidR="008316BE" w:rsidRPr="001C1CE3" w:rsidRDefault="008316BE" w:rsidP="00FF499B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E3">
        <w:rPr>
          <w:rFonts w:ascii="Times New Roman" w:hAnsi="Times New Roman"/>
          <w:b/>
          <w:sz w:val="24"/>
          <w:szCs w:val="24"/>
        </w:rPr>
        <w:t>§ 1.</w:t>
      </w:r>
    </w:p>
    <w:p w:rsidR="001A5A68" w:rsidRDefault="001A5A68" w:rsidP="001B7EB9">
      <w:pPr>
        <w:pStyle w:val="Tekstpodstawowy"/>
        <w:spacing w:before="120" w:after="120" w:line="360" w:lineRule="auto"/>
      </w:pPr>
      <w:r>
        <w:t xml:space="preserve">W Regulaminie Organizacyjnym </w:t>
      </w:r>
      <w:r w:rsidR="00B76E56" w:rsidRPr="001C1CE3">
        <w:t>Urzęd</w:t>
      </w:r>
      <w:r>
        <w:t>u</w:t>
      </w:r>
      <w:r w:rsidR="00B76E56" w:rsidRPr="001C1CE3">
        <w:t xml:space="preserve"> Gminy Ostrów </w:t>
      </w:r>
      <w:r w:rsidR="00036F96" w:rsidRPr="001C1CE3">
        <w:t>M</w:t>
      </w:r>
      <w:r w:rsidR="00B76E56" w:rsidRPr="001C1CE3">
        <w:t>azowiecka</w:t>
      </w:r>
      <w:r>
        <w:t xml:space="preserve">, stanowiącym załącznik do </w:t>
      </w:r>
      <w:r w:rsidR="00B76E56" w:rsidRPr="001C1CE3">
        <w:t xml:space="preserve"> </w:t>
      </w:r>
      <w:r>
        <w:t>Zarządzenia Nr 145/16 Wójta Gminy Ostrów Mazowiecka z dnia 12 lutego 201</w:t>
      </w:r>
      <w:r w:rsidR="00E050B0">
        <w:t xml:space="preserve">6 r., zmienionym Zarządzeniem </w:t>
      </w:r>
      <w:r w:rsidR="00CA6792">
        <w:t>N</w:t>
      </w:r>
      <w:r w:rsidR="00E050B0">
        <w:t>r 4/18 z dnia 6 grudnia 2018 r.</w:t>
      </w:r>
      <w:r w:rsidR="00962A51">
        <w:t>,</w:t>
      </w:r>
      <w:r w:rsidR="00E050B0">
        <w:t xml:space="preserve"> </w:t>
      </w:r>
      <w:r w:rsidR="00CA6792">
        <w:t>Zarządzeniem N</w:t>
      </w:r>
      <w:r w:rsidR="005A7397">
        <w:t>r 169/20 z 30 lipca 2020 r.</w:t>
      </w:r>
      <w:r w:rsidR="00AA124E">
        <w:t xml:space="preserve">, </w:t>
      </w:r>
      <w:r w:rsidR="00962A51">
        <w:t>Zarządzeniem Nr 478/23 z dnia 22 lutego 2023 r.</w:t>
      </w:r>
      <w:r w:rsidR="00AA124E">
        <w:t xml:space="preserve"> oraz Zarządzeniem </w:t>
      </w:r>
      <w:r w:rsidR="00CA6792">
        <w:t>N</w:t>
      </w:r>
      <w:r w:rsidR="00AA124E">
        <w:t>r 603/2024 z 25 stycznia 2024 r.</w:t>
      </w:r>
      <w:r w:rsidR="005A7397">
        <w:t xml:space="preserve">, </w:t>
      </w:r>
      <w:r>
        <w:t xml:space="preserve">wprowadza się następujące zmiany: </w:t>
      </w:r>
    </w:p>
    <w:p w:rsidR="002C4302" w:rsidRPr="00875DEB" w:rsidRDefault="002C4302" w:rsidP="00506A05">
      <w:pPr>
        <w:pStyle w:val="Tekstpodstawowy"/>
        <w:numPr>
          <w:ilvl w:val="0"/>
          <w:numId w:val="7"/>
        </w:numPr>
        <w:spacing w:before="120" w:after="120" w:line="360" w:lineRule="auto"/>
        <w:ind w:left="426" w:hanging="426"/>
      </w:pPr>
      <w:r w:rsidRPr="002C4302">
        <w:rPr>
          <w:b/>
        </w:rPr>
        <w:t xml:space="preserve">w § </w:t>
      </w:r>
      <w:r w:rsidR="00962A51">
        <w:rPr>
          <w:b/>
        </w:rPr>
        <w:t xml:space="preserve">10, w ust. 1 </w:t>
      </w:r>
      <w:r w:rsidR="00AA124E">
        <w:rPr>
          <w:b/>
        </w:rPr>
        <w:t xml:space="preserve">dodaje się pkt 10 w brzmieniu: „10) samodzielne stanowisko – </w:t>
      </w:r>
      <w:proofErr w:type="spellStart"/>
      <w:r w:rsidR="00AA124E">
        <w:rPr>
          <w:b/>
        </w:rPr>
        <w:t>ekodoradca</w:t>
      </w:r>
      <w:proofErr w:type="spellEnd"/>
      <w:r w:rsidR="00053016">
        <w:rPr>
          <w:b/>
        </w:rPr>
        <w:t xml:space="preserve"> </w:t>
      </w:r>
      <w:r w:rsidR="00910EBD">
        <w:t xml:space="preserve">– symbol </w:t>
      </w:r>
      <w:r w:rsidR="00053016">
        <w:t>ED</w:t>
      </w:r>
      <w:r w:rsidR="00910EBD">
        <w:t xml:space="preserve">,”; </w:t>
      </w:r>
      <w:r w:rsidRPr="00875DEB">
        <w:t xml:space="preserve"> </w:t>
      </w:r>
    </w:p>
    <w:p w:rsidR="00046560" w:rsidRPr="00046560" w:rsidRDefault="002C4302" w:rsidP="00046560">
      <w:pPr>
        <w:pStyle w:val="Tekstpodstawowy"/>
        <w:numPr>
          <w:ilvl w:val="0"/>
          <w:numId w:val="7"/>
        </w:numPr>
        <w:spacing w:before="120" w:line="360" w:lineRule="auto"/>
        <w:ind w:left="426" w:hanging="426"/>
        <w:rPr>
          <w:b/>
        </w:rPr>
      </w:pPr>
      <w:r w:rsidRPr="00046560">
        <w:rPr>
          <w:b/>
        </w:rPr>
        <w:t xml:space="preserve">w § </w:t>
      </w:r>
      <w:r w:rsidR="008C7BC0" w:rsidRPr="00046560">
        <w:rPr>
          <w:b/>
        </w:rPr>
        <w:t>22 dodaje się pkt</w:t>
      </w:r>
      <w:r w:rsidR="00910EBD" w:rsidRPr="00046560">
        <w:rPr>
          <w:b/>
        </w:rPr>
        <w:t xml:space="preserve"> </w:t>
      </w:r>
      <w:r w:rsidR="00053016" w:rsidRPr="00046560">
        <w:rPr>
          <w:b/>
        </w:rPr>
        <w:t>9</w:t>
      </w:r>
      <w:r w:rsidR="008C7BC0" w:rsidRPr="00046560">
        <w:rPr>
          <w:b/>
        </w:rPr>
        <w:t xml:space="preserve"> w brzmien</w:t>
      </w:r>
      <w:bookmarkStart w:id="0" w:name="_GoBack"/>
      <w:bookmarkEnd w:id="0"/>
      <w:r w:rsidR="008C7BC0" w:rsidRPr="00046560">
        <w:rPr>
          <w:b/>
        </w:rPr>
        <w:t>iu: „</w:t>
      </w:r>
      <w:r w:rsidR="006E67A6" w:rsidRPr="00046560">
        <w:rPr>
          <w:b/>
        </w:rPr>
        <w:t>9</w:t>
      </w:r>
      <w:r w:rsidR="008C7BC0" w:rsidRPr="00046560">
        <w:rPr>
          <w:b/>
        </w:rPr>
        <w:t xml:space="preserve">) </w:t>
      </w:r>
      <w:proofErr w:type="spellStart"/>
      <w:r w:rsidR="00053016" w:rsidRPr="00046560">
        <w:rPr>
          <w:b/>
        </w:rPr>
        <w:t>ekodoradca</w:t>
      </w:r>
      <w:proofErr w:type="spellEnd"/>
      <w:r w:rsidR="00053016" w:rsidRPr="00046560">
        <w:rPr>
          <w:b/>
        </w:rPr>
        <w:t xml:space="preserve"> </w:t>
      </w:r>
      <w:r w:rsidR="00910EBD" w:rsidRPr="00046560">
        <w:rPr>
          <w:b/>
        </w:rPr>
        <w:t xml:space="preserve">– </w:t>
      </w:r>
      <w:r w:rsidR="00053016" w:rsidRPr="00053016">
        <w:t xml:space="preserve">doradztwo energetyczne </w:t>
      </w:r>
      <w:r w:rsidR="006E67A6">
        <w:br/>
      </w:r>
      <w:r w:rsidR="00053016" w:rsidRPr="00053016">
        <w:t>i ekologiczne, w tym w szczególności</w:t>
      </w:r>
      <w:r w:rsidR="00053016" w:rsidRPr="00046560">
        <w:rPr>
          <w:b/>
        </w:rPr>
        <w:t xml:space="preserve"> </w:t>
      </w:r>
      <w:r w:rsidR="00910EBD" w:rsidRPr="00910EBD">
        <w:t>w</w:t>
      </w:r>
      <w:r w:rsidR="00053016">
        <w:t xml:space="preserve">sparcie mieszkańców gminy oraz pracowników Urzędu Gminy w realizacji działań na rzecz ochrony powietrza.”.  </w:t>
      </w:r>
    </w:p>
    <w:p w:rsidR="00046560" w:rsidRDefault="00046560" w:rsidP="00046560">
      <w:pPr>
        <w:pStyle w:val="Tekstpodstawowy"/>
        <w:spacing w:line="360" w:lineRule="auto"/>
        <w:jc w:val="center"/>
        <w:rPr>
          <w:b/>
        </w:rPr>
      </w:pPr>
    </w:p>
    <w:p w:rsidR="008316BE" w:rsidRPr="00046560" w:rsidRDefault="008316BE" w:rsidP="00046560">
      <w:pPr>
        <w:pStyle w:val="Tekstpodstawowy"/>
        <w:spacing w:before="120" w:line="360" w:lineRule="auto"/>
        <w:jc w:val="center"/>
        <w:rPr>
          <w:b/>
        </w:rPr>
      </w:pPr>
      <w:r w:rsidRPr="00046560">
        <w:rPr>
          <w:b/>
        </w:rPr>
        <w:t>§ 2.</w:t>
      </w:r>
    </w:p>
    <w:p w:rsidR="008316BE" w:rsidRPr="001C1CE3" w:rsidRDefault="00B76E56" w:rsidP="00324DC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C1CE3">
        <w:rPr>
          <w:rFonts w:ascii="Times New Roman" w:hAnsi="Times New Roman"/>
          <w:sz w:val="24"/>
          <w:szCs w:val="24"/>
        </w:rPr>
        <w:t xml:space="preserve">Wykonanie zarządzenia powierza się </w:t>
      </w:r>
      <w:r w:rsidR="008316BE" w:rsidRPr="001C1CE3">
        <w:rPr>
          <w:rFonts w:ascii="Times New Roman" w:hAnsi="Times New Roman"/>
          <w:sz w:val="24"/>
          <w:szCs w:val="24"/>
        </w:rPr>
        <w:t>Sekretarz</w:t>
      </w:r>
      <w:r w:rsidRPr="001C1CE3">
        <w:rPr>
          <w:rFonts w:ascii="Times New Roman" w:hAnsi="Times New Roman"/>
          <w:sz w:val="24"/>
          <w:szCs w:val="24"/>
        </w:rPr>
        <w:t>owi</w:t>
      </w:r>
      <w:r w:rsidR="008316BE" w:rsidRPr="001C1CE3">
        <w:rPr>
          <w:rFonts w:ascii="Times New Roman" w:hAnsi="Times New Roman"/>
          <w:sz w:val="24"/>
          <w:szCs w:val="24"/>
        </w:rPr>
        <w:t xml:space="preserve"> Gminy </w:t>
      </w:r>
    </w:p>
    <w:p w:rsidR="001B7EB9" w:rsidRDefault="001B7EB9" w:rsidP="00324DC2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8316BE" w:rsidRPr="001C1CE3" w:rsidRDefault="008316BE" w:rsidP="00324DC2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1C1CE3">
        <w:rPr>
          <w:rFonts w:ascii="Times New Roman" w:hAnsi="Times New Roman"/>
          <w:b/>
          <w:sz w:val="24"/>
          <w:szCs w:val="24"/>
        </w:rPr>
        <w:t>§ 3.</w:t>
      </w:r>
    </w:p>
    <w:p w:rsidR="009600FB" w:rsidRDefault="008316BE" w:rsidP="00324DC2">
      <w:pPr>
        <w:pStyle w:val="Tekstpodstawowy2"/>
        <w:spacing w:before="120" w:after="0" w:line="276" w:lineRule="auto"/>
      </w:pPr>
      <w:r w:rsidRPr="001C1CE3">
        <w:t xml:space="preserve">Zarządzenie wchodzi w życie z dniem </w:t>
      </w:r>
      <w:r w:rsidR="005A7397">
        <w:t>podpisania</w:t>
      </w:r>
      <w:r w:rsidR="00C744B9">
        <w:t xml:space="preserve">. </w:t>
      </w:r>
      <w:r w:rsidR="009600FB" w:rsidRPr="001C1CE3">
        <w:t xml:space="preserve"> </w:t>
      </w:r>
    </w:p>
    <w:p w:rsidR="009D335E" w:rsidRDefault="009D335E" w:rsidP="00324DC2">
      <w:pPr>
        <w:pStyle w:val="Tekstpodstawowy2"/>
        <w:spacing w:before="120" w:after="0" w:line="276" w:lineRule="auto"/>
      </w:pPr>
    </w:p>
    <w:p w:rsidR="008316BE" w:rsidRDefault="008316BE" w:rsidP="009D335E">
      <w:pPr>
        <w:pStyle w:val="Tekstpodstawowy2"/>
        <w:spacing w:after="0" w:line="276" w:lineRule="auto"/>
        <w:rPr>
          <w:b/>
        </w:rPr>
      </w:pPr>
      <w:r w:rsidRPr="001C1CE3">
        <w:t xml:space="preserve">                                                    </w:t>
      </w:r>
      <w:r w:rsidRPr="001C1CE3">
        <w:tab/>
      </w:r>
      <w:r w:rsidRPr="001C1CE3">
        <w:tab/>
        <w:t xml:space="preserve">    </w:t>
      </w:r>
      <w:r w:rsidR="009D335E">
        <w:tab/>
      </w:r>
      <w:r w:rsidR="009D335E">
        <w:tab/>
      </w:r>
      <w:r w:rsidR="009D335E">
        <w:tab/>
      </w:r>
      <w:r w:rsidR="009D335E">
        <w:tab/>
        <w:t xml:space="preserve">      </w:t>
      </w:r>
      <w:r w:rsidRPr="001C1CE3">
        <w:t xml:space="preserve"> </w:t>
      </w:r>
      <w:r w:rsidRPr="009D335E">
        <w:rPr>
          <w:b/>
        </w:rPr>
        <w:t xml:space="preserve">W Ó J T   </w:t>
      </w:r>
    </w:p>
    <w:p w:rsidR="009D335E" w:rsidRPr="009D335E" w:rsidRDefault="009D335E" w:rsidP="009D335E">
      <w:pPr>
        <w:pStyle w:val="Tekstpodstawowy2"/>
        <w:spacing w:after="0" w:line="276" w:lineRule="auto"/>
        <w:rPr>
          <w:b/>
          <w:bCs/>
        </w:rPr>
      </w:pPr>
    </w:p>
    <w:p w:rsidR="001C1CE3" w:rsidRPr="001C1CE3" w:rsidRDefault="008316BE" w:rsidP="009D335E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1CE3">
        <w:rPr>
          <w:rFonts w:ascii="Times New Roman" w:hAnsi="Times New Roman"/>
          <w:b/>
          <w:sz w:val="24"/>
          <w:szCs w:val="24"/>
        </w:rPr>
        <w:t xml:space="preserve">   </w:t>
      </w:r>
      <w:r w:rsidRPr="001C1CE3">
        <w:rPr>
          <w:rFonts w:ascii="Times New Roman" w:hAnsi="Times New Roman"/>
          <w:sz w:val="24"/>
          <w:szCs w:val="24"/>
        </w:rPr>
        <w:t xml:space="preserve">                           </w:t>
      </w:r>
      <w:r w:rsidR="00324DC2">
        <w:rPr>
          <w:rFonts w:ascii="Times New Roman" w:hAnsi="Times New Roman"/>
          <w:sz w:val="24"/>
          <w:szCs w:val="24"/>
        </w:rPr>
        <w:t xml:space="preserve">     </w:t>
      </w:r>
      <w:r w:rsidR="006F46B8" w:rsidRPr="001C1CE3">
        <w:rPr>
          <w:rFonts w:ascii="Times New Roman" w:hAnsi="Times New Roman"/>
          <w:b/>
          <w:bCs/>
          <w:i/>
          <w:iCs/>
          <w:sz w:val="24"/>
          <w:szCs w:val="24"/>
        </w:rPr>
        <w:t>Waldemar Brzostek</w:t>
      </w:r>
    </w:p>
    <w:sectPr w:rsidR="001C1CE3" w:rsidRPr="001C1CE3" w:rsidSect="00191C84">
      <w:footerReference w:type="default" r:id="rId7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38" w:rsidRDefault="008A7F38" w:rsidP="00D550B4">
      <w:pPr>
        <w:spacing w:after="0" w:line="240" w:lineRule="auto"/>
      </w:pPr>
      <w:r>
        <w:separator/>
      </w:r>
    </w:p>
  </w:endnote>
  <w:endnote w:type="continuationSeparator" w:id="0">
    <w:p w:rsidR="008A7F38" w:rsidRDefault="008A7F38" w:rsidP="00D5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58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5AE0" w:rsidRDefault="00E65AE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5AE0" w:rsidRDefault="00E65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38" w:rsidRDefault="008A7F38" w:rsidP="00D550B4">
      <w:pPr>
        <w:spacing w:after="0" w:line="240" w:lineRule="auto"/>
      </w:pPr>
      <w:r>
        <w:separator/>
      </w:r>
    </w:p>
  </w:footnote>
  <w:footnote w:type="continuationSeparator" w:id="0">
    <w:p w:rsidR="008A7F38" w:rsidRDefault="008A7F38" w:rsidP="00D5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B81"/>
    <w:multiLevelType w:val="multilevel"/>
    <w:tmpl w:val="9F4A4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D40FD"/>
    <w:multiLevelType w:val="hybridMultilevel"/>
    <w:tmpl w:val="FABA4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03B48"/>
    <w:multiLevelType w:val="hybridMultilevel"/>
    <w:tmpl w:val="1604F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3862"/>
    <w:multiLevelType w:val="hybridMultilevel"/>
    <w:tmpl w:val="A2A4F0BA"/>
    <w:lvl w:ilvl="0" w:tplc="948084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70B29"/>
    <w:multiLevelType w:val="hybridMultilevel"/>
    <w:tmpl w:val="359E7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76E7"/>
    <w:multiLevelType w:val="hybridMultilevel"/>
    <w:tmpl w:val="8188B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7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F678EC"/>
    <w:multiLevelType w:val="hybridMultilevel"/>
    <w:tmpl w:val="8892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55ABB"/>
    <w:multiLevelType w:val="multilevel"/>
    <w:tmpl w:val="E7A8A1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6976DB"/>
    <w:multiLevelType w:val="hybridMultilevel"/>
    <w:tmpl w:val="EF5C30FE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2C5E48CF"/>
    <w:multiLevelType w:val="hybridMultilevel"/>
    <w:tmpl w:val="DA06AE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FF582E"/>
    <w:multiLevelType w:val="hybridMultilevel"/>
    <w:tmpl w:val="359E7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D1D81"/>
    <w:multiLevelType w:val="hybridMultilevel"/>
    <w:tmpl w:val="039CCB42"/>
    <w:lvl w:ilvl="0" w:tplc="94808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3B0D63"/>
    <w:multiLevelType w:val="hybridMultilevel"/>
    <w:tmpl w:val="9B882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54A7"/>
    <w:multiLevelType w:val="hybridMultilevel"/>
    <w:tmpl w:val="2BB2B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551D"/>
    <w:multiLevelType w:val="hybridMultilevel"/>
    <w:tmpl w:val="2E06294A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73D9"/>
    <w:multiLevelType w:val="hybridMultilevel"/>
    <w:tmpl w:val="4A7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7AA0"/>
    <w:multiLevelType w:val="singleLevel"/>
    <w:tmpl w:val="FD4E2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3B14EB"/>
    <w:multiLevelType w:val="hybridMultilevel"/>
    <w:tmpl w:val="725A6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3AC5"/>
    <w:multiLevelType w:val="multilevel"/>
    <w:tmpl w:val="CEC00F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863DC"/>
    <w:multiLevelType w:val="hybridMultilevel"/>
    <w:tmpl w:val="569CF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7482F"/>
    <w:multiLevelType w:val="hybridMultilevel"/>
    <w:tmpl w:val="3246F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CE44011"/>
    <w:multiLevelType w:val="hybridMultilevel"/>
    <w:tmpl w:val="725A6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4B92"/>
    <w:multiLevelType w:val="hybridMultilevel"/>
    <w:tmpl w:val="5638F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801A7"/>
    <w:multiLevelType w:val="hybridMultilevel"/>
    <w:tmpl w:val="062051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31099"/>
    <w:multiLevelType w:val="hybridMultilevel"/>
    <w:tmpl w:val="E362DD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49309BF"/>
    <w:multiLevelType w:val="hybridMultilevel"/>
    <w:tmpl w:val="4BA805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A6796"/>
    <w:multiLevelType w:val="multilevel"/>
    <w:tmpl w:val="4B4A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92C5F"/>
    <w:multiLevelType w:val="hybridMultilevel"/>
    <w:tmpl w:val="E35A74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5"/>
  </w:num>
  <w:num w:numId="6">
    <w:abstractNumId w:val="12"/>
  </w:num>
  <w:num w:numId="7">
    <w:abstractNumId w:val="22"/>
  </w:num>
  <w:num w:numId="8">
    <w:abstractNumId w:val="23"/>
  </w:num>
  <w:num w:numId="9">
    <w:abstractNumId w:val="0"/>
  </w:num>
  <w:num w:numId="10">
    <w:abstractNumId w:val="10"/>
  </w:num>
  <w:num w:numId="11">
    <w:abstractNumId w:val="20"/>
  </w:num>
  <w:num w:numId="12">
    <w:abstractNumId w:val="28"/>
  </w:num>
  <w:num w:numId="13">
    <w:abstractNumId w:val="9"/>
  </w:num>
  <w:num w:numId="14">
    <w:abstractNumId w:val="19"/>
  </w:num>
  <w:num w:numId="15">
    <w:abstractNumId w:val="16"/>
  </w:num>
  <w:num w:numId="16">
    <w:abstractNumId w:val="27"/>
  </w:num>
  <w:num w:numId="17">
    <w:abstractNumId w:val="11"/>
  </w:num>
  <w:num w:numId="18">
    <w:abstractNumId w:val="8"/>
  </w:num>
  <w:num w:numId="19">
    <w:abstractNumId w:val="4"/>
  </w:num>
  <w:num w:numId="20">
    <w:abstractNumId w:val="6"/>
  </w:num>
  <w:num w:numId="21">
    <w:abstractNumId w:val="24"/>
  </w:num>
  <w:num w:numId="22">
    <w:abstractNumId w:val="26"/>
  </w:num>
  <w:num w:numId="23">
    <w:abstractNumId w:val="13"/>
  </w:num>
  <w:num w:numId="24">
    <w:abstractNumId w:val="7"/>
  </w:num>
  <w:num w:numId="25">
    <w:abstractNumId w:val="14"/>
  </w:num>
  <w:num w:numId="26">
    <w:abstractNumId w:val="1"/>
  </w:num>
  <w:num w:numId="27">
    <w:abstractNumId w:val="21"/>
  </w:num>
  <w:num w:numId="28">
    <w:abstractNumId w:val="17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B"/>
    <w:rsid w:val="00026041"/>
    <w:rsid w:val="00033DFC"/>
    <w:rsid w:val="00035115"/>
    <w:rsid w:val="00036F96"/>
    <w:rsid w:val="00043F59"/>
    <w:rsid w:val="00046560"/>
    <w:rsid w:val="00053016"/>
    <w:rsid w:val="000565A0"/>
    <w:rsid w:val="000A4718"/>
    <w:rsid w:val="000A5656"/>
    <w:rsid w:val="000C0F84"/>
    <w:rsid w:val="000C4FE0"/>
    <w:rsid w:val="0013470F"/>
    <w:rsid w:val="0015359A"/>
    <w:rsid w:val="00191C84"/>
    <w:rsid w:val="001A5A68"/>
    <w:rsid w:val="001B7EB9"/>
    <w:rsid w:val="001C1CE3"/>
    <w:rsid w:val="0024562A"/>
    <w:rsid w:val="0025319B"/>
    <w:rsid w:val="002C4302"/>
    <w:rsid w:val="002E638D"/>
    <w:rsid w:val="00324DC2"/>
    <w:rsid w:val="00342EC4"/>
    <w:rsid w:val="00375C88"/>
    <w:rsid w:val="00381D2E"/>
    <w:rsid w:val="003E0773"/>
    <w:rsid w:val="004019A7"/>
    <w:rsid w:val="00445400"/>
    <w:rsid w:val="004C01B5"/>
    <w:rsid w:val="004C3D9C"/>
    <w:rsid w:val="00506A05"/>
    <w:rsid w:val="0053240F"/>
    <w:rsid w:val="00542820"/>
    <w:rsid w:val="00581727"/>
    <w:rsid w:val="005A7397"/>
    <w:rsid w:val="005B0B3B"/>
    <w:rsid w:val="005E5275"/>
    <w:rsid w:val="005E60D4"/>
    <w:rsid w:val="005F24C4"/>
    <w:rsid w:val="005F5831"/>
    <w:rsid w:val="006225DE"/>
    <w:rsid w:val="006227E9"/>
    <w:rsid w:val="00633F23"/>
    <w:rsid w:val="00641A11"/>
    <w:rsid w:val="00653C2F"/>
    <w:rsid w:val="006E67A6"/>
    <w:rsid w:val="006F46B8"/>
    <w:rsid w:val="007346A7"/>
    <w:rsid w:val="00734E57"/>
    <w:rsid w:val="007A05DC"/>
    <w:rsid w:val="008316BE"/>
    <w:rsid w:val="00831E59"/>
    <w:rsid w:val="00835EF2"/>
    <w:rsid w:val="00875DEB"/>
    <w:rsid w:val="008A7F38"/>
    <w:rsid w:val="008C7BC0"/>
    <w:rsid w:val="008E11DB"/>
    <w:rsid w:val="008F702E"/>
    <w:rsid w:val="00910EBD"/>
    <w:rsid w:val="009600FB"/>
    <w:rsid w:val="0096283B"/>
    <w:rsid w:val="00962A51"/>
    <w:rsid w:val="009644B1"/>
    <w:rsid w:val="00966E5F"/>
    <w:rsid w:val="00986AE6"/>
    <w:rsid w:val="00991DFC"/>
    <w:rsid w:val="009B2182"/>
    <w:rsid w:val="009C159C"/>
    <w:rsid w:val="009D335E"/>
    <w:rsid w:val="009E7C48"/>
    <w:rsid w:val="009F3886"/>
    <w:rsid w:val="00A242F8"/>
    <w:rsid w:val="00A26B21"/>
    <w:rsid w:val="00A852BB"/>
    <w:rsid w:val="00AA124E"/>
    <w:rsid w:val="00AD6885"/>
    <w:rsid w:val="00B23AD3"/>
    <w:rsid w:val="00B27E5F"/>
    <w:rsid w:val="00B3671B"/>
    <w:rsid w:val="00B52152"/>
    <w:rsid w:val="00B61839"/>
    <w:rsid w:val="00B74C4E"/>
    <w:rsid w:val="00B76E56"/>
    <w:rsid w:val="00BA1487"/>
    <w:rsid w:val="00BD5C1D"/>
    <w:rsid w:val="00C24D05"/>
    <w:rsid w:val="00C50509"/>
    <w:rsid w:val="00C744B9"/>
    <w:rsid w:val="00C92F83"/>
    <w:rsid w:val="00CA2A77"/>
    <w:rsid w:val="00CA3E0E"/>
    <w:rsid w:val="00CA6792"/>
    <w:rsid w:val="00CC42A6"/>
    <w:rsid w:val="00CE1BB6"/>
    <w:rsid w:val="00D550B4"/>
    <w:rsid w:val="00DA39FF"/>
    <w:rsid w:val="00DB20AE"/>
    <w:rsid w:val="00DC0A54"/>
    <w:rsid w:val="00DE002A"/>
    <w:rsid w:val="00DF5DDB"/>
    <w:rsid w:val="00E04ED3"/>
    <w:rsid w:val="00E050B0"/>
    <w:rsid w:val="00E1192C"/>
    <w:rsid w:val="00E30C42"/>
    <w:rsid w:val="00E65AE0"/>
    <w:rsid w:val="00E8639F"/>
    <w:rsid w:val="00E87824"/>
    <w:rsid w:val="00E966D8"/>
    <w:rsid w:val="00EC3B35"/>
    <w:rsid w:val="00ED42A1"/>
    <w:rsid w:val="00EE1617"/>
    <w:rsid w:val="00EF34CE"/>
    <w:rsid w:val="00EF71AB"/>
    <w:rsid w:val="00F30E0D"/>
    <w:rsid w:val="00F634F5"/>
    <w:rsid w:val="00FB25FC"/>
    <w:rsid w:val="00FC401D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DCF06-C949-47C0-9D0A-38AB0F6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6B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6BE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6BE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8316B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8316B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316B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1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316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1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316BE"/>
    <w:pPr>
      <w:spacing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316B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16B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31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316BE"/>
    <w:pPr>
      <w:spacing w:after="0" w:line="240" w:lineRule="auto"/>
      <w:ind w:left="1134" w:firstLine="709"/>
      <w:jc w:val="both"/>
    </w:pPr>
    <w:rPr>
      <w:rFonts w:ascii="Times New Roman" w:hAnsi="Times New Roman"/>
      <w:i/>
      <w:iCs/>
      <w:sz w:val="3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16BE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316BE"/>
    <w:pPr>
      <w:autoSpaceDN w:val="0"/>
      <w:spacing w:after="0" w:line="240" w:lineRule="auto"/>
      <w:ind w:left="4248"/>
      <w:jc w:val="center"/>
    </w:pPr>
    <w:rPr>
      <w:rFonts w:ascii="Times New Roman" w:hAnsi="Times New Roman"/>
      <w:b/>
      <w:sz w:val="28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316BE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Tekstpodstawowy1">
    <w:name w:val="Tekst podstawowy1"/>
    <w:basedOn w:val="Normalny"/>
    <w:rsid w:val="008316BE"/>
    <w:pPr>
      <w:widowControl w:val="0"/>
      <w:spacing w:after="0" w:line="288" w:lineRule="auto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52B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D5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B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B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F5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2024-05-15T12:14:00Z</cp:lastPrinted>
  <dcterms:created xsi:type="dcterms:W3CDTF">2016-02-02T10:10:00Z</dcterms:created>
  <dcterms:modified xsi:type="dcterms:W3CDTF">2024-05-15T12:52:00Z</dcterms:modified>
</cp:coreProperties>
</file>