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73" w:rsidRDefault="00E21073"/>
    <w:p w:rsidR="00E21073" w:rsidRPr="00F40216" w:rsidRDefault="00C670A7" w:rsidP="00FB4E71">
      <w:pPr>
        <w:tabs>
          <w:tab w:val="left" w:pos="6804"/>
        </w:tabs>
        <w:spacing w:line="240" w:lineRule="auto"/>
        <w:jc w:val="right"/>
        <w:rPr>
          <w:rFonts w:ascii="Arial Narrow" w:hAnsi="Arial Narrow" w:cs="Calibri"/>
          <w:b/>
          <w:bCs/>
          <w:sz w:val="24"/>
          <w:szCs w:val="24"/>
          <w:u w:val="single"/>
          <w:lang w:eastAsia="ar-SA"/>
        </w:rPr>
      </w:pPr>
      <w:r w:rsidRPr="00F40216">
        <w:rPr>
          <w:rFonts w:ascii="Arial Narrow" w:hAnsi="Arial Narrow" w:cs="Calibri"/>
          <w:b/>
          <w:bCs/>
          <w:sz w:val="24"/>
          <w:szCs w:val="24"/>
          <w:u w:val="single"/>
        </w:rPr>
        <w:t>Załącznik nr 4 do SIWZ</w:t>
      </w:r>
    </w:p>
    <w:p w:rsidR="00E21073" w:rsidRPr="00C06B7A" w:rsidRDefault="00E21073" w:rsidP="00E21073">
      <w:pPr>
        <w:suppressAutoHyphens/>
        <w:spacing w:after="0" w:line="240" w:lineRule="auto"/>
        <w:ind w:left="6373" w:firstLine="709"/>
        <w:rPr>
          <w:rFonts w:ascii="Tahoma" w:eastAsia="Times New Roman" w:hAnsi="Tahoma" w:cs="Tahoma"/>
          <w:b/>
          <w:kern w:val="1"/>
          <w:sz w:val="20"/>
          <w:szCs w:val="20"/>
          <w:u w:val="single"/>
          <w:lang w:eastAsia="ar-SA"/>
        </w:rPr>
      </w:pPr>
    </w:p>
    <w:p w:rsidR="00E21073" w:rsidRPr="00C06B7A" w:rsidRDefault="00E21073" w:rsidP="00E21073">
      <w:pPr>
        <w:suppressAutoHyphens/>
        <w:spacing w:after="0" w:line="240" w:lineRule="auto"/>
        <w:jc w:val="both"/>
        <w:rPr>
          <w:rFonts w:eastAsia="Times New Roman" w:cs="Tahoma"/>
          <w:b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 xml:space="preserve">Oświadczenie o przynależności lub braku przynależności do tej samej grupy </w:t>
      </w:r>
      <w:r w:rsidR="00622DE9" w:rsidRPr="00C06B7A">
        <w:rPr>
          <w:rFonts w:eastAsia="Times New Roman" w:cs="Tahoma"/>
          <w:b/>
          <w:kern w:val="1"/>
          <w:sz w:val="24"/>
          <w:szCs w:val="24"/>
          <w:lang w:eastAsia="ar-SA"/>
        </w:rPr>
        <w:t>kapitałowej, o której</w:t>
      </w:r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 xml:space="preserve"> mowa w art. 24 </w:t>
      </w:r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 xml:space="preserve">ust. 1 </w:t>
      </w:r>
      <w:proofErr w:type="spellStart"/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>pkt</w:t>
      </w:r>
      <w:proofErr w:type="spellEnd"/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 xml:space="preserve"> 23 ustawy </w:t>
      </w:r>
      <w:proofErr w:type="spellStart"/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>Pzp</w:t>
      </w:r>
      <w:proofErr w:type="spellEnd"/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 xml:space="preserve">, Wykonawca przekazuje Zamawiającemu </w:t>
      </w:r>
      <w:r w:rsidRPr="00C06B7A">
        <w:rPr>
          <w:rFonts w:eastAsia="Times New Roman" w:cs="Tahoma"/>
          <w:b/>
          <w:kern w:val="1"/>
          <w:sz w:val="24"/>
          <w:szCs w:val="24"/>
          <w:u w:val="single"/>
          <w:lang w:eastAsia="ar-SA"/>
        </w:rPr>
        <w:t xml:space="preserve">w terminie 3 dni od </w:t>
      </w:r>
      <w:r w:rsidRPr="00C06B7A">
        <w:rPr>
          <w:rFonts w:eastAsia="Times New Roman" w:cs="Tahoma"/>
          <w:b/>
          <w:bCs/>
          <w:kern w:val="1"/>
          <w:sz w:val="24"/>
          <w:szCs w:val="24"/>
          <w:u w:val="single"/>
          <w:lang w:eastAsia="ar-SA"/>
        </w:rPr>
        <w:t>zamieszczenia na stronie internetowej informacji</w:t>
      </w:r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 xml:space="preserve">, o której mowa w art. 86 ust. 5 ustawy </w:t>
      </w:r>
      <w:proofErr w:type="spellStart"/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>Pzp</w:t>
      </w:r>
      <w:proofErr w:type="spellEnd"/>
    </w:p>
    <w:p w:rsidR="00E21073" w:rsidRPr="00C06B7A" w:rsidRDefault="00E21073" w:rsidP="00E21073">
      <w:pPr>
        <w:suppressAutoHyphens/>
        <w:spacing w:after="0" w:line="240" w:lineRule="auto"/>
        <w:ind w:left="6373" w:firstLine="709"/>
        <w:rPr>
          <w:rFonts w:ascii="Tahoma" w:eastAsia="Times New Roman" w:hAnsi="Tahoma" w:cs="Tahoma"/>
          <w:b/>
          <w:kern w:val="1"/>
          <w:sz w:val="24"/>
          <w:szCs w:val="24"/>
          <w:lang w:eastAsia="ar-SA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3432"/>
        <w:gridCol w:w="6171"/>
      </w:tblGrid>
      <w:tr w:rsidR="00E21073" w:rsidRPr="00D93FB9" w:rsidTr="00D93FB9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073" w:rsidRPr="00C06B7A" w:rsidRDefault="00E21073" w:rsidP="00D93FB9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kern w:val="1"/>
                <w:sz w:val="18"/>
                <w:szCs w:val="24"/>
                <w:lang w:eastAsia="ar-SA"/>
              </w:rPr>
            </w:pP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kern w:val="1"/>
                <w:sz w:val="18"/>
                <w:szCs w:val="24"/>
                <w:lang w:eastAsia="ar-SA"/>
              </w:rPr>
            </w:pP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kern w:val="1"/>
                <w:sz w:val="18"/>
                <w:szCs w:val="24"/>
                <w:lang w:eastAsia="ar-SA"/>
              </w:rPr>
            </w:pP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kern w:val="1"/>
                <w:sz w:val="18"/>
                <w:szCs w:val="24"/>
                <w:lang w:eastAsia="ar-SA"/>
              </w:rPr>
            </w:pP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28"/>
                <w:szCs w:val="28"/>
                <w:lang w:eastAsia="ar-SA"/>
              </w:rPr>
            </w:pPr>
            <w:r w:rsidRPr="00C06B7A">
              <w:rPr>
                <w:rFonts w:ascii="Tahoma" w:eastAsia="Times New Roman" w:hAnsi="Tahoma" w:cs="Tahoma"/>
                <w:i/>
                <w:kern w:val="1"/>
                <w:sz w:val="18"/>
                <w:szCs w:val="24"/>
                <w:lang w:eastAsia="ar-SA"/>
              </w:rPr>
              <w:t>(pieczęć Wykonawcy/Wykonawców</w:t>
            </w:r>
            <w:r w:rsidRPr="00C06B7A">
              <w:rPr>
                <w:rFonts w:ascii="Times New Roman" w:eastAsia="Times New Roman" w:hAnsi="Times New Roman"/>
                <w:i/>
                <w:kern w:val="1"/>
                <w:sz w:val="18"/>
                <w:szCs w:val="24"/>
                <w:lang w:eastAsia="ar-SA"/>
              </w:rPr>
              <w:t>)</w:t>
            </w: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21073" w:rsidRPr="00C06B7A" w:rsidRDefault="00E21073" w:rsidP="00D93FB9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28"/>
                <w:szCs w:val="28"/>
                <w:lang w:eastAsia="ar-SA"/>
              </w:rPr>
            </w:pPr>
            <w:r w:rsidRPr="00C06B7A">
              <w:rPr>
                <w:rFonts w:ascii="Tahoma" w:eastAsia="Times New Roman" w:hAnsi="Tahoma" w:cs="Tahoma"/>
                <w:b/>
                <w:kern w:val="1"/>
                <w:sz w:val="28"/>
                <w:szCs w:val="28"/>
                <w:lang w:eastAsia="ar-SA"/>
              </w:rPr>
              <w:t>OŚWIADCZENIE WYKONAWCY</w:t>
            </w: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E21073" w:rsidRPr="00C06B7A" w:rsidRDefault="00E21073" w:rsidP="00E21073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E21073" w:rsidRPr="00C06B7A" w:rsidRDefault="00E21073" w:rsidP="00E21073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E21073" w:rsidRPr="00C06B7A" w:rsidRDefault="00E21073" w:rsidP="00E21073">
      <w:pPr>
        <w:suppressAutoHyphens/>
        <w:spacing w:after="0" w:line="240" w:lineRule="auto"/>
        <w:jc w:val="center"/>
        <w:rPr>
          <w:rFonts w:eastAsia="Times New Roman" w:cs="Tahoma"/>
          <w:b/>
          <w:kern w:val="1"/>
          <w:sz w:val="32"/>
          <w:szCs w:val="32"/>
          <w:lang w:eastAsia="ar-SA"/>
        </w:rPr>
      </w:pPr>
      <w:r w:rsidRPr="00C06B7A">
        <w:rPr>
          <w:rFonts w:eastAsia="Times New Roman" w:cs="Tahoma"/>
          <w:b/>
          <w:kern w:val="1"/>
          <w:sz w:val="32"/>
          <w:szCs w:val="32"/>
          <w:lang w:eastAsia="ar-SA"/>
        </w:rPr>
        <w:t>Oświadczenie</w:t>
      </w:r>
    </w:p>
    <w:p w:rsidR="00E21073" w:rsidRPr="00C06B7A" w:rsidRDefault="00E21073" w:rsidP="00E21073">
      <w:pPr>
        <w:suppressAutoHyphens/>
        <w:spacing w:after="0" w:line="240" w:lineRule="auto"/>
        <w:ind w:right="48"/>
        <w:jc w:val="center"/>
        <w:rPr>
          <w:rFonts w:ascii="Tahoma" w:eastAsia="Times New Roman" w:hAnsi="Tahoma" w:cs="Tahoma"/>
          <w:b/>
          <w:kern w:val="1"/>
          <w:lang w:eastAsia="ar-SA"/>
        </w:rPr>
      </w:pPr>
    </w:p>
    <w:p w:rsidR="00E21073" w:rsidRPr="00C06B7A" w:rsidRDefault="00E21073" w:rsidP="00E21073">
      <w:pPr>
        <w:suppressAutoHyphens/>
        <w:spacing w:after="0" w:line="240" w:lineRule="auto"/>
        <w:ind w:right="48"/>
        <w:jc w:val="both"/>
        <w:rPr>
          <w:rFonts w:eastAsia="Times New Roman" w:cs="Tahoma"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kern w:val="1"/>
          <w:sz w:val="24"/>
          <w:szCs w:val="24"/>
          <w:lang w:eastAsia="ar-SA"/>
        </w:rPr>
        <w:t>Składając ofertę w postępowaniu o udzielenie zamówienia na</w:t>
      </w:r>
      <w:r w:rsidR="009D3CCA">
        <w:rPr>
          <w:rFonts w:eastAsia="Times New Roman" w:cs="Tahoma"/>
          <w:kern w:val="1"/>
          <w:sz w:val="24"/>
          <w:szCs w:val="24"/>
          <w:lang w:val="ru-RU" w:eastAsia="ar-SA"/>
        </w:rPr>
        <w:t xml:space="preserve"> </w:t>
      </w:r>
      <w:r w:rsidRPr="00AA206A">
        <w:rPr>
          <w:b/>
          <w:bCs/>
        </w:rPr>
        <w:t>„</w:t>
      </w:r>
      <w:r w:rsidR="001C3587">
        <w:rPr>
          <w:rFonts w:ascii="Arial Narrow" w:hAnsi="Arial Narrow" w:cs="Arial"/>
          <w:b/>
          <w:lang w:val="ru-RU"/>
        </w:rPr>
        <w:t xml:space="preserve">Zakup </w:t>
      </w:r>
      <w:r w:rsidR="001C3587">
        <w:rPr>
          <w:rFonts w:ascii="Arial Narrow" w:hAnsi="Arial Narrow" w:cs="Arial"/>
          <w:b/>
        </w:rPr>
        <w:t>fabrycznie nowego lekkiego</w:t>
      </w:r>
      <w:r w:rsidR="001C3587" w:rsidRPr="00D3065F">
        <w:rPr>
          <w:rFonts w:ascii="Arial Narrow" w:hAnsi="Arial Narrow" w:cs="Arial"/>
          <w:b/>
        </w:rPr>
        <w:t xml:space="preserve"> samochodu rat</w:t>
      </w:r>
      <w:r w:rsidR="001C3587">
        <w:rPr>
          <w:rFonts w:ascii="Arial Narrow" w:hAnsi="Arial Narrow" w:cs="Arial"/>
          <w:b/>
        </w:rPr>
        <w:t>owniczo-gaśniczego</w:t>
      </w:r>
      <w:r w:rsidR="001C3587" w:rsidRPr="00D3065F">
        <w:rPr>
          <w:rFonts w:ascii="Arial Narrow" w:hAnsi="Arial Narrow" w:cs="Arial"/>
          <w:b/>
        </w:rPr>
        <w:t xml:space="preserve"> </w:t>
      </w:r>
      <w:r w:rsidR="001C3587">
        <w:rPr>
          <w:rFonts w:ascii="Arial Narrow" w:hAnsi="Arial Narrow" w:cs="Arial"/>
          <w:b/>
        </w:rPr>
        <w:t>dla  jednostki OSP w Sokółkach</w:t>
      </w:r>
      <w:r w:rsidR="00220B8F" w:rsidRPr="00AA206A">
        <w:rPr>
          <w:b/>
          <w:bCs/>
        </w:rPr>
        <w:t>”</w:t>
      </w:r>
      <w:r w:rsidR="009D3CCA">
        <w:rPr>
          <w:b/>
          <w:bCs/>
          <w:lang w:val="ru-RU"/>
        </w:rPr>
        <w:t xml:space="preserve"> </w:t>
      </w:r>
      <w:r w:rsidRPr="00C06B7A">
        <w:rPr>
          <w:rFonts w:eastAsia="Times New Roman" w:cs="Tahoma"/>
          <w:color w:val="000000"/>
          <w:kern w:val="1"/>
          <w:sz w:val="24"/>
          <w:szCs w:val="24"/>
          <w:lang w:eastAsia="ar-SA"/>
        </w:rPr>
        <w:t>prowadzonego przez</w:t>
      </w:r>
      <w:r w:rsidR="00FD1D04">
        <w:rPr>
          <w:rFonts w:eastAsia="Times New Roman" w:cs="Tahoma"/>
          <w:color w:val="000000"/>
          <w:kern w:val="1"/>
          <w:sz w:val="24"/>
          <w:szCs w:val="24"/>
          <w:lang w:eastAsia="ar-SA"/>
        </w:rPr>
        <w:t xml:space="preserve"> </w:t>
      </w:r>
      <w:r w:rsidR="001C3587">
        <w:rPr>
          <w:rFonts w:eastAsia="Times New Roman" w:cs="Tahoma"/>
          <w:color w:val="000000"/>
          <w:kern w:val="1"/>
          <w:sz w:val="24"/>
          <w:szCs w:val="24"/>
          <w:lang w:eastAsia="ar-SA"/>
        </w:rPr>
        <w:t>Gminę Kowale Oleckie,</w:t>
      </w:r>
      <w:r w:rsidR="00FD1D04">
        <w:rPr>
          <w:rFonts w:eastAsia="Times New Roman" w:cs="Tahoma"/>
          <w:color w:val="000000"/>
          <w:kern w:val="1"/>
          <w:sz w:val="24"/>
          <w:szCs w:val="24"/>
          <w:lang w:eastAsia="ar-SA"/>
        </w:rPr>
        <w:t xml:space="preserve"> </w:t>
      </w:r>
      <w:r w:rsidR="009D3CCA">
        <w:rPr>
          <w:rFonts w:eastAsia="Times New Roman" w:cs="Tahoma"/>
          <w:color w:val="000000"/>
          <w:kern w:val="1"/>
          <w:sz w:val="24"/>
          <w:szCs w:val="24"/>
          <w:lang w:val="ru-RU" w:eastAsia="ar-SA"/>
        </w:rPr>
        <w:t>19-4</w:t>
      </w:r>
      <w:r w:rsidR="001C3587">
        <w:rPr>
          <w:rFonts w:eastAsia="Times New Roman" w:cs="Tahoma"/>
          <w:color w:val="000000"/>
          <w:kern w:val="1"/>
          <w:sz w:val="24"/>
          <w:szCs w:val="24"/>
          <w:lang w:eastAsia="ar-SA"/>
        </w:rPr>
        <w:t>20 Kowale Oleckie ul. Kościuszki 44</w:t>
      </w:r>
      <w:r w:rsidR="00220B8F" w:rsidRPr="00E21073">
        <w:rPr>
          <w:rFonts w:eastAsia="Times New Roman" w:cs="Tahoma"/>
          <w:kern w:val="1"/>
          <w:sz w:val="24"/>
          <w:szCs w:val="24"/>
          <w:lang w:eastAsia="ar-SA"/>
        </w:rPr>
        <w:t xml:space="preserve">, </w:t>
      </w:r>
      <w:r w:rsidRPr="00C06B7A">
        <w:rPr>
          <w:rFonts w:eastAsia="Times New Roman" w:cs="Tahoma"/>
          <w:kern w:val="1"/>
          <w:sz w:val="24"/>
          <w:szCs w:val="24"/>
          <w:lang w:eastAsia="ar-SA"/>
        </w:rPr>
        <w:t>oświadczam/y, że reprezentowana/e przez nas firma/firmy, w związku z art. 24 ust. 11 ustawy z dnia 29 stycznia 2004 r. (</w:t>
      </w:r>
      <w:r w:rsidR="00D93FB9">
        <w:rPr>
          <w:rFonts w:eastAsia="Times New Roman" w:cs="Tahoma"/>
          <w:kern w:val="1"/>
          <w:sz w:val="24"/>
          <w:szCs w:val="24"/>
          <w:lang w:eastAsia="ar-SA"/>
        </w:rPr>
        <w:t>t</w:t>
      </w:r>
      <w:r w:rsidR="001C3587">
        <w:rPr>
          <w:rFonts w:eastAsia="Times New Roman" w:cs="Tahoma"/>
          <w:kern w:val="1"/>
          <w:sz w:val="24"/>
          <w:szCs w:val="24"/>
          <w:lang w:eastAsia="ar-SA"/>
        </w:rPr>
        <w:t xml:space="preserve">. </w:t>
      </w:r>
      <w:r w:rsidR="00D93FB9">
        <w:rPr>
          <w:rFonts w:eastAsia="Times New Roman" w:cs="Tahoma"/>
          <w:kern w:val="1"/>
          <w:sz w:val="24"/>
          <w:szCs w:val="24"/>
          <w:lang w:eastAsia="ar-SA"/>
        </w:rPr>
        <w:t xml:space="preserve">j. </w:t>
      </w:r>
      <w:r w:rsidRPr="00C06B7A">
        <w:rPr>
          <w:rFonts w:eastAsia="Times New Roman" w:cs="Tahoma"/>
          <w:kern w:val="1"/>
          <w:sz w:val="24"/>
          <w:szCs w:val="24"/>
          <w:lang w:eastAsia="ar-SA"/>
        </w:rPr>
        <w:t>Dz. U. z 201</w:t>
      </w:r>
      <w:r w:rsidR="00FD1D04">
        <w:rPr>
          <w:rFonts w:eastAsia="Times New Roman" w:cs="Tahoma"/>
          <w:kern w:val="1"/>
          <w:sz w:val="24"/>
          <w:szCs w:val="24"/>
          <w:lang w:eastAsia="ar-SA"/>
        </w:rPr>
        <w:t>8</w:t>
      </w:r>
      <w:r w:rsidRPr="00C06B7A">
        <w:rPr>
          <w:rFonts w:eastAsia="Times New Roman" w:cs="Tahoma"/>
          <w:kern w:val="1"/>
          <w:sz w:val="24"/>
          <w:szCs w:val="24"/>
          <w:lang w:eastAsia="ar-SA"/>
        </w:rPr>
        <w:t>r. poz.</w:t>
      </w:r>
      <w:r w:rsidR="001C3587">
        <w:rPr>
          <w:rFonts w:eastAsia="Times New Roman" w:cs="Tahoma"/>
          <w:kern w:val="1"/>
          <w:sz w:val="24"/>
          <w:szCs w:val="24"/>
          <w:lang w:eastAsia="ar-SA"/>
        </w:rPr>
        <w:t xml:space="preserve"> </w:t>
      </w:r>
      <w:r w:rsidR="00FD1D04">
        <w:rPr>
          <w:rFonts w:eastAsia="Times New Roman" w:cs="Tahoma"/>
          <w:kern w:val="1"/>
          <w:sz w:val="24"/>
          <w:szCs w:val="24"/>
          <w:lang w:eastAsia="ar-SA"/>
        </w:rPr>
        <w:t>1986</w:t>
      </w:r>
      <w:r w:rsidR="001C3587">
        <w:rPr>
          <w:rFonts w:eastAsia="Times New Roman" w:cs="Tahoma"/>
          <w:kern w:val="1"/>
          <w:sz w:val="24"/>
          <w:szCs w:val="24"/>
          <w:lang w:eastAsia="ar-SA"/>
        </w:rPr>
        <w:t xml:space="preserve">  z </w:t>
      </w:r>
      <w:proofErr w:type="spellStart"/>
      <w:r w:rsidR="001C3587">
        <w:rPr>
          <w:rFonts w:eastAsia="Times New Roman" w:cs="Tahoma"/>
          <w:kern w:val="1"/>
          <w:sz w:val="24"/>
          <w:szCs w:val="24"/>
          <w:lang w:eastAsia="ar-SA"/>
        </w:rPr>
        <w:t>późn</w:t>
      </w:r>
      <w:proofErr w:type="spellEnd"/>
      <w:r w:rsidR="001C3587">
        <w:rPr>
          <w:rFonts w:eastAsia="Times New Roman" w:cs="Tahoma"/>
          <w:kern w:val="1"/>
          <w:sz w:val="24"/>
          <w:szCs w:val="24"/>
          <w:lang w:eastAsia="ar-SA"/>
        </w:rPr>
        <w:t>. zm.</w:t>
      </w:r>
      <w:r w:rsidRPr="00C06B7A">
        <w:rPr>
          <w:rFonts w:eastAsia="Times New Roman" w:cs="Tahoma"/>
          <w:kern w:val="1"/>
          <w:sz w:val="24"/>
          <w:szCs w:val="24"/>
          <w:lang w:eastAsia="ar-SA"/>
        </w:rPr>
        <w:t>) Prawo zamówień publicznych, oświadczamy, że;</w:t>
      </w:r>
    </w:p>
    <w:p w:rsidR="00E21073" w:rsidRPr="00C06B7A" w:rsidRDefault="00E21073" w:rsidP="00E21073">
      <w:p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="Tahoma"/>
          <w:b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>1.</w:t>
      </w:r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ab/>
        <w:t xml:space="preserve">nie należymy do </w:t>
      </w:r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>tej samej</w:t>
      </w:r>
      <w:bookmarkStart w:id="0" w:name="_GoBack"/>
      <w:bookmarkEnd w:id="0"/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 xml:space="preserve"> grupy kapitałowej, co inni wykonawcy, którzy w tym postępowaniu złożyli oferty lub oferty częściowe*</w:t>
      </w:r>
    </w:p>
    <w:p w:rsidR="00E21073" w:rsidRPr="00E21073" w:rsidRDefault="00E21073" w:rsidP="00E21073">
      <w:pPr>
        <w:tabs>
          <w:tab w:val="left" w:pos="284"/>
        </w:tabs>
        <w:suppressAutoHyphens/>
        <w:spacing w:before="120" w:after="0" w:line="240" w:lineRule="auto"/>
        <w:ind w:left="284" w:hanging="284"/>
        <w:rPr>
          <w:rFonts w:eastAsia="Times New Roman" w:cs="Tahoma"/>
          <w:b/>
          <w:bCs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>2.</w:t>
      </w:r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ab/>
      </w:r>
      <w:r w:rsidRPr="003720F7">
        <w:rPr>
          <w:rFonts w:eastAsia="Times New Roman" w:cs="Tahoma"/>
          <w:b/>
          <w:kern w:val="1"/>
          <w:sz w:val="24"/>
          <w:szCs w:val="24"/>
          <w:lang w:eastAsia="ar-SA"/>
        </w:rPr>
        <w:t xml:space="preserve">należymy do grupy kapitałowej </w:t>
      </w:r>
      <w:r w:rsidRPr="003720F7">
        <w:rPr>
          <w:rFonts w:eastAsia="Times New Roman" w:cs="Tahoma"/>
          <w:b/>
          <w:bCs/>
          <w:kern w:val="1"/>
          <w:sz w:val="24"/>
          <w:szCs w:val="24"/>
          <w:lang w:eastAsia="ar-SA"/>
        </w:rPr>
        <w:t xml:space="preserve">co inni wykonawcy, którzy w tym postępowaniu złożyli oferty </w:t>
      </w:r>
      <w:r w:rsidRPr="003720F7">
        <w:rPr>
          <w:rFonts w:eastAsia="Times New Roman" w:cs="Tahoma"/>
          <w:b/>
          <w:kern w:val="1"/>
          <w:sz w:val="24"/>
          <w:szCs w:val="24"/>
          <w:lang w:eastAsia="ar-SA"/>
        </w:rPr>
        <w:t>i p</w:t>
      </w:r>
      <w:r w:rsidRPr="003720F7">
        <w:rPr>
          <w:rFonts w:eastAsia="Times New Roman" w:cs="Tahoma"/>
          <w:b/>
          <w:bCs/>
          <w:kern w:val="1"/>
          <w:sz w:val="24"/>
          <w:szCs w:val="24"/>
          <w:lang w:eastAsia="ar-SA"/>
        </w:rPr>
        <w:t>rzedstawiamy/nie przedstawiamy* następujące dowody, że powiązania z innymi wykonawcami nie prowadzą do zakłócenia konkurencji w postępowaniu o udzielenie zamówienia</w:t>
      </w:r>
      <w:r w:rsidR="00622DE9" w:rsidRPr="003720F7">
        <w:rPr>
          <w:rFonts w:eastAsia="Times New Roman" w:cs="Tahoma"/>
          <w:b/>
          <w:kern w:val="1"/>
          <w:sz w:val="24"/>
          <w:szCs w:val="24"/>
          <w:lang w:eastAsia="ar-SA"/>
        </w:rPr>
        <w:t>*</w:t>
      </w:r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 xml:space="preserve"> _____________________________________________________________</w:t>
      </w:r>
    </w:p>
    <w:p w:rsidR="00E21073" w:rsidRPr="00C06B7A" w:rsidRDefault="00E21073" w:rsidP="00E21073">
      <w:pPr>
        <w:suppressAutoHyphens/>
        <w:spacing w:before="120" w:after="0" w:line="240" w:lineRule="auto"/>
        <w:rPr>
          <w:rFonts w:eastAsia="Times New Roman" w:cs="Tahoma"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>* niepotrzebne skreślić</w:t>
      </w:r>
    </w:p>
    <w:p w:rsidR="00E21073" w:rsidRPr="00C06B7A" w:rsidRDefault="00E21073" w:rsidP="00E21073">
      <w:pPr>
        <w:suppressAutoHyphens/>
        <w:spacing w:before="120" w:after="0" w:line="240" w:lineRule="auto"/>
        <w:ind w:left="900" w:hanging="900"/>
        <w:rPr>
          <w:rFonts w:eastAsia="Times New Roman" w:cs="Tahoma"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kern w:val="1"/>
          <w:sz w:val="24"/>
          <w:szCs w:val="24"/>
          <w:lang w:eastAsia="ar-SA"/>
        </w:rPr>
        <w:t>Uwaga:</w:t>
      </w:r>
    </w:p>
    <w:p w:rsidR="00E21073" w:rsidRPr="00C06B7A" w:rsidRDefault="00E21073" w:rsidP="00E21073">
      <w:pPr>
        <w:suppressAutoHyphens/>
        <w:spacing w:before="120" w:after="0" w:line="240" w:lineRule="auto"/>
        <w:rPr>
          <w:rFonts w:eastAsia="Times New Roman" w:cs="Tahoma"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kern w:val="1"/>
          <w:sz w:val="24"/>
          <w:szCs w:val="24"/>
          <w:lang w:eastAsia="ar-SA"/>
        </w:rPr>
        <w:t>W przypadku złożenia oferty przez podmioty występujące wspólnie, wymagane oświadczenie winno być złożone przez każdy podmiot.</w:t>
      </w:r>
    </w:p>
    <w:p w:rsidR="00E21073" w:rsidRPr="00C06B7A" w:rsidRDefault="00E21073" w:rsidP="00E21073">
      <w:pPr>
        <w:suppressAutoHyphens/>
        <w:spacing w:before="120" w:after="0" w:line="240" w:lineRule="auto"/>
        <w:jc w:val="both"/>
        <w:rPr>
          <w:rFonts w:eastAsia="Times New Roman" w:cs="Tahoma"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kern w:val="1"/>
          <w:sz w:val="24"/>
          <w:szCs w:val="24"/>
          <w:lang w:eastAsia="ar-SA"/>
        </w:rPr>
        <w:t xml:space="preserve">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</w:t>
      </w:r>
      <w:r w:rsidR="003720F7">
        <w:rPr>
          <w:rFonts w:eastAsia="Times New Roman" w:cs="Tahoma"/>
          <w:kern w:val="1"/>
          <w:sz w:val="24"/>
          <w:szCs w:val="24"/>
          <w:lang w:eastAsia="ar-SA"/>
        </w:rPr>
        <w:br/>
      </w:r>
      <w:r w:rsidRPr="00C06B7A">
        <w:rPr>
          <w:rFonts w:eastAsia="Times New Roman" w:cs="Tahoma"/>
          <w:kern w:val="1"/>
          <w:sz w:val="24"/>
          <w:szCs w:val="24"/>
          <w:lang w:eastAsia="ar-SA"/>
        </w:rPr>
        <w:t>i konsumentów, złożyli odrębne oferty lub oferty częściowe w postępowaniu.</w:t>
      </w:r>
    </w:p>
    <w:p w:rsidR="00E21073" w:rsidRPr="00C06B7A" w:rsidRDefault="00E21073" w:rsidP="00E21073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="Tahoma"/>
          <w:kern w:val="1"/>
          <w:sz w:val="24"/>
          <w:szCs w:val="24"/>
          <w:lang w:eastAsia="ar-SA"/>
        </w:rPr>
      </w:pPr>
    </w:p>
    <w:p w:rsidR="00E21073" w:rsidRPr="00C06B7A" w:rsidRDefault="003720F7" w:rsidP="00E21073">
      <w:pPr>
        <w:suppressAutoHyphens/>
        <w:spacing w:before="120" w:after="0" w:line="240" w:lineRule="auto"/>
        <w:rPr>
          <w:rFonts w:eastAsia="Times New Roman" w:cs="Tahoma"/>
          <w:kern w:val="1"/>
          <w:sz w:val="24"/>
          <w:szCs w:val="24"/>
          <w:lang w:eastAsia="ar-SA"/>
        </w:rPr>
      </w:pPr>
      <w:r>
        <w:rPr>
          <w:rFonts w:eastAsia="Times New Roman" w:cs="Tahoma"/>
          <w:kern w:val="2"/>
          <w:sz w:val="24"/>
          <w:szCs w:val="24"/>
          <w:lang w:eastAsia="ar-SA"/>
        </w:rPr>
        <w:t>Data ……………………………….</w:t>
      </w:r>
      <w:r w:rsidR="00E21073" w:rsidRPr="00C06B7A">
        <w:rPr>
          <w:rFonts w:eastAsia="Times New Roman" w:cs="Tahoma"/>
          <w:kern w:val="1"/>
          <w:sz w:val="24"/>
          <w:szCs w:val="24"/>
          <w:lang w:eastAsia="ar-SA"/>
        </w:rPr>
        <w:tab/>
      </w:r>
    </w:p>
    <w:p w:rsidR="00E21073" w:rsidRPr="00C06B7A" w:rsidRDefault="00E21073" w:rsidP="00E21073">
      <w:pPr>
        <w:suppressAutoHyphens/>
        <w:spacing w:before="120" w:after="0" w:line="240" w:lineRule="auto"/>
        <w:ind w:left="4872" w:firstLine="708"/>
        <w:rPr>
          <w:rFonts w:eastAsia="Times New Roman" w:cs="Tahoma"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i/>
          <w:kern w:val="1"/>
          <w:sz w:val="24"/>
          <w:szCs w:val="24"/>
          <w:lang w:eastAsia="ar-SA"/>
        </w:rPr>
        <w:t>______________________</w:t>
      </w:r>
      <w:r>
        <w:rPr>
          <w:rFonts w:eastAsia="Times New Roman" w:cs="Tahoma"/>
          <w:i/>
          <w:kern w:val="1"/>
          <w:sz w:val="24"/>
          <w:szCs w:val="24"/>
          <w:lang w:eastAsia="ar-SA"/>
        </w:rPr>
        <w:t>_______</w:t>
      </w:r>
    </w:p>
    <w:p w:rsidR="007915BE" w:rsidRPr="00E21073" w:rsidRDefault="00E21073" w:rsidP="00E21073">
      <w:pPr>
        <w:suppressAutoHyphens/>
        <w:spacing w:before="120" w:after="0" w:line="240" w:lineRule="auto"/>
        <w:ind w:firstLine="5580"/>
        <w:jc w:val="center"/>
        <w:rPr>
          <w:rFonts w:eastAsia="Times New Roman" w:cs="Tahoma"/>
          <w:b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kern w:val="1"/>
          <w:sz w:val="24"/>
          <w:szCs w:val="24"/>
          <w:lang w:eastAsia="ar-SA"/>
        </w:rPr>
        <w:t>(podpis Wykonawcy/Wykonawców)</w:t>
      </w:r>
    </w:p>
    <w:sectPr w:rsidR="007915BE" w:rsidRPr="00E21073" w:rsidSect="005F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1073"/>
    <w:rsid w:val="000E411C"/>
    <w:rsid w:val="001B5055"/>
    <w:rsid w:val="001C3587"/>
    <w:rsid w:val="00220B8F"/>
    <w:rsid w:val="003720F7"/>
    <w:rsid w:val="00484FD1"/>
    <w:rsid w:val="004C24E3"/>
    <w:rsid w:val="00513C7E"/>
    <w:rsid w:val="00585AA3"/>
    <w:rsid w:val="005F7991"/>
    <w:rsid w:val="00622DE9"/>
    <w:rsid w:val="0073726D"/>
    <w:rsid w:val="0077458C"/>
    <w:rsid w:val="007915BE"/>
    <w:rsid w:val="007F04B6"/>
    <w:rsid w:val="00801B14"/>
    <w:rsid w:val="0084480B"/>
    <w:rsid w:val="008836B0"/>
    <w:rsid w:val="009D3CCA"/>
    <w:rsid w:val="00A9557E"/>
    <w:rsid w:val="00B04F30"/>
    <w:rsid w:val="00B1698E"/>
    <w:rsid w:val="00B87CFB"/>
    <w:rsid w:val="00C670A7"/>
    <w:rsid w:val="00CA0D75"/>
    <w:rsid w:val="00CE092C"/>
    <w:rsid w:val="00D93FB9"/>
    <w:rsid w:val="00E21073"/>
    <w:rsid w:val="00EF3756"/>
    <w:rsid w:val="00F230C1"/>
    <w:rsid w:val="00F40216"/>
    <w:rsid w:val="00F40D91"/>
    <w:rsid w:val="00FB4E71"/>
    <w:rsid w:val="00FD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07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0D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Maciek</cp:lastModifiedBy>
  <cp:revision>2</cp:revision>
  <cp:lastPrinted>2017-01-18T06:53:00Z</cp:lastPrinted>
  <dcterms:created xsi:type="dcterms:W3CDTF">2019-07-21T08:47:00Z</dcterms:created>
  <dcterms:modified xsi:type="dcterms:W3CDTF">2019-07-21T08:47:00Z</dcterms:modified>
</cp:coreProperties>
</file>