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2" w:rsidRDefault="008C2A42" w:rsidP="00BD47BE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F07F2" w:rsidRPr="002D7EDB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2D7EDB">
        <w:rPr>
          <w:rFonts w:ascii="Arial" w:hAnsi="Arial" w:cs="Arial"/>
          <w:b/>
          <w:sz w:val="24"/>
          <w:szCs w:val="24"/>
        </w:rPr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BD47BE" w:rsidRPr="004603B4" w:rsidRDefault="00BD47BE" w:rsidP="00DD5C8D">
      <w:pPr>
        <w:spacing w:line="276" w:lineRule="auto"/>
        <w:ind w:left="5246"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DD5C8D" w:rsidRPr="00DD5C8D" w:rsidRDefault="00DD5C8D" w:rsidP="00DD5C8D">
      <w:pPr>
        <w:spacing w:line="276" w:lineRule="auto"/>
        <w:ind w:left="5953"/>
        <w:jc w:val="center"/>
        <w:rPr>
          <w:rFonts w:ascii="Arial" w:hAnsi="Arial" w:cs="Arial"/>
          <w:b/>
          <w:sz w:val="22"/>
          <w:szCs w:val="22"/>
        </w:rPr>
      </w:pPr>
      <w:r w:rsidRPr="00DD5C8D">
        <w:rPr>
          <w:rFonts w:ascii="Arial" w:hAnsi="Arial" w:cs="Arial"/>
          <w:b/>
          <w:bCs/>
          <w:sz w:val="22"/>
          <w:szCs w:val="22"/>
        </w:rPr>
        <w:t>Gmina Herby</w:t>
      </w:r>
      <w:r w:rsidRPr="00DD5C8D">
        <w:rPr>
          <w:rFonts w:ascii="Arial" w:hAnsi="Arial" w:cs="Arial"/>
          <w:b/>
          <w:sz w:val="22"/>
          <w:szCs w:val="22"/>
        </w:rPr>
        <w:br/>
        <w:t>ul. Lubliniecka 3342-284 Herby</w:t>
      </w:r>
    </w:p>
    <w:p w:rsidR="001F07F2" w:rsidRDefault="001F07F2" w:rsidP="00670CF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670CF6" w:rsidRPr="00670CF6" w:rsidRDefault="00670CF6" w:rsidP="00670CF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A22DCF" w:rsidRDefault="001F07F2" w:rsidP="00670CF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670C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670CF6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670CF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47BE" w:rsidRDefault="001F07F2" w:rsidP="002D355D">
      <w:pPr>
        <w:pStyle w:val="Tekstpodstawowy"/>
        <w:tabs>
          <w:tab w:val="left" w:pos="851"/>
        </w:tabs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BD47BE">
        <w:rPr>
          <w:rFonts w:ascii="Arial" w:hAnsi="Arial" w:cs="Arial"/>
          <w:sz w:val="22"/>
        </w:rPr>
        <w:t>:</w:t>
      </w:r>
    </w:p>
    <w:p w:rsidR="00BD47BE" w:rsidRDefault="00BD47BE" w:rsidP="002D355D">
      <w:pPr>
        <w:pStyle w:val="Tekstpodstawowy"/>
        <w:tabs>
          <w:tab w:val="left" w:pos="851"/>
        </w:tabs>
        <w:rPr>
          <w:rFonts w:ascii="Arial" w:hAnsi="Arial" w:cs="Arial"/>
          <w:sz w:val="22"/>
        </w:rPr>
      </w:pPr>
    </w:p>
    <w:p w:rsidR="00BD47BE" w:rsidRPr="00DD5C8D" w:rsidRDefault="00DD5C8D" w:rsidP="00DD5C8D">
      <w:pPr>
        <w:pStyle w:val="Tekstpodstawowy"/>
        <w:tabs>
          <w:tab w:val="left" w:pos="851"/>
        </w:tabs>
        <w:jc w:val="center"/>
        <w:rPr>
          <w:rFonts w:ascii="Arial" w:hAnsi="Arial" w:cs="Arial"/>
          <w:b/>
        </w:rPr>
      </w:pPr>
      <w:r w:rsidRPr="00236019">
        <w:rPr>
          <w:rFonts w:ascii="Arial" w:hAnsi="Arial" w:cs="Arial"/>
          <w:b/>
        </w:rPr>
        <w:t>"Montaż instalacji OZE na terenie Gminy Herby”.</w:t>
      </w:r>
    </w:p>
    <w:p w:rsidR="00DD5C8D" w:rsidRPr="00BD47BE" w:rsidRDefault="00DD5C8D" w:rsidP="00DD5C8D">
      <w:pPr>
        <w:pStyle w:val="Tekstpodstawowy"/>
        <w:tabs>
          <w:tab w:val="left" w:pos="851"/>
        </w:tabs>
        <w:jc w:val="center"/>
        <w:rPr>
          <w:rFonts w:ascii="Arial" w:hAnsi="Arial" w:cs="Arial"/>
          <w:b/>
          <w:sz w:val="22"/>
        </w:rPr>
      </w:pPr>
    </w:p>
    <w:p w:rsidR="001F07F2" w:rsidRPr="00BD47BE" w:rsidRDefault="001F07F2" w:rsidP="00BD47B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D47BE">
        <w:rPr>
          <w:rFonts w:ascii="Arial" w:hAnsi="Arial" w:cs="Arial"/>
          <w:sz w:val="22"/>
          <w:szCs w:val="22"/>
        </w:rPr>
        <w:t xml:space="preserve">prowadzonego przez </w:t>
      </w:r>
      <w:r w:rsidRPr="00DD5C8D">
        <w:rPr>
          <w:rFonts w:ascii="Arial" w:hAnsi="Arial" w:cs="Arial"/>
          <w:sz w:val="22"/>
          <w:szCs w:val="22"/>
          <w:u w:val="single"/>
        </w:rPr>
        <w:t xml:space="preserve">Gminę </w:t>
      </w:r>
      <w:r w:rsidR="00DD5C8D" w:rsidRPr="00DD5C8D">
        <w:rPr>
          <w:rFonts w:ascii="Arial" w:hAnsi="Arial" w:cs="Arial"/>
          <w:sz w:val="22"/>
          <w:szCs w:val="22"/>
          <w:u w:val="single"/>
        </w:rPr>
        <w:t>Herby</w:t>
      </w:r>
      <w:r w:rsidRPr="00DD5C8D">
        <w:rPr>
          <w:rFonts w:ascii="Arial" w:hAnsi="Arial" w:cs="Arial"/>
          <w:sz w:val="22"/>
          <w:szCs w:val="22"/>
          <w:u w:val="single"/>
        </w:rPr>
        <w:t xml:space="preserve">, z siedzibą przy </w:t>
      </w:r>
      <w:r w:rsidR="00BD47BE" w:rsidRPr="00DD5C8D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ul. </w:t>
      </w:r>
      <w:r w:rsidR="00DD5C8D">
        <w:rPr>
          <w:rFonts w:ascii="Arial" w:hAnsi="Arial" w:cs="Arial"/>
          <w:sz w:val="22"/>
          <w:szCs w:val="22"/>
          <w:u w:val="single"/>
          <w:shd w:val="clear" w:color="auto" w:fill="FFFFFF"/>
        </w:rPr>
        <w:t>Lublinieckiej 33</w:t>
      </w:r>
      <w:r w:rsidR="00DD5C8D" w:rsidRPr="00DD5C8D">
        <w:rPr>
          <w:rFonts w:ascii="Arial" w:hAnsi="Arial" w:cs="Arial"/>
          <w:sz w:val="22"/>
          <w:szCs w:val="22"/>
          <w:u w:val="single"/>
          <w:shd w:val="clear" w:color="auto" w:fill="FFFFFF"/>
        </w:rPr>
        <w:t>42-284 Herby</w:t>
      </w:r>
      <w:r w:rsidRPr="00BD47BE">
        <w:rPr>
          <w:rFonts w:ascii="Arial" w:hAnsi="Arial" w:cs="Arial"/>
          <w:i/>
          <w:sz w:val="22"/>
          <w:szCs w:val="22"/>
        </w:rPr>
        <w:t xml:space="preserve">, </w:t>
      </w:r>
      <w:r w:rsidRPr="00BD47BE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BD47B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>art. 24 ust 1 pkt 12-22 ustawy Pzp.</w:t>
      </w:r>
    </w:p>
    <w:p w:rsidR="00670CF6" w:rsidRPr="00670CF6" w:rsidRDefault="00670CF6" w:rsidP="00670CF6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70CF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670CF6">
        <w:rPr>
          <w:rFonts w:ascii="Arial" w:hAnsi="Arial" w:cs="Arial"/>
          <w:sz w:val="22"/>
          <w:szCs w:val="22"/>
        </w:rPr>
        <w:br/>
        <w:t>art. 24 ust. 5 pkt  1, 2 i 8 ustawy Pzp.</w:t>
      </w:r>
    </w:p>
    <w:p w:rsidR="00670CF6" w:rsidRPr="00BD47BE" w:rsidRDefault="00670CF6" w:rsidP="00670CF6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lastRenderedPageBreak/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F57C84" w:rsidRPr="00670CF6">
        <w:rPr>
          <w:rFonts w:ascii="Arial" w:hAnsi="Arial" w:cs="Arial"/>
          <w:i/>
          <w:sz w:val="22"/>
          <w:szCs w:val="22"/>
        </w:rPr>
        <w:t>ustawy Pzp</w:t>
      </w:r>
      <w:r w:rsidR="00670CF6" w:rsidRPr="00670CF6">
        <w:rPr>
          <w:rFonts w:ascii="Arial" w:hAnsi="Arial" w:cs="Arial"/>
          <w:i/>
          <w:sz w:val="22"/>
          <w:szCs w:val="22"/>
        </w:rPr>
        <w:t xml:space="preserve"> lub art. 24 ust. 5 pkt  1, 2 i 8 ustawy Pzp.</w:t>
      </w:r>
      <w:r w:rsidRPr="00670CF6">
        <w:rPr>
          <w:rFonts w:ascii="Arial" w:hAnsi="Arial" w:cs="Arial"/>
          <w:i/>
          <w:sz w:val="22"/>
          <w:szCs w:val="22"/>
        </w:rPr>
        <w:t xml:space="preserve">). </w:t>
      </w:r>
      <w:r w:rsidRPr="00F665AB">
        <w:rPr>
          <w:rFonts w:ascii="Arial" w:hAnsi="Arial" w:cs="Arial"/>
          <w:sz w:val="22"/>
          <w:szCs w:val="22"/>
        </w:rPr>
        <w:t>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Pzp podjąłem następujące środki naprawcze (procedura </w:t>
      </w:r>
      <w:r w:rsidR="0032488E">
        <w:rPr>
          <w:rFonts w:ascii="Arial" w:hAnsi="Arial" w:cs="Arial"/>
          <w:sz w:val="22"/>
          <w:szCs w:val="22"/>
        </w:rPr>
        <w:t>sanacyjna – samooczyszczenie): ……………………………………………………………………. …………</w:t>
      </w:r>
      <w:r w:rsidR="00616A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</w:t>
      </w:r>
      <w:r w:rsidR="00670CF6">
        <w:rPr>
          <w:rFonts w:ascii="Arial" w:hAnsi="Arial" w:cs="Arial"/>
          <w:sz w:val="22"/>
          <w:szCs w:val="22"/>
        </w:rPr>
        <w:t>elenie zamówienia.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70CF6" w:rsidRPr="004603B4" w:rsidRDefault="00670CF6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104C4" w:rsidRDefault="00A104C4" w:rsidP="00BD47BE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2488E" w:rsidRDefault="0032488E" w:rsidP="001F07F2">
      <w:pPr>
        <w:pStyle w:val="Tekstpodstawowy"/>
        <w:spacing w:line="360" w:lineRule="auto"/>
        <w:jc w:val="right"/>
        <w:rPr>
          <w:rFonts w:ascii="Arial" w:hAnsi="Arial" w:cs="Arial"/>
          <w:b/>
          <w:szCs w:val="24"/>
        </w:rPr>
      </w:pPr>
    </w:p>
    <w:p w:rsidR="001F07F2" w:rsidRPr="002D7EDB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Cs w:val="24"/>
        </w:rPr>
      </w:pPr>
      <w:r w:rsidRPr="002D7EDB">
        <w:rPr>
          <w:rFonts w:ascii="Arial" w:hAnsi="Arial" w:cs="Arial"/>
          <w:b/>
          <w:szCs w:val="24"/>
        </w:rPr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BD47BE" w:rsidRDefault="001F07F2" w:rsidP="00DD5C8D">
      <w:pPr>
        <w:spacing w:line="276" w:lineRule="auto"/>
        <w:ind w:left="5246"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DD5C8D" w:rsidRPr="00DD5C8D" w:rsidRDefault="00DD5C8D" w:rsidP="00DD5C8D">
      <w:pPr>
        <w:spacing w:line="276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D5C8D">
        <w:rPr>
          <w:rFonts w:ascii="Arial" w:hAnsi="Arial" w:cs="Arial"/>
          <w:b/>
          <w:bCs/>
          <w:sz w:val="22"/>
          <w:szCs w:val="22"/>
        </w:rPr>
        <w:t>Gmina Herby</w:t>
      </w:r>
      <w:r w:rsidRPr="00DD5C8D">
        <w:rPr>
          <w:rFonts w:ascii="Arial" w:hAnsi="Arial" w:cs="Arial"/>
          <w:b/>
          <w:sz w:val="22"/>
          <w:szCs w:val="22"/>
        </w:rPr>
        <w:br/>
        <w:t>ul. Lubliniecka 33                            42-284 Herby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Default="001F07F2" w:rsidP="00BD47B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D47BE" w:rsidRPr="00BD47BE" w:rsidRDefault="00BD47BE" w:rsidP="00BD47B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Pzp),</w:t>
      </w:r>
    </w:p>
    <w:p w:rsidR="001F07F2" w:rsidRPr="00BD47BE" w:rsidRDefault="001F07F2" w:rsidP="00BD47BE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47BE" w:rsidRDefault="001F07F2" w:rsidP="00BD47BE">
      <w:pPr>
        <w:pStyle w:val="Tekstpodstawowy"/>
        <w:tabs>
          <w:tab w:val="left" w:pos="851"/>
        </w:tabs>
        <w:jc w:val="center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BD47BE">
        <w:rPr>
          <w:rFonts w:ascii="Arial" w:hAnsi="Arial" w:cs="Arial"/>
          <w:sz w:val="22"/>
        </w:rPr>
        <w:t>:</w:t>
      </w:r>
    </w:p>
    <w:p w:rsidR="00BD47BE" w:rsidRDefault="00BD47BE" w:rsidP="00BD47BE">
      <w:pPr>
        <w:pStyle w:val="Tekstpodstawowy"/>
        <w:tabs>
          <w:tab w:val="left" w:pos="851"/>
        </w:tabs>
        <w:jc w:val="center"/>
        <w:rPr>
          <w:rFonts w:ascii="Arial" w:hAnsi="Arial" w:cs="Arial"/>
          <w:sz w:val="22"/>
        </w:rPr>
      </w:pPr>
    </w:p>
    <w:p w:rsidR="00DD5C8D" w:rsidRPr="00DD5C8D" w:rsidRDefault="00DD5C8D" w:rsidP="00DD5C8D">
      <w:pPr>
        <w:pStyle w:val="Tekstpodstawowy3"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  <w:r w:rsidRPr="00236019">
        <w:rPr>
          <w:rFonts w:ascii="Arial" w:eastAsiaTheme="minorHAnsi" w:hAnsi="Arial" w:cs="Arial"/>
          <w:b/>
          <w:sz w:val="24"/>
          <w:szCs w:val="22"/>
          <w:lang w:eastAsia="en-US"/>
        </w:rPr>
        <w:t>"Montaż instalacji OZE na terenie Gminy Herby”.</w:t>
      </w:r>
    </w:p>
    <w:p w:rsidR="00BD47BE" w:rsidRDefault="00BD47BE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3"/>
        <w:spacing w:after="0"/>
        <w:jc w:val="both"/>
        <w:rPr>
          <w:b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DD5C8D" w:rsidRPr="00DD5C8D">
        <w:rPr>
          <w:rFonts w:ascii="Arial" w:hAnsi="Arial" w:cs="Arial"/>
          <w:sz w:val="22"/>
          <w:szCs w:val="22"/>
          <w:u w:val="single"/>
        </w:rPr>
        <w:t>Gminę Herby, z siedzibą przy ul. Lublinieckiej 33 42-284 Herby</w:t>
      </w:r>
      <w:r w:rsidR="00DD5C8D" w:rsidRPr="00DD5C8D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BD47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ogłoszeniu </w:t>
      </w:r>
      <w:r w:rsidR="00F57C84">
        <w:rPr>
          <w:rFonts w:ascii="Arial" w:hAnsi="Arial" w:cs="Arial"/>
          <w:sz w:val="22"/>
          <w:szCs w:val="22"/>
        </w:rPr>
        <w:t xml:space="preserve">o zamówieniu oraz </w:t>
      </w:r>
      <w:r w:rsidR="00F57C84" w:rsidRPr="00860AAB">
        <w:rPr>
          <w:rFonts w:ascii="Arial" w:hAnsi="Arial" w:cs="Arial"/>
          <w:sz w:val="22"/>
          <w:szCs w:val="22"/>
        </w:rPr>
        <w:t xml:space="preserve">w </w:t>
      </w:r>
      <w:r w:rsidR="00860AAB" w:rsidRPr="00860AAB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rozdziału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Pr="004603B4">
        <w:rPr>
          <w:rFonts w:ascii="Arial" w:hAnsi="Arial" w:cs="Arial"/>
          <w:sz w:val="22"/>
          <w:szCs w:val="22"/>
        </w:rPr>
        <w:t xml:space="preserve"> Specyfikacji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w </w:t>
      </w:r>
      <w:r w:rsidR="00BD47BE">
        <w:rPr>
          <w:rFonts w:ascii="Arial" w:hAnsi="Arial" w:cs="Arial"/>
          <w:sz w:val="22"/>
          <w:szCs w:val="22"/>
        </w:rPr>
        <w:t>ust. 2</w:t>
      </w:r>
      <w:r w:rsidR="00C150E4">
        <w:rPr>
          <w:rFonts w:ascii="Arial" w:hAnsi="Arial" w:cs="Arial"/>
          <w:sz w:val="22"/>
          <w:szCs w:val="22"/>
        </w:rPr>
        <w:t xml:space="preserve"> rozdziału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/ych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D355D" w:rsidRPr="00C150E4" w:rsidRDefault="00BF66C7" w:rsidP="00FF1001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  <w:r w:rsidRPr="00C150E4">
        <w:rPr>
          <w:rFonts w:ascii="Arial" w:hAnsi="Arial" w:cs="Arial"/>
          <w:b/>
          <w:color w:val="FF0000"/>
          <w:szCs w:val="24"/>
          <w:u w:val="single"/>
        </w:rPr>
        <w:t xml:space="preserve">Oświadczenia nie należy składać wraz z ofertą. </w:t>
      </w:r>
    </w:p>
    <w:p w:rsidR="00BF66C7" w:rsidRPr="00C150E4" w:rsidRDefault="00BF66C7" w:rsidP="00FF1001">
      <w:pPr>
        <w:pStyle w:val="Tekstpodstawowy"/>
        <w:rPr>
          <w:rFonts w:ascii="Arial" w:hAnsi="Arial" w:cs="Arial"/>
          <w:b/>
          <w:szCs w:val="24"/>
        </w:rPr>
      </w:pPr>
      <w:r w:rsidRPr="00C150E4">
        <w:rPr>
          <w:rFonts w:ascii="Arial" w:hAnsi="Arial" w:cs="Arial"/>
          <w:b/>
          <w:color w:val="FF0000"/>
          <w:szCs w:val="24"/>
        </w:rPr>
        <w:t>Oświadczenie należy złożyć w terminie 3 dni od dnia przekazania lub zamieszczenia na stronie informacji podawany</w:t>
      </w:r>
      <w:r w:rsidR="00FF1001" w:rsidRPr="00C150E4">
        <w:rPr>
          <w:rFonts w:ascii="Arial" w:hAnsi="Arial" w:cs="Arial"/>
          <w:b/>
          <w:color w:val="FF0000"/>
          <w:szCs w:val="24"/>
        </w:rPr>
        <w:t xml:space="preserve">ch podczas sesji otwarcia ofert </w:t>
      </w:r>
      <w:r w:rsidR="00C150E4" w:rsidRPr="00C150E4">
        <w:rPr>
          <w:rFonts w:ascii="Arial" w:hAnsi="Arial" w:cs="Arial"/>
          <w:b/>
          <w:color w:val="FF0000"/>
          <w:szCs w:val="24"/>
          <w:u w:val="single"/>
        </w:rPr>
        <w:t xml:space="preserve">(w formie oryginału) </w:t>
      </w:r>
      <w:r w:rsidR="00C150E4" w:rsidRPr="00C150E4">
        <w:rPr>
          <w:rFonts w:ascii="Arial" w:hAnsi="Arial" w:cs="Arial"/>
          <w:b/>
          <w:color w:val="FF0000"/>
          <w:szCs w:val="24"/>
        </w:rPr>
        <w:t>przez Wszystkich Wykonawców,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 w:rsidRPr="002D7EDB">
        <w:rPr>
          <w:rFonts w:ascii="Arial" w:hAnsi="Arial" w:cs="Arial"/>
          <w:b/>
          <w:szCs w:val="24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D355D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BD47BE" w:rsidRPr="004603B4" w:rsidRDefault="00BD47BE" w:rsidP="001F07F2">
      <w:pPr>
        <w:spacing w:line="360" w:lineRule="auto"/>
        <w:rPr>
          <w:rFonts w:ascii="Arial" w:hAnsi="Arial" w:cs="Arial"/>
          <w:sz w:val="22"/>
          <w:szCs w:val="22"/>
        </w:rPr>
      </w:pPr>
    </w:p>
    <w:p w:rsidR="00DD5C8D" w:rsidRPr="00DD5C8D" w:rsidRDefault="00DD5C8D" w:rsidP="00DD5C8D">
      <w:pPr>
        <w:pStyle w:val="Tekstpodstawowy"/>
        <w:tabs>
          <w:tab w:val="left" w:pos="851"/>
        </w:tabs>
        <w:jc w:val="center"/>
        <w:rPr>
          <w:rFonts w:ascii="Arial" w:hAnsi="Arial" w:cs="Arial"/>
          <w:b/>
        </w:rPr>
      </w:pPr>
      <w:r w:rsidRPr="00443BF2">
        <w:rPr>
          <w:rFonts w:ascii="Arial" w:hAnsi="Arial" w:cs="Arial"/>
          <w:b/>
        </w:rPr>
        <w:t>"Montaż instalacji OZE na terenie Gminy Herby”.</w:t>
      </w:r>
    </w:p>
    <w:p w:rsidR="002D355D" w:rsidRPr="004603B4" w:rsidRDefault="002D355D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>o ochronie konkurencji i konsumentów (Dz. U. z 2015 r. poz. 184 z późn.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późn.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7C6B78" w:rsidRDefault="001F07F2" w:rsidP="00F132DB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7C6B78">
        <w:rPr>
          <w:rFonts w:ascii="Arial" w:hAnsi="Arial" w:cs="Arial"/>
          <w:sz w:val="16"/>
          <w:szCs w:val="16"/>
        </w:rPr>
        <w:t xml:space="preserve">* niepotrzebne skreślić </w:t>
      </w:r>
    </w:p>
    <w:p w:rsidR="00F132DB" w:rsidRPr="00F132DB" w:rsidRDefault="00F132DB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A104C4">
        <w:rPr>
          <w:rFonts w:ascii="Arial" w:hAnsi="Arial" w:cs="Arial"/>
        </w:rPr>
        <w:t>dnia ………….……. r.</w:t>
      </w:r>
      <w:r w:rsidRPr="003E1710">
        <w:rPr>
          <w:rFonts w:ascii="Arial" w:hAnsi="Arial" w:cs="Arial"/>
        </w:rPr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1E" w:rsidRDefault="002A771E" w:rsidP="001F07F2">
      <w:r>
        <w:separator/>
      </w:r>
    </w:p>
  </w:endnote>
  <w:endnote w:type="continuationSeparator" w:id="1">
    <w:p w:rsidR="002A771E" w:rsidRDefault="002A771E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2A771E">
    <w:pPr>
      <w:pStyle w:val="Stopka"/>
      <w:jc w:val="right"/>
    </w:pPr>
  </w:p>
  <w:p w:rsidR="00FF2B66" w:rsidRDefault="002A7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1E" w:rsidRDefault="002A771E" w:rsidP="001F07F2">
      <w:r>
        <w:separator/>
      </w:r>
    </w:p>
  </w:footnote>
  <w:footnote w:type="continuationSeparator" w:id="1">
    <w:p w:rsidR="002A771E" w:rsidRDefault="002A771E" w:rsidP="001F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E" w:rsidRDefault="00BB4D53" w:rsidP="00BB4D53">
    <w:pPr>
      <w:pStyle w:val="Nagwek"/>
      <w:tabs>
        <w:tab w:val="clear" w:pos="4536"/>
        <w:tab w:val="clear" w:pos="9072"/>
        <w:tab w:val="left" w:pos="3135"/>
        <w:tab w:val="left" w:pos="6420"/>
      </w:tabs>
      <w:jc w:val="center"/>
    </w:pPr>
    <w:r w:rsidRPr="006F2AD4">
      <w:rPr>
        <w:noProof/>
      </w:rPr>
      <w:drawing>
        <wp:inline distT="0" distB="0" distL="0" distR="0">
          <wp:extent cx="5233670" cy="805180"/>
          <wp:effectExtent l="0" t="0" r="5080" b="0"/>
          <wp:docPr id="2" name="Obraz 2" descr="C:\Users\jfelczuk\AppData\Local\Temp\Rar$DI01.128\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elczuk\AppData\Local\Temp\Rar$DI01.128\EFRR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F2"/>
    <w:rsid w:val="00016479"/>
    <w:rsid w:val="0006291A"/>
    <w:rsid w:val="00066C36"/>
    <w:rsid w:val="0007793A"/>
    <w:rsid w:val="000B13AC"/>
    <w:rsid w:val="00127B47"/>
    <w:rsid w:val="00154E40"/>
    <w:rsid w:val="001704BA"/>
    <w:rsid w:val="00180422"/>
    <w:rsid w:val="00180554"/>
    <w:rsid w:val="001F07F2"/>
    <w:rsid w:val="00232A81"/>
    <w:rsid w:val="00236019"/>
    <w:rsid w:val="00236359"/>
    <w:rsid w:val="002712A8"/>
    <w:rsid w:val="002851B7"/>
    <w:rsid w:val="002A771E"/>
    <w:rsid w:val="002B62C6"/>
    <w:rsid w:val="002D355D"/>
    <w:rsid w:val="002D6986"/>
    <w:rsid w:val="002D7EDB"/>
    <w:rsid w:val="0032488E"/>
    <w:rsid w:val="003462F6"/>
    <w:rsid w:val="00383F47"/>
    <w:rsid w:val="003A6B73"/>
    <w:rsid w:val="003C508A"/>
    <w:rsid w:val="003D5941"/>
    <w:rsid w:val="00402E4C"/>
    <w:rsid w:val="00443BF2"/>
    <w:rsid w:val="0047303C"/>
    <w:rsid w:val="00482AD6"/>
    <w:rsid w:val="004E442B"/>
    <w:rsid w:val="005916D4"/>
    <w:rsid w:val="005A5A78"/>
    <w:rsid w:val="00605DD4"/>
    <w:rsid w:val="00616AEF"/>
    <w:rsid w:val="00647626"/>
    <w:rsid w:val="00670CF6"/>
    <w:rsid w:val="006B34B5"/>
    <w:rsid w:val="0070424B"/>
    <w:rsid w:val="00705392"/>
    <w:rsid w:val="00753AB7"/>
    <w:rsid w:val="00760625"/>
    <w:rsid w:val="00770337"/>
    <w:rsid w:val="007853F3"/>
    <w:rsid w:val="007B03E9"/>
    <w:rsid w:val="007C6B78"/>
    <w:rsid w:val="007E0BD7"/>
    <w:rsid w:val="007E2B6C"/>
    <w:rsid w:val="00820E4A"/>
    <w:rsid w:val="00847055"/>
    <w:rsid w:val="00852B13"/>
    <w:rsid w:val="00860AAB"/>
    <w:rsid w:val="00883831"/>
    <w:rsid w:val="008C2A42"/>
    <w:rsid w:val="00916C17"/>
    <w:rsid w:val="00930F14"/>
    <w:rsid w:val="009C66A2"/>
    <w:rsid w:val="009E1B4B"/>
    <w:rsid w:val="009E5542"/>
    <w:rsid w:val="009F1A38"/>
    <w:rsid w:val="009F739A"/>
    <w:rsid w:val="00A104C4"/>
    <w:rsid w:val="00A20F26"/>
    <w:rsid w:val="00A24F14"/>
    <w:rsid w:val="00A700B2"/>
    <w:rsid w:val="00B2514A"/>
    <w:rsid w:val="00B647A4"/>
    <w:rsid w:val="00BA3437"/>
    <w:rsid w:val="00BB4D53"/>
    <w:rsid w:val="00BD47BE"/>
    <w:rsid w:val="00BD4E7D"/>
    <w:rsid w:val="00BF66C7"/>
    <w:rsid w:val="00C06D5F"/>
    <w:rsid w:val="00C12832"/>
    <w:rsid w:val="00C13AC5"/>
    <w:rsid w:val="00C150E4"/>
    <w:rsid w:val="00C30DB9"/>
    <w:rsid w:val="00C43535"/>
    <w:rsid w:val="00C52111"/>
    <w:rsid w:val="00C95E89"/>
    <w:rsid w:val="00CA0722"/>
    <w:rsid w:val="00D03C9A"/>
    <w:rsid w:val="00D137DC"/>
    <w:rsid w:val="00D67A99"/>
    <w:rsid w:val="00DD4BA7"/>
    <w:rsid w:val="00DD5C8D"/>
    <w:rsid w:val="00DE79FF"/>
    <w:rsid w:val="00DF7258"/>
    <w:rsid w:val="00E06758"/>
    <w:rsid w:val="00E10727"/>
    <w:rsid w:val="00E65861"/>
    <w:rsid w:val="00E97A78"/>
    <w:rsid w:val="00EC1877"/>
    <w:rsid w:val="00EE6E90"/>
    <w:rsid w:val="00F12969"/>
    <w:rsid w:val="00F132DB"/>
    <w:rsid w:val="00F57C84"/>
    <w:rsid w:val="00F665AB"/>
    <w:rsid w:val="00F85C5D"/>
    <w:rsid w:val="00FB2D82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B8DA-2BD2-4E1B-AE3D-B1F0C55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tcholerzynski</cp:lastModifiedBy>
  <cp:revision>2</cp:revision>
  <dcterms:created xsi:type="dcterms:W3CDTF">2017-12-05T07:03:00Z</dcterms:created>
  <dcterms:modified xsi:type="dcterms:W3CDTF">2017-12-05T07:03:00Z</dcterms:modified>
</cp:coreProperties>
</file>